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7B1" w:rsidRDefault="00A217B1" w:rsidP="00A217B1">
      <w:pPr>
        <w:ind w:firstLine="708"/>
        <w:rPr>
          <w:sz w:val="28"/>
          <w:szCs w:val="28"/>
        </w:rPr>
      </w:pPr>
      <w:r w:rsidRPr="00B927F6">
        <w:rPr>
          <w:sz w:val="28"/>
          <w:szCs w:val="28"/>
        </w:rPr>
        <w:t xml:space="preserve">При изучении курса физики очень важно уметь составлять конспекты. </w:t>
      </w:r>
      <w:r>
        <w:rPr>
          <w:sz w:val="28"/>
          <w:szCs w:val="28"/>
        </w:rPr>
        <w:t xml:space="preserve">Предложенный материал лекции нужно </w:t>
      </w:r>
      <w:r w:rsidRPr="00B927F6">
        <w:rPr>
          <w:b/>
          <w:sz w:val="28"/>
          <w:szCs w:val="28"/>
        </w:rPr>
        <w:t>кратко законспектировать в рукописном виде</w:t>
      </w:r>
      <w:r>
        <w:rPr>
          <w:sz w:val="28"/>
          <w:szCs w:val="28"/>
        </w:rPr>
        <w:t>. Нужно предварительно прочитать, изучить материал, отметить для себя наиболее важный материал. Конспект должен быть небольшого объёма, но не менее 3 страниц на лекцию.</w:t>
      </w:r>
    </w:p>
    <w:p w:rsidR="00A217B1" w:rsidRDefault="00A217B1" w:rsidP="00A217B1">
      <w:pPr>
        <w:pBdr>
          <w:bottom w:val="single" w:sz="12" w:space="1" w:color="auto"/>
        </w:pBdr>
        <w:rPr>
          <w:sz w:val="28"/>
          <w:szCs w:val="28"/>
        </w:rPr>
      </w:pPr>
      <w:r>
        <w:rPr>
          <w:sz w:val="28"/>
          <w:szCs w:val="28"/>
        </w:rPr>
        <w:tab/>
        <w:t xml:space="preserve">Готовый конспект нужно сфотографировать (сканировать), сократить объём до адекватного размера, и оформить в виде </w:t>
      </w:r>
      <w:r w:rsidRPr="003D7374">
        <w:rPr>
          <w:b/>
          <w:sz w:val="28"/>
          <w:szCs w:val="28"/>
        </w:rPr>
        <w:t xml:space="preserve">одного многостраничного документа </w:t>
      </w:r>
      <w:r w:rsidRPr="003D7374">
        <w:rPr>
          <w:b/>
          <w:sz w:val="28"/>
          <w:szCs w:val="28"/>
          <w:lang w:val="en-US"/>
        </w:rPr>
        <w:t>word</w:t>
      </w:r>
      <w:r w:rsidRPr="003D7374">
        <w:rPr>
          <w:b/>
          <w:sz w:val="28"/>
          <w:szCs w:val="28"/>
        </w:rPr>
        <w:t xml:space="preserve"> или </w:t>
      </w:r>
      <w:r w:rsidRPr="003D7374">
        <w:rPr>
          <w:b/>
          <w:sz w:val="28"/>
          <w:szCs w:val="28"/>
          <w:lang w:val="en-US"/>
        </w:rPr>
        <w:t>pdf</w:t>
      </w:r>
      <w:r w:rsidRPr="003D7374">
        <w:rPr>
          <w:b/>
          <w:sz w:val="28"/>
          <w:szCs w:val="28"/>
        </w:rPr>
        <w:t xml:space="preserve"> (одна лекция – один документ)</w:t>
      </w:r>
      <w:r>
        <w:rPr>
          <w:sz w:val="28"/>
          <w:szCs w:val="28"/>
        </w:rPr>
        <w:t xml:space="preserve"> и отправить на почту: </w:t>
      </w:r>
      <w:hyperlink r:id="rId7" w:history="1">
        <w:r w:rsidRPr="00266ACE">
          <w:rPr>
            <w:rStyle w:val="a3"/>
            <w:sz w:val="28"/>
            <w:szCs w:val="28"/>
            <w:lang w:val="en-US"/>
          </w:rPr>
          <w:t>study</w:t>
        </w:r>
        <w:r w:rsidRPr="00266ACE">
          <w:rPr>
            <w:rStyle w:val="a3"/>
            <w:sz w:val="28"/>
            <w:szCs w:val="28"/>
          </w:rPr>
          <w:t>.67@</w:t>
        </w:r>
        <w:r w:rsidRPr="00266ACE">
          <w:rPr>
            <w:rStyle w:val="a3"/>
            <w:sz w:val="28"/>
            <w:szCs w:val="28"/>
            <w:lang w:val="en-US"/>
          </w:rPr>
          <w:t>mail</w:t>
        </w:r>
        <w:r w:rsidRPr="003D7374">
          <w:rPr>
            <w:rStyle w:val="a3"/>
            <w:sz w:val="28"/>
            <w:szCs w:val="28"/>
          </w:rPr>
          <w:t>.</w:t>
        </w:r>
        <w:r w:rsidRPr="00266ACE">
          <w:rPr>
            <w:rStyle w:val="a3"/>
            <w:sz w:val="28"/>
            <w:szCs w:val="28"/>
            <w:lang w:val="en-US"/>
          </w:rPr>
          <w:t>ru</w:t>
        </w:r>
      </w:hyperlink>
      <w:r w:rsidRPr="003D7374">
        <w:rPr>
          <w:sz w:val="28"/>
          <w:szCs w:val="28"/>
        </w:rPr>
        <w:t xml:space="preserve"> </w:t>
      </w:r>
      <w:r>
        <w:rPr>
          <w:sz w:val="28"/>
          <w:szCs w:val="28"/>
        </w:rPr>
        <w:t>и в личный кабинет. Каждое письмо нужно подписывать: Ф.И.О., группа, название работы.</w:t>
      </w:r>
    </w:p>
    <w:p w:rsidR="00A217B1" w:rsidRDefault="00A217B1" w:rsidP="00A217B1">
      <w:pPr>
        <w:rPr>
          <w:sz w:val="28"/>
          <w:szCs w:val="28"/>
        </w:rPr>
      </w:pPr>
    </w:p>
    <w:p w:rsidR="0030363A" w:rsidRPr="0030363A" w:rsidRDefault="0030363A" w:rsidP="0030363A">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0" w:name="_Toc47954121"/>
      <w:r w:rsidRPr="0030363A">
        <w:rPr>
          <w:rFonts w:eastAsia="Times New Roman" w:cs="Arial"/>
          <w:b/>
          <w:bCs/>
          <w:iCs/>
          <w:smallCaps/>
          <w:snapToGrid w:val="0"/>
          <w:sz w:val="36"/>
          <w:szCs w:val="36"/>
          <w:lang w:eastAsia="ru-RU"/>
        </w:rPr>
        <w:t>§ 85. Напряженность как градиент потенциала.</w:t>
      </w:r>
      <w:bookmarkEnd w:id="0"/>
    </w:p>
    <w:p w:rsidR="0030363A" w:rsidRPr="0030363A" w:rsidRDefault="0030363A" w:rsidP="0030363A">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30363A">
        <w:rPr>
          <w:rFonts w:eastAsia="Times New Roman" w:cs="Arial"/>
          <w:b/>
          <w:bCs/>
          <w:iCs/>
          <w:smallCaps/>
          <w:snapToGrid w:val="0"/>
          <w:sz w:val="36"/>
          <w:szCs w:val="36"/>
          <w:lang w:eastAsia="ru-RU"/>
        </w:rPr>
        <w:t xml:space="preserve">            </w:t>
      </w:r>
      <w:bookmarkStart w:id="1" w:name="_Toc47954122"/>
      <w:r w:rsidRPr="0030363A">
        <w:rPr>
          <w:rFonts w:eastAsia="Times New Roman" w:cs="Arial"/>
          <w:b/>
          <w:bCs/>
          <w:iCs/>
          <w:smallCaps/>
          <w:snapToGrid w:val="0"/>
          <w:sz w:val="36"/>
          <w:szCs w:val="36"/>
          <w:lang w:eastAsia="ru-RU"/>
        </w:rPr>
        <w:t>Эквипотенциальные поверхности</w:t>
      </w:r>
      <w:bookmarkEnd w:id="1"/>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Найдем взаимосвязь между напряженностью электростатического поля, являющейся его </w:t>
      </w:r>
      <w:r w:rsidRPr="0030363A">
        <w:rPr>
          <w:rFonts w:eastAsia="Times New Roman" w:cs="Times New Roman"/>
          <w:i/>
          <w:snapToGrid w:val="0"/>
          <w:color w:val="000000"/>
          <w:sz w:val="28"/>
          <w:szCs w:val="28"/>
          <w:lang w:eastAsia="ru-RU"/>
        </w:rPr>
        <w:t xml:space="preserve">силовой характеристикой, </w:t>
      </w:r>
      <w:r w:rsidRPr="0030363A">
        <w:rPr>
          <w:rFonts w:eastAsia="Times New Roman" w:cs="Times New Roman"/>
          <w:snapToGrid w:val="0"/>
          <w:color w:val="000000"/>
          <w:sz w:val="28"/>
          <w:szCs w:val="28"/>
          <w:lang w:eastAsia="ru-RU"/>
        </w:rPr>
        <w:t xml:space="preserve">и потенциалом — </w:t>
      </w:r>
      <w:r w:rsidRPr="0030363A">
        <w:rPr>
          <w:rFonts w:eastAsia="Times New Roman" w:cs="Times New Roman"/>
          <w:i/>
          <w:snapToGrid w:val="0"/>
          <w:color w:val="000000"/>
          <w:sz w:val="28"/>
          <w:szCs w:val="28"/>
          <w:lang w:eastAsia="ru-RU"/>
        </w:rPr>
        <w:t xml:space="preserve">энергетической характеристикой поля. </w:t>
      </w:r>
      <w:r w:rsidRPr="0030363A">
        <w:rPr>
          <w:rFonts w:eastAsia="Times New Roman" w:cs="Times New Roman"/>
          <w:snapToGrid w:val="0"/>
          <w:color w:val="000000"/>
          <w:sz w:val="28"/>
          <w:szCs w:val="28"/>
          <w:lang w:eastAsia="ru-RU"/>
        </w:rPr>
        <w:t xml:space="preserve">Работа по перемещению </w:t>
      </w:r>
      <w:r w:rsidRPr="0030363A">
        <w:rPr>
          <w:rFonts w:eastAsia="Times New Roman" w:cs="Times New Roman"/>
          <w:i/>
          <w:snapToGrid w:val="0"/>
          <w:color w:val="000000"/>
          <w:sz w:val="28"/>
          <w:szCs w:val="28"/>
          <w:lang w:eastAsia="ru-RU"/>
        </w:rPr>
        <w:t xml:space="preserve">единичного </w:t>
      </w:r>
      <w:r w:rsidRPr="0030363A">
        <w:rPr>
          <w:rFonts w:eastAsia="Times New Roman" w:cs="Times New Roman"/>
          <w:snapToGrid w:val="0"/>
          <w:color w:val="000000"/>
          <w:sz w:val="28"/>
          <w:szCs w:val="28"/>
          <w:lang w:eastAsia="ru-RU"/>
        </w:rPr>
        <w:t xml:space="preserve">точечного положительного заряда из одной точки поля в другую вдоль оси </w:t>
      </w:r>
      <w:r w:rsidRPr="0030363A">
        <w:rPr>
          <w:rFonts w:eastAsia="Times New Roman" w:cs="Times New Roman"/>
          <w:i/>
          <w:snapToGrid w:val="0"/>
          <w:color w:val="000000"/>
          <w:sz w:val="28"/>
          <w:szCs w:val="28"/>
          <w:lang w:eastAsia="ru-RU"/>
        </w:rPr>
        <w:t xml:space="preserve">х </w:t>
      </w:r>
      <w:r w:rsidRPr="0030363A">
        <w:rPr>
          <w:rFonts w:eastAsia="Times New Roman" w:cs="Times New Roman"/>
          <w:snapToGrid w:val="0"/>
          <w:color w:val="000000"/>
          <w:sz w:val="28"/>
          <w:szCs w:val="28"/>
          <w:lang w:eastAsia="ru-RU"/>
        </w:rPr>
        <w:t xml:space="preserve">при условии, что точки расположены бесконечно близко друг к другу и </w:t>
      </w:r>
      <w:r w:rsidRPr="0030363A">
        <w:rPr>
          <w:rFonts w:eastAsia="Times New Roman" w:cs="Times New Roman"/>
          <w:snapToGrid w:val="0"/>
          <w:color w:val="000000"/>
          <w:sz w:val="28"/>
          <w:szCs w:val="28"/>
          <w:lang w:val="en-US" w:eastAsia="ru-RU"/>
        </w:rPr>
        <w:t>x</w:t>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 xml:space="preserve"> – </w:t>
      </w:r>
      <w:r w:rsidRPr="0030363A">
        <w:rPr>
          <w:rFonts w:eastAsia="Times New Roman" w:cs="Times New Roman"/>
          <w:snapToGrid w:val="0"/>
          <w:color w:val="000000"/>
          <w:sz w:val="28"/>
          <w:szCs w:val="28"/>
          <w:lang w:val="en-US" w:eastAsia="ru-RU"/>
        </w:rPr>
        <w:t>x</w:t>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xml:space="preserve"> </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val="en-US" w:eastAsia="ru-RU"/>
        </w:rPr>
        <w:t>dx</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равна </w:t>
      </w:r>
      <w:r w:rsidRPr="0030363A">
        <w:rPr>
          <w:rFonts w:eastAsia="Times New Roman" w:cs="Times New Roman"/>
          <w:snapToGrid w:val="0"/>
          <w:color w:val="000000"/>
          <w:sz w:val="28"/>
          <w:szCs w:val="28"/>
          <w:lang w:val="en-US" w:eastAsia="ru-RU"/>
        </w:rPr>
        <w:t>E</w:t>
      </w:r>
      <w:r w:rsidRPr="0030363A">
        <w:rPr>
          <w:rFonts w:eastAsia="Times New Roman" w:cs="Times New Roman"/>
          <w:snapToGrid w:val="0"/>
          <w:color w:val="000000"/>
          <w:sz w:val="28"/>
          <w:szCs w:val="28"/>
          <w:vertAlign w:val="subscript"/>
          <w:lang w:val="en-US" w:eastAsia="ru-RU"/>
        </w:rPr>
        <w:t>x</w:t>
      </w:r>
      <w:r w:rsidRPr="0030363A">
        <w:rPr>
          <w:rFonts w:eastAsia="Times New Roman" w:cs="Times New Roman"/>
          <w:snapToGrid w:val="0"/>
          <w:color w:val="000000"/>
          <w:sz w:val="28"/>
          <w:szCs w:val="28"/>
          <w:lang w:val="en-US" w:eastAsia="ru-RU"/>
        </w:rPr>
        <w:t>dx</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Та же работа равна </w:t>
      </w:r>
      <w:r w:rsidRPr="0030363A">
        <w:rPr>
          <w:rFonts w:eastAsia="Times New Roman" w:cs="Times New Roman"/>
          <w:snapToGrid w:val="0"/>
          <w:color w:val="000000"/>
          <w:sz w:val="28"/>
          <w:szCs w:val="28"/>
          <w:lang w:eastAsia="ru-RU"/>
        </w:rPr>
        <w:sym w:font="Symbol" w:char="F06A"/>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 xml:space="preserve"> -</w:t>
      </w:r>
      <w:r w:rsidRPr="0030363A">
        <w:rPr>
          <w:rFonts w:eastAsia="Times New Roman" w:cs="Times New Roman"/>
          <w:snapToGrid w:val="0"/>
          <w:color w:val="000000"/>
          <w:sz w:val="28"/>
          <w:szCs w:val="28"/>
          <w:lang w:val="en-US" w:eastAsia="ru-RU"/>
        </w:rPr>
        <w:sym w:font="Symbol" w:char="F06A"/>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xml:space="preserve"> = </w:t>
      </w:r>
      <w:r w:rsidRPr="0030363A">
        <w:rPr>
          <w:rFonts w:eastAsia="Times New Roman" w:cs="Times New Roman"/>
          <w:snapToGrid w:val="0"/>
          <w:color w:val="000000"/>
          <w:sz w:val="28"/>
          <w:szCs w:val="28"/>
          <w:lang w:val="en-US" w:eastAsia="ru-RU"/>
        </w:rPr>
        <w:t>d</w:t>
      </w:r>
      <w:r w:rsidRPr="0030363A">
        <w:rPr>
          <w:rFonts w:eastAsia="Times New Roman" w:cs="Times New Roman"/>
          <w:snapToGrid w:val="0"/>
          <w:color w:val="000000"/>
          <w:sz w:val="28"/>
          <w:szCs w:val="28"/>
          <w:lang w:val="en-US" w:eastAsia="ru-RU"/>
        </w:rPr>
        <w:sym w:font="Symbol" w:char="F06A"/>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Приравняв оба выражения, можем записать</w:t>
      </w:r>
    </w:p>
    <w:p w:rsidR="0030363A" w:rsidRPr="0030363A" w:rsidRDefault="0030363A" w:rsidP="0030363A">
      <w:pPr>
        <w:widowControl w:val="0"/>
        <w:spacing w:after="0" w:line="240" w:lineRule="auto"/>
        <w:ind w:left="2160" w:firstLine="720"/>
        <w:jc w:val="both"/>
        <w:rPr>
          <w:rFonts w:eastAsia="Times New Roman" w:cs="Times New Roman"/>
          <w:b/>
          <w:snapToGrid w:val="0"/>
          <w:sz w:val="28"/>
          <w:szCs w:val="28"/>
          <w:lang w:eastAsia="ru-RU"/>
        </w:rPr>
      </w:pPr>
      <w:r w:rsidRPr="0030363A">
        <w:rPr>
          <w:rFonts w:eastAsia="Times New Roman" w:cs="Times New Roman"/>
          <w:noProof/>
          <w:snapToGrid w:val="0"/>
          <w:sz w:val="28"/>
          <w:szCs w:val="28"/>
          <w:lang w:eastAsia="ru-RU"/>
        </w:rPr>
        <w:drawing>
          <wp:inline distT="0" distB="0" distL="0" distR="0">
            <wp:extent cx="1645920" cy="548640"/>
            <wp:effectExtent l="0" t="0" r="0" b="381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548640"/>
                    </a:xfrm>
                    <a:prstGeom prst="rect">
                      <a:avLst/>
                    </a:prstGeom>
                    <a:noFill/>
                    <a:ln>
                      <a:noFill/>
                    </a:ln>
                  </pic:spPr>
                </pic:pic>
              </a:graphicData>
            </a:graphic>
          </wp:inline>
        </w:drawing>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color w:val="000000"/>
          <w:sz w:val="28"/>
          <w:szCs w:val="28"/>
          <w:lang w:eastAsia="ru-RU"/>
        </w:rPr>
        <w:t>(85.1)</w:t>
      </w:r>
    </w:p>
    <w:p w:rsidR="0030363A" w:rsidRPr="0030363A" w:rsidRDefault="0030363A" w:rsidP="0030363A">
      <w:pPr>
        <w:widowControl w:val="0"/>
        <w:shd w:val="clear" w:color="auto" w:fill="FFFFFF"/>
        <w:spacing w:after="0" w:line="240" w:lineRule="auto"/>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где символ частной производной подчеркивает, что дифференцирование производится только по </w:t>
      </w:r>
      <w:r w:rsidRPr="0030363A">
        <w:rPr>
          <w:rFonts w:eastAsia="Times New Roman" w:cs="Times New Roman"/>
          <w:i/>
          <w:snapToGrid w:val="0"/>
          <w:color w:val="000000"/>
          <w:sz w:val="28"/>
          <w:szCs w:val="28"/>
          <w:lang w:eastAsia="ru-RU"/>
        </w:rPr>
        <w:t xml:space="preserve">х. </w:t>
      </w:r>
      <w:r w:rsidRPr="0030363A">
        <w:rPr>
          <w:rFonts w:eastAsia="Times New Roman" w:cs="Times New Roman"/>
          <w:snapToGrid w:val="0"/>
          <w:color w:val="000000"/>
          <w:sz w:val="28"/>
          <w:szCs w:val="28"/>
          <w:lang w:eastAsia="ru-RU"/>
        </w:rPr>
        <w:t xml:space="preserve">Повторив аналогичные рассуждения для осей </w:t>
      </w:r>
      <w:r w:rsidRPr="0030363A">
        <w:rPr>
          <w:rFonts w:eastAsia="Times New Roman" w:cs="Times New Roman"/>
          <w:snapToGrid w:val="0"/>
          <w:color w:val="000000"/>
          <w:sz w:val="28"/>
          <w:szCs w:val="28"/>
          <w:lang w:val="en-US" w:eastAsia="ru-RU"/>
        </w:rPr>
        <w:t>y</w:t>
      </w:r>
      <w:r w:rsidRPr="0030363A">
        <w:rPr>
          <w:rFonts w:eastAsia="Times New Roman" w:cs="Times New Roman"/>
          <w:snapToGrid w:val="0"/>
          <w:color w:val="000000"/>
          <w:sz w:val="28"/>
          <w:szCs w:val="28"/>
          <w:lang w:eastAsia="ru-RU"/>
        </w:rPr>
        <w:t xml:space="preserve"> и </w:t>
      </w:r>
      <w:r w:rsidRPr="0030363A">
        <w:rPr>
          <w:rFonts w:eastAsia="Times New Roman" w:cs="Times New Roman"/>
          <w:snapToGrid w:val="0"/>
          <w:color w:val="000000"/>
          <w:sz w:val="28"/>
          <w:szCs w:val="28"/>
          <w:lang w:val="en-US" w:eastAsia="ru-RU"/>
        </w:rPr>
        <w:t>z</w:t>
      </w:r>
      <w:r w:rsidRPr="0030363A">
        <w:rPr>
          <w:rFonts w:eastAsia="Times New Roman" w:cs="Times New Roman"/>
          <w:i/>
          <w:smallCaps/>
          <w:snapToGrid w:val="0"/>
          <w:color w:val="000000"/>
          <w:sz w:val="28"/>
          <w:szCs w:val="28"/>
          <w:lang w:eastAsia="ru-RU"/>
        </w:rPr>
        <w:t xml:space="preserve">, </w:t>
      </w:r>
      <w:r w:rsidRPr="0030363A">
        <w:rPr>
          <w:rFonts w:eastAsia="Times New Roman" w:cs="Times New Roman"/>
          <w:snapToGrid w:val="0"/>
          <w:color w:val="000000"/>
          <w:sz w:val="28"/>
          <w:szCs w:val="28"/>
          <w:lang w:eastAsia="ru-RU"/>
        </w:rPr>
        <w:t>можем найти вектор Е:</w:t>
      </w:r>
    </w:p>
    <w:p w:rsidR="0030363A" w:rsidRPr="0030363A" w:rsidRDefault="0030363A" w:rsidP="0030363A">
      <w:pPr>
        <w:widowControl w:val="0"/>
        <w:spacing w:after="0" w:line="240" w:lineRule="auto"/>
        <w:ind w:left="1440" w:firstLine="720"/>
        <w:jc w:val="both"/>
        <w:rPr>
          <w:rFonts w:eastAsia="Times New Roman" w:cs="Times New Roman"/>
          <w:snapToGrid w:val="0"/>
          <w:sz w:val="28"/>
          <w:szCs w:val="28"/>
          <w:lang w:eastAsia="ru-RU"/>
        </w:rPr>
      </w:pPr>
      <w:r w:rsidRPr="0030363A">
        <w:rPr>
          <w:rFonts w:eastAsia="Times New Roman" w:cs="Times New Roman"/>
          <w:noProof/>
          <w:snapToGrid w:val="0"/>
          <w:sz w:val="28"/>
          <w:szCs w:val="28"/>
          <w:lang w:eastAsia="ru-RU"/>
        </w:rPr>
        <w:drawing>
          <wp:inline distT="0" distB="0" distL="0" distR="0">
            <wp:extent cx="2758440" cy="548640"/>
            <wp:effectExtent l="0" t="0" r="3810" b="381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8440" cy="548640"/>
                    </a:xfrm>
                    <a:prstGeom prst="rect">
                      <a:avLst/>
                    </a:prstGeom>
                    <a:noFill/>
                    <a:ln>
                      <a:noFill/>
                    </a:ln>
                  </pic:spPr>
                </pic:pic>
              </a:graphicData>
            </a:graphic>
          </wp:inline>
        </w:drawing>
      </w:r>
    </w:p>
    <w:p w:rsidR="0030363A" w:rsidRPr="0030363A" w:rsidRDefault="0030363A" w:rsidP="0030363A">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r w:rsidRPr="0030363A">
        <w:rPr>
          <w:rFonts w:eastAsia="Times New Roman" w:cs="Times New Roman"/>
          <w:snapToGrid w:val="0"/>
          <w:color w:val="000000"/>
          <w:sz w:val="28"/>
          <w:szCs w:val="28"/>
          <w:lang w:eastAsia="ru-RU"/>
        </w:rPr>
        <w:t xml:space="preserve">где </w:t>
      </w:r>
      <w:r w:rsidRPr="0030363A">
        <w:rPr>
          <w:rFonts w:eastAsia="Times New Roman" w:cs="Times New Roman"/>
          <w:snapToGrid w:val="0"/>
          <w:color w:val="000000"/>
          <w:sz w:val="28"/>
          <w:szCs w:val="28"/>
          <w:lang w:val="en-US" w:eastAsia="ru-RU"/>
        </w:rPr>
        <w:t>i</w:t>
      </w:r>
      <w:r w:rsidRPr="0030363A">
        <w:rPr>
          <w:rFonts w:eastAsia="Times New Roman" w:cs="Times New Roman"/>
          <w:snapToGrid w:val="0"/>
          <w:color w:val="000000"/>
          <w:sz w:val="28"/>
          <w:szCs w:val="28"/>
          <w:lang w:eastAsia="ru-RU"/>
        </w:rPr>
        <w:t xml:space="preserve">, </w:t>
      </w:r>
      <w:r w:rsidRPr="0030363A">
        <w:rPr>
          <w:rFonts w:eastAsia="Times New Roman" w:cs="Times New Roman"/>
          <w:snapToGrid w:val="0"/>
          <w:color w:val="000000"/>
          <w:sz w:val="28"/>
          <w:szCs w:val="28"/>
          <w:lang w:val="en-US" w:eastAsia="ru-RU"/>
        </w:rPr>
        <w:t>j</w:t>
      </w:r>
      <w:r w:rsidRPr="0030363A">
        <w:rPr>
          <w:rFonts w:eastAsia="Times New Roman" w:cs="Times New Roman"/>
          <w:snapToGrid w:val="0"/>
          <w:color w:val="000000"/>
          <w:sz w:val="28"/>
          <w:szCs w:val="28"/>
          <w:lang w:eastAsia="ru-RU"/>
        </w:rPr>
        <w:t xml:space="preserve">, </w:t>
      </w:r>
      <w:r w:rsidRPr="0030363A">
        <w:rPr>
          <w:rFonts w:eastAsia="Times New Roman" w:cs="Times New Roman"/>
          <w:snapToGrid w:val="0"/>
          <w:color w:val="000000"/>
          <w:sz w:val="28"/>
          <w:szCs w:val="28"/>
          <w:lang w:val="en-US" w:eastAsia="ru-RU"/>
        </w:rPr>
        <w:t>k</w:t>
      </w:r>
      <w:r w:rsidRPr="0030363A">
        <w:rPr>
          <w:rFonts w:eastAsia="Times New Roman" w:cs="Times New Roman"/>
          <w:snapToGrid w:val="0"/>
          <w:color w:val="000000"/>
          <w:sz w:val="28"/>
          <w:szCs w:val="28"/>
          <w:lang w:eastAsia="ru-RU"/>
        </w:rPr>
        <w:t xml:space="preserve"> — единичные векторы координатных осей х, у, </w:t>
      </w:r>
      <w:r w:rsidRPr="0030363A">
        <w:rPr>
          <w:rFonts w:eastAsia="Times New Roman" w:cs="Times New Roman"/>
          <w:snapToGrid w:val="0"/>
          <w:color w:val="000000"/>
          <w:sz w:val="28"/>
          <w:szCs w:val="28"/>
          <w:lang w:val="en-US" w:eastAsia="ru-RU"/>
        </w:rPr>
        <w:t>z</w:t>
      </w:r>
      <w:r w:rsidRPr="0030363A">
        <w:rPr>
          <w:rFonts w:eastAsia="Times New Roman" w:cs="Times New Roman"/>
          <w:snapToGrid w:val="0"/>
          <w:color w:val="000000"/>
          <w:sz w:val="28"/>
          <w:szCs w:val="28"/>
          <w:lang w:eastAsia="ru-RU"/>
        </w:rPr>
        <w:t>.</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Из определения градиента (12.4) и (12.6). следует, что</w:t>
      </w:r>
    </w:p>
    <w:p w:rsidR="0030363A" w:rsidRPr="0030363A" w:rsidRDefault="0030363A" w:rsidP="0030363A">
      <w:pPr>
        <w:widowControl w:val="0"/>
        <w:spacing w:after="0" w:line="240" w:lineRule="auto"/>
        <w:ind w:left="720" w:firstLine="720"/>
        <w:jc w:val="both"/>
        <w:rPr>
          <w:rFonts w:eastAsia="Times New Roman" w:cs="Times New Roman"/>
          <w:b/>
          <w:snapToGrid w:val="0"/>
          <w:sz w:val="28"/>
          <w:szCs w:val="28"/>
          <w:lang w:eastAsia="ru-RU"/>
        </w:rPr>
      </w:pPr>
      <w:r w:rsidRPr="0030363A">
        <w:rPr>
          <w:rFonts w:eastAsia="Times New Roman" w:cs="Times New Roman"/>
          <w:noProof/>
          <w:snapToGrid w:val="0"/>
          <w:sz w:val="28"/>
          <w:szCs w:val="28"/>
          <w:lang w:eastAsia="ru-RU"/>
        </w:rPr>
        <w:drawing>
          <wp:inline distT="0" distB="0" distL="0" distR="0">
            <wp:extent cx="3078480" cy="411480"/>
            <wp:effectExtent l="0" t="0" r="7620" b="762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8480" cy="411480"/>
                    </a:xfrm>
                    <a:prstGeom prst="rect">
                      <a:avLst/>
                    </a:prstGeom>
                    <a:noFill/>
                    <a:ln>
                      <a:noFill/>
                    </a:ln>
                  </pic:spPr>
                </pic:pic>
              </a:graphicData>
            </a:graphic>
          </wp:inline>
        </w:drawing>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color w:val="000000"/>
          <w:sz w:val="28"/>
          <w:szCs w:val="28"/>
          <w:lang w:eastAsia="ru-RU"/>
        </w:rPr>
        <w:t>(85.2)</w:t>
      </w:r>
    </w:p>
    <w:p w:rsidR="0030363A" w:rsidRPr="0030363A" w:rsidRDefault="0030363A" w:rsidP="0030363A">
      <w:pPr>
        <w:widowControl w:val="0"/>
        <w:shd w:val="clear" w:color="auto" w:fill="FFFFFF"/>
        <w:spacing w:after="0" w:line="240" w:lineRule="auto"/>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т. е. напряженность Е поля равна градиенту потенциала со знаком минус. Знак минус определяется тем, что вектор напряженности Е поля направлен в </w:t>
      </w:r>
      <w:r w:rsidRPr="0030363A">
        <w:rPr>
          <w:rFonts w:eastAsia="Times New Roman" w:cs="Times New Roman"/>
          <w:i/>
          <w:snapToGrid w:val="0"/>
          <w:color w:val="000000"/>
          <w:sz w:val="28"/>
          <w:szCs w:val="28"/>
          <w:lang w:eastAsia="ru-RU"/>
        </w:rPr>
        <w:t xml:space="preserve">сторону убывания </w:t>
      </w:r>
      <w:r w:rsidRPr="0030363A">
        <w:rPr>
          <w:rFonts w:eastAsia="Times New Roman" w:cs="Times New Roman"/>
          <w:snapToGrid w:val="0"/>
          <w:color w:val="000000"/>
          <w:sz w:val="28"/>
          <w:szCs w:val="28"/>
          <w:lang w:eastAsia="ru-RU"/>
        </w:rPr>
        <w:t>потенциала.</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Для графического изображения распределения потенциала электростатического поля, как и в случае поля тяготения (см. § 25), пользуются </w:t>
      </w:r>
      <w:r w:rsidRPr="0030363A">
        <w:rPr>
          <w:rFonts w:eastAsia="Times New Roman" w:cs="Times New Roman"/>
          <w:b/>
          <w:snapToGrid w:val="0"/>
          <w:color w:val="000000"/>
          <w:sz w:val="28"/>
          <w:szCs w:val="28"/>
          <w:lang w:eastAsia="ru-RU"/>
        </w:rPr>
        <w:t xml:space="preserve">эквипотенциальными поверхностями </w:t>
      </w:r>
      <w:r w:rsidRPr="0030363A">
        <w:rPr>
          <w:rFonts w:eastAsia="Times New Roman" w:cs="Times New Roman"/>
          <w:snapToGrid w:val="0"/>
          <w:color w:val="000000"/>
          <w:sz w:val="28"/>
          <w:szCs w:val="28"/>
          <w:lang w:eastAsia="ru-RU"/>
        </w:rPr>
        <w:t xml:space="preserve">— поверхностями, во всех точках которых потенциал </w:t>
      </w:r>
      <w:r w:rsidRPr="0030363A">
        <w:rPr>
          <w:rFonts w:eastAsia="Times New Roman" w:cs="Times New Roman"/>
          <w:snapToGrid w:val="0"/>
          <w:color w:val="000000"/>
          <w:sz w:val="28"/>
          <w:szCs w:val="28"/>
          <w:lang w:eastAsia="ru-RU"/>
        </w:rPr>
        <w:sym w:font="Symbol" w:char="F06A"/>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имеет одно и то же значение.</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Если поле создается точечным зарядом, то его потенциал, согласно (84.5),</w:t>
      </w:r>
    </w:p>
    <w:p w:rsidR="0030363A" w:rsidRPr="0030363A" w:rsidRDefault="0030363A" w:rsidP="0030363A">
      <w:pPr>
        <w:widowControl w:val="0"/>
        <w:shd w:val="clear" w:color="auto" w:fill="FFFFFF"/>
        <w:tabs>
          <w:tab w:val="left" w:leader="hyphen" w:pos="893"/>
        </w:tabs>
        <w:spacing w:after="0" w:line="240" w:lineRule="auto"/>
        <w:jc w:val="both"/>
        <w:rPr>
          <w:rFonts w:eastAsia="Times New Roman" w:cs="Times New Roman"/>
          <w:b/>
          <w:snapToGrid w:val="0"/>
          <w:sz w:val="28"/>
          <w:szCs w:val="28"/>
          <w:lang w:eastAsia="ru-RU"/>
        </w:rPr>
      </w:pPr>
      <w:r w:rsidRPr="0030363A">
        <w:rPr>
          <w:rFonts w:eastAsia="Times New Roman" w:cs="Times New Roman"/>
          <w:snapToGrid w:val="0"/>
          <w:color w:val="000000"/>
          <w:position w:val="-32"/>
          <w:sz w:val="28"/>
          <w:szCs w:val="28"/>
          <w:lang w:eastAsia="ru-RU"/>
        </w:rPr>
        <w:object w:dxaOrig="135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pt;height:37.8pt" o:ole="">
            <v:imagedata r:id="rId11" o:title=""/>
          </v:shape>
          <o:OLEObject Type="Embed" ProgID="Equation.3" ShapeID="_x0000_i1025" DrawAspect="Content" ObjectID="_1668929884" r:id="rId12"/>
        </w:object>
      </w:r>
      <w:r w:rsidRPr="0030363A">
        <w:rPr>
          <w:rFonts w:eastAsia="Times New Roman" w:cs="Times New Roman"/>
          <w:snapToGrid w:val="0"/>
          <w:color w:val="000000"/>
          <w:sz w:val="28"/>
          <w:szCs w:val="28"/>
          <w:lang w:eastAsia="ru-RU"/>
        </w:rPr>
        <w:t xml:space="preserve">. Таким образом, эквипотенциальные поверхности в данном случае — концентрические сферы. С другой стороны, линии напряженности в случае точечного заряда — радиальные прямые. Следовательно, линии напряженности в случае </w:t>
      </w:r>
      <w:r w:rsidRPr="0030363A">
        <w:rPr>
          <w:rFonts w:eastAsia="Times New Roman" w:cs="Times New Roman"/>
          <w:snapToGrid w:val="0"/>
          <w:color w:val="000000"/>
          <w:sz w:val="28"/>
          <w:szCs w:val="28"/>
          <w:lang w:eastAsia="ru-RU"/>
        </w:rPr>
        <w:lastRenderedPageBreak/>
        <w:t xml:space="preserve">точечного заряда </w:t>
      </w:r>
      <w:r w:rsidRPr="0030363A">
        <w:rPr>
          <w:rFonts w:eastAsia="Times New Roman" w:cs="Times New Roman"/>
          <w:i/>
          <w:snapToGrid w:val="0"/>
          <w:color w:val="000000"/>
          <w:sz w:val="28"/>
          <w:szCs w:val="28"/>
          <w:lang w:eastAsia="ru-RU"/>
        </w:rPr>
        <w:t xml:space="preserve">перпендикулярны </w:t>
      </w:r>
      <w:r w:rsidRPr="0030363A">
        <w:rPr>
          <w:rFonts w:eastAsia="Times New Roman" w:cs="Times New Roman"/>
          <w:snapToGrid w:val="0"/>
          <w:color w:val="000000"/>
          <w:sz w:val="28"/>
          <w:szCs w:val="28"/>
          <w:lang w:eastAsia="ru-RU"/>
        </w:rPr>
        <w:t>эквипотенциальным поверхностям.</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Линии напряженности </w:t>
      </w:r>
      <w:r w:rsidRPr="0030363A">
        <w:rPr>
          <w:rFonts w:eastAsia="Times New Roman" w:cs="Times New Roman"/>
          <w:i/>
          <w:snapToGrid w:val="0"/>
          <w:color w:val="000000"/>
          <w:sz w:val="28"/>
          <w:szCs w:val="28"/>
          <w:lang w:eastAsia="ru-RU"/>
        </w:rPr>
        <w:t xml:space="preserve">всегда нормальны </w:t>
      </w:r>
      <w:r w:rsidRPr="0030363A">
        <w:rPr>
          <w:rFonts w:eastAsia="Times New Roman" w:cs="Times New Roman"/>
          <w:snapToGrid w:val="0"/>
          <w:color w:val="000000"/>
          <w:sz w:val="28"/>
          <w:szCs w:val="28"/>
          <w:lang w:eastAsia="ru-RU"/>
        </w:rPr>
        <w:t xml:space="preserve">к эквипотенциальным поверхностям. Действительно, все точки эквипотенциальной поверхности имеют одинаковый потенциал, поэтому работа по перемещению заряда вдоль этой поверхности равна нулю, т. е. электростатические силы, действующие на заряд, </w:t>
      </w:r>
      <w:r w:rsidRPr="0030363A">
        <w:rPr>
          <w:rFonts w:eastAsia="Times New Roman" w:cs="Times New Roman"/>
          <w:i/>
          <w:snapToGrid w:val="0"/>
          <w:color w:val="000000"/>
          <w:sz w:val="28"/>
          <w:szCs w:val="28"/>
          <w:lang w:eastAsia="ru-RU"/>
        </w:rPr>
        <w:t xml:space="preserve">всегда </w:t>
      </w:r>
      <w:r w:rsidRPr="0030363A">
        <w:rPr>
          <w:rFonts w:eastAsia="Times New Roman" w:cs="Times New Roman"/>
          <w:snapToGrid w:val="0"/>
          <w:color w:val="000000"/>
          <w:sz w:val="28"/>
          <w:szCs w:val="28"/>
          <w:lang w:eastAsia="ru-RU"/>
        </w:rPr>
        <w:t xml:space="preserve">направлены по нормалям к эквипотенциальным поверхностям. Следовательно, вектор Е </w:t>
      </w:r>
      <w:r w:rsidRPr="0030363A">
        <w:rPr>
          <w:rFonts w:eastAsia="Times New Roman" w:cs="Times New Roman"/>
          <w:i/>
          <w:snapToGrid w:val="0"/>
          <w:color w:val="000000"/>
          <w:sz w:val="28"/>
          <w:szCs w:val="28"/>
          <w:lang w:eastAsia="ru-RU"/>
        </w:rPr>
        <w:t xml:space="preserve">всегда нормален к эквипотенциальным поверхностям, </w:t>
      </w:r>
      <w:r w:rsidRPr="0030363A">
        <w:rPr>
          <w:rFonts w:eastAsia="Times New Roman" w:cs="Times New Roman"/>
          <w:snapToGrid w:val="0"/>
          <w:color w:val="000000"/>
          <w:sz w:val="28"/>
          <w:szCs w:val="28"/>
          <w:lang w:eastAsia="ru-RU"/>
        </w:rPr>
        <w:t>а поэтому линии вектора Е ортогональны этим поверхностям.</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Эквипотенциальных поверхностей вокруг каждого заряда и каждой системы зарядов можно провести бесчисленное множество. Однако их обычно проводят так, чтобы разности потенциалов между любыми двумя соседними эквипотенциальными поверхностями были одинаковы. Тогда густота эквипотенциальных поверхностей наглядно характеризует напряженность поля в разных точках. Там, где эти поверхности рас положены гуще, напряженность поля больше.</w:t>
      </w: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30363A">
        <w:rPr>
          <w:rFonts w:eastAsia="Times New Roman" w:cs="Times New Roman"/>
          <w:snapToGrid w:val="0"/>
          <w:color w:val="000000"/>
          <w:sz w:val="28"/>
          <w:szCs w:val="28"/>
          <w:lang w:eastAsia="ru-RU"/>
        </w:rPr>
        <w:t>Итак, зная расположение линий напряженности электростатического поля, можно построить эквипотенциальные поверхности и, наоборот, по известному расположению эквипотенциальных поверхностей можно определить в каждой точке поля модуль и направление напряженности поля. На рис. 133 для примера показан вид линий напряженности (штриховые линии) и эквипотенциальных поверхностей (сплошные линии) полей положительного точечного заряда (а) и заряженного металлического цилиндра, имеющего на одном конце выступ, а на другом — впадину (б).</w:t>
      </w: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30363A">
        <w:rPr>
          <w:rFonts w:eastAsia="Times New Roman" w:cs="Times New Roman"/>
          <w:noProof/>
          <w:snapToGrid w:val="0"/>
          <w:color w:val="000000"/>
          <w:sz w:val="28"/>
          <w:szCs w:val="28"/>
          <w:lang w:eastAsia="ru-RU"/>
        </w:rPr>
        <w:drawing>
          <wp:inline distT="0" distB="0" distL="0" distR="0">
            <wp:extent cx="4396740" cy="2956560"/>
            <wp:effectExtent l="0" t="0" r="3810" b="0"/>
            <wp:docPr id="88" name="Рисунок 88" descr="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1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6740" cy="2956560"/>
                    </a:xfrm>
                    <a:prstGeom prst="rect">
                      <a:avLst/>
                    </a:prstGeom>
                    <a:noFill/>
                    <a:ln>
                      <a:noFill/>
                    </a:ln>
                  </pic:spPr>
                </pic:pic>
              </a:graphicData>
            </a:graphic>
          </wp:inline>
        </w:drawing>
      </w: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sz w:val="28"/>
          <w:szCs w:val="28"/>
          <w:lang w:eastAsia="ru-RU"/>
        </w:rPr>
      </w:pPr>
      <w:r w:rsidRPr="0030363A">
        <w:rPr>
          <w:rFonts w:eastAsia="Times New Roman" w:cs="Times New Roman"/>
          <w:b/>
          <w:snapToGrid w:val="0"/>
          <w:sz w:val="28"/>
          <w:szCs w:val="28"/>
          <w:lang w:val="en-US" w:eastAsia="ru-RU"/>
        </w:rPr>
        <w:tab/>
      </w:r>
      <w:r w:rsidRPr="0030363A">
        <w:rPr>
          <w:rFonts w:eastAsia="Times New Roman" w:cs="Times New Roman"/>
          <w:b/>
          <w:snapToGrid w:val="0"/>
          <w:sz w:val="28"/>
          <w:szCs w:val="28"/>
          <w:lang w:val="en-US" w:eastAsia="ru-RU"/>
        </w:rPr>
        <w:tab/>
      </w:r>
      <w:r w:rsidRPr="0030363A">
        <w:rPr>
          <w:rFonts w:eastAsia="Times New Roman" w:cs="Times New Roman"/>
          <w:b/>
          <w:snapToGrid w:val="0"/>
          <w:sz w:val="28"/>
          <w:szCs w:val="28"/>
          <w:lang w:val="en-US" w:eastAsia="ru-RU"/>
        </w:rPr>
        <w:tab/>
      </w:r>
      <w:r w:rsidRPr="0030363A">
        <w:rPr>
          <w:rFonts w:eastAsia="Times New Roman" w:cs="Times New Roman"/>
          <w:b/>
          <w:snapToGrid w:val="0"/>
          <w:sz w:val="28"/>
          <w:szCs w:val="28"/>
          <w:lang w:val="en-US" w:eastAsia="ru-RU"/>
        </w:rPr>
        <w:tab/>
      </w:r>
      <w:r w:rsidRPr="0030363A">
        <w:rPr>
          <w:rFonts w:eastAsia="Times New Roman" w:cs="Times New Roman"/>
          <w:b/>
          <w:snapToGrid w:val="0"/>
          <w:sz w:val="28"/>
          <w:szCs w:val="28"/>
          <w:lang w:val="en-US" w:eastAsia="ru-RU"/>
        </w:rPr>
        <w:tab/>
      </w:r>
      <w:r w:rsidRPr="0030363A">
        <w:rPr>
          <w:rFonts w:eastAsia="Times New Roman" w:cs="Times New Roman"/>
          <w:snapToGrid w:val="0"/>
          <w:sz w:val="28"/>
          <w:szCs w:val="28"/>
          <w:lang w:eastAsia="ru-RU"/>
        </w:rPr>
        <w:t>Рис. 133</w:t>
      </w:r>
    </w:p>
    <w:p w:rsidR="0030363A" w:rsidRPr="0030363A" w:rsidRDefault="0030363A" w:rsidP="0030363A">
      <w:pPr>
        <w:widowControl w:val="0"/>
        <w:spacing w:after="0" w:line="240" w:lineRule="auto"/>
        <w:jc w:val="both"/>
        <w:rPr>
          <w:rFonts w:eastAsia="Times New Roman" w:cs="Times New Roman"/>
          <w:snapToGrid w:val="0"/>
          <w:sz w:val="28"/>
          <w:szCs w:val="28"/>
          <w:lang w:eastAsia="ru-RU"/>
        </w:rPr>
      </w:pPr>
      <w:r w:rsidRPr="0030363A">
        <w:rPr>
          <w:rFonts w:eastAsia="Times New Roman" w:cs="Times New Roman"/>
          <w:b/>
          <w:snapToGrid w:val="0"/>
          <w:sz w:val="28"/>
          <w:szCs w:val="28"/>
          <w:lang w:eastAsia="ru-RU"/>
        </w:rPr>
        <w:t xml:space="preserve"> </w:t>
      </w:r>
    </w:p>
    <w:p w:rsidR="0030363A" w:rsidRPr="0030363A" w:rsidRDefault="0030363A" w:rsidP="0030363A">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30363A">
        <w:rPr>
          <w:rFonts w:eastAsia="Times New Roman" w:cs="Arial"/>
          <w:b/>
          <w:bCs/>
          <w:iCs/>
          <w:smallCaps/>
          <w:snapToGrid w:val="0"/>
          <w:sz w:val="36"/>
          <w:szCs w:val="36"/>
          <w:lang w:eastAsia="ru-RU"/>
        </w:rPr>
        <w:t xml:space="preserve">  </w:t>
      </w:r>
      <w:bookmarkStart w:id="2" w:name="_Toc47954123"/>
      <w:r w:rsidRPr="0030363A">
        <w:rPr>
          <w:rFonts w:eastAsia="Times New Roman" w:cs="Arial"/>
          <w:b/>
          <w:bCs/>
          <w:iCs/>
          <w:smallCaps/>
          <w:snapToGrid w:val="0"/>
          <w:sz w:val="36"/>
          <w:szCs w:val="36"/>
          <w:lang w:eastAsia="ru-RU"/>
        </w:rPr>
        <w:t>§ 86. Вычисление разности потенциалов по</w:t>
      </w:r>
      <w:bookmarkEnd w:id="2"/>
      <w:r w:rsidRPr="0030363A">
        <w:rPr>
          <w:rFonts w:eastAsia="Times New Roman" w:cs="Arial"/>
          <w:b/>
          <w:bCs/>
          <w:iCs/>
          <w:smallCaps/>
          <w:snapToGrid w:val="0"/>
          <w:sz w:val="36"/>
          <w:szCs w:val="36"/>
          <w:lang w:eastAsia="ru-RU"/>
        </w:rPr>
        <w:t xml:space="preserve"> </w:t>
      </w:r>
    </w:p>
    <w:p w:rsidR="0030363A" w:rsidRPr="0030363A" w:rsidRDefault="0030363A" w:rsidP="0030363A">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30363A">
        <w:rPr>
          <w:rFonts w:eastAsia="Times New Roman" w:cs="Arial"/>
          <w:b/>
          <w:bCs/>
          <w:iCs/>
          <w:smallCaps/>
          <w:snapToGrid w:val="0"/>
          <w:sz w:val="36"/>
          <w:szCs w:val="36"/>
          <w:lang w:eastAsia="ru-RU"/>
        </w:rPr>
        <w:t xml:space="preserve">            </w:t>
      </w:r>
      <w:bookmarkStart w:id="3" w:name="_Toc47954124"/>
      <w:r w:rsidRPr="0030363A">
        <w:rPr>
          <w:rFonts w:eastAsia="Times New Roman" w:cs="Arial"/>
          <w:b/>
          <w:bCs/>
          <w:iCs/>
          <w:smallCaps/>
          <w:snapToGrid w:val="0"/>
          <w:sz w:val="36"/>
          <w:szCs w:val="36"/>
          <w:lang w:eastAsia="ru-RU"/>
        </w:rPr>
        <w:t>напряженности поля</w:t>
      </w:r>
      <w:bookmarkEnd w:id="3"/>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Установленная в § 85 связь между напряженностью поля и потенциалом позволяет по известной напряженности поля найти разность потенциалов между двумя произвольными точками этого поля.</w:t>
      </w: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30363A">
        <w:rPr>
          <w:rFonts w:eastAsia="Times New Roman" w:cs="Times New Roman"/>
          <w:b/>
          <w:snapToGrid w:val="0"/>
          <w:color w:val="000000"/>
          <w:sz w:val="28"/>
          <w:szCs w:val="28"/>
          <w:lang w:eastAsia="ru-RU"/>
        </w:rPr>
        <w:t>1. Поле равномерно заряженной бесконечной плоскости</w:t>
      </w:r>
      <w:r w:rsidRPr="0030363A">
        <w:rPr>
          <w:rFonts w:eastAsia="Times New Roman" w:cs="Times New Roman"/>
          <w:snapToGrid w:val="0"/>
          <w:color w:val="000000"/>
          <w:sz w:val="28"/>
          <w:szCs w:val="28"/>
          <w:lang w:eastAsia="ru-RU"/>
        </w:rPr>
        <w:t xml:space="preserve"> определяется формулой (82.1): </w:t>
      </w:r>
    </w:p>
    <w:p w:rsidR="0030363A" w:rsidRPr="0030363A" w:rsidRDefault="0030363A" w:rsidP="0030363A">
      <w:pPr>
        <w:widowControl w:val="0"/>
        <w:shd w:val="clear" w:color="auto" w:fill="FFFFFF"/>
        <w:spacing w:after="0" w:line="240" w:lineRule="auto"/>
        <w:ind w:left="2160" w:firstLine="720"/>
        <w:jc w:val="both"/>
        <w:rPr>
          <w:rFonts w:eastAsia="Times New Roman" w:cs="Times New Roman"/>
          <w:snapToGrid w:val="0"/>
          <w:color w:val="000000"/>
          <w:sz w:val="28"/>
          <w:szCs w:val="28"/>
          <w:lang w:eastAsia="ru-RU"/>
        </w:rPr>
      </w:pPr>
      <w:r w:rsidRPr="0030363A">
        <w:rPr>
          <w:rFonts w:ascii="Arial" w:eastAsia="Times New Roman" w:hAnsi="Arial" w:cs="Times New Roman"/>
          <w:b/>
          <w:noProof/>
          <w:snapToGrid w:val="0"/>
          <w:sz w:val="20"/>
          <w:szCs w:val="20"/>
          <w:lang w:eastAsia="ru-RU"/>
        </w:rPr>
        <w:lastRenderedPageBreak/>
        <w:drawing>
          <wp:inline distT="0" distB="0" distL="0" distR="0">
            <wp:extent cx="1562100" cy="3810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2100" cy="381000"/>
                    </a:xfrm>
                    <a:prstGeom prst="rect">
                      <a:avLst/>
                    </a:prstGeom>
                    <a:noFill/>
                    <a:ln>
                      <a:noFill/>
                    </a:ln>
                  </pic:spPr>
                </pic:pic>
              </a:graphicData>
            </a:graphic>
          </wp:inline>
        </w:drawing>
      </w:r>
    </w:p>
    <w:p w:rsidR="0030363A" w:rsidRPr="0030363A" w:rsidRDefault="0030363A" w:rsidP="0030363A">
      <w:pPr>
        <w:widowControl w:val="0"/>
        <w:shd w:val="clear" w:color="auto" w:fill="FFFFFF"/>
        <w:spacing w:after="0" w:line="240" w:lineRule="auto"/>
        <w:jc w:val="both"/>
        <w:rPr>
          <w:rFonts w:eastAsia="Times New Roman" w:cs="Times New Roman"/>
          <w:snapToGrid w:val="0"/>
          <w:sz w:val="28"/>
          <w:szCs w:val="28"/>
          <w:lang w:eastAsia="ru-RU"/>
        </w:rPr>
      </w:pPr>
      <w:r w:rsidRPr="0030363A">
        <w:rPr>
          <w:rFonts w:eastAsia="Times New Roman" w:cs="Times New Roman"/>
          <w:snapToGrid w:val="0"/>
          <w:color w:val="000000"/>
          <w:sz w:val="28"/>
          <w:szCs w:val="28"/>
          <w:lang w:eastAsia="ru-RU"/>
        </w:rPr>
        <w:t xml:space="preserve">где </w:t>
      </w:r>
      <w:r w:rsidRPr="0030363A">
        <w:rPr>
          <w:rFonts w:eastAsia="Times New Roman" w:cs="Times New Roman"/>
          <w:snapToGrid w:val="0"/>
          <w:color w:val="000000"/>
          <w:sz w:val="28"/>
          <w:szCs w:val="28"/>
          <w:lang w:eastAsia="ru-RU"/>
        </w:rPr>
        <w:sym w:font="Symbol" w:char="F073"/>
      </w:r>
      <w:r w:rsidRPr="0030363A">
        <w:rPr>
          <w:rFonts w:eastAsia="Times New Roman" w:cs="Times New Roman"/>
          <w:i/>
          <w:snapToGrid w:val="0"/>
          <w:color w:val="000000"/>
          <w:sz w:val="28"/>
          <w:szCs w:val="28"/>
          <w:lang w:eastAsia="ru-RU"/>
        </w:rPr>
        <w:t xml:space="preserve"> — </w:t>
      </w:r>
      <w:r w:rsidRPr="0030363A">
        <w:rPr>
          <w:rFonts w:eastAsia="Times New Roman" w:cs="Times New Roman"/>
          <w:snapToGrid w:val="0"/>
          <w:color w:val="000000"/>
          <w:sz w:val="28"/>
          <w:szCs w:val="28"/>
          <w:lang w:eastAsia="ru-RU"/>
        </w:rPr>
        <w:t>поверхностная плотность заряда. Разность потенциалов между точками, лежащими на расстояниях х</w:t>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 xml:space="preserve"> и х</w:t>
      </w:r>
      <w:r w:rsidRPr="0030363A">
        <w:rPr>
          <w:rFonts w:eastAsia="Times New Roman" w:cs="Times New Roman"/>
          <w:snapToGrid w:val="0"/>
          <w:color w:val="000000"/>
          <w:sz w:val="28"/>
          <w:szCs w:val="28"/>
          <w:vertAlign w:val="subscript"/>
          <w:lang w:eastAsia="ru-RU"/>
        </w:rPr>
        <w:t>2</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от плоскости, равна (используем формулу (85.1))</w:t>
      </w:r>
    </w:p>
    <w:p w:rsidR="0030363A" w:rsidRPr="0030363A" w:rsidRDefault="0030363A" w:rsidP="0030363A">
      <w:pPr>
        <w:widowControl w:val="0"/>
        <w:spacing w:after="0" w:line="240" w:lineRule="auto"/>
        <w:ind w:firstLine="720"/>
        <w:jc w:val="both"/>
        <w:rPr>
          <w:rFonts w:eastAsia="Times New Roman" w:cs="Times New Roman"/>
          <w:snapToGrid w:val="0"/>
          <w:sz w:val="28"/>
          <w:szCs w:val="28"/>
          <w:lang w:eastAsia="ru-RU"/>
        </w:rPr>
      </w:pPr>
      <w:r w:rsidRPr="0030363A">
        <w:rPr>
          <w:rFonts w:eastAsia="Times New Roman" w:cs="Times New Roman"/>
          <w:snapToGrid w:val="0"/>
          <w:sz w:val="28"/>
          <w:szCs w:val="28"/>
          <w:lang w:eastAsia="ru-RU"/>
        </w:rPr>
        <w:t xml:space="preserve"> </w:t>
      </w:r>
      <w:r w:rsidRPr="0030363A">
        <w:rPr>
          <w:rFonts w:eastAsia="Times New Roman" w:cs="Times New Roman"/>
          <w:noProof/>
          <w:snapToGrid w:val="0"/>
          <w:sz w:val="28"/>
          <w:szCs w:val="28"/>
          <w:lang w:eastAsia="ru-RU"/>
        </w:rPr>
        <w:drawing>
          <wp:inline distT="0" distB="0" distL="0" distR="0">
            <wp:extent cx="3649980" cy="1005840"/>
            <wp:effectExtent l="0" t="0" r="7620" b="381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9980" cy="1005840"/>
                    </a:xfrm>
                    <a:prstGeom prst="rect">
                      <a:avLst/>
                    </a:prstGeom>
                    <a:noFill/>
                    <a:ln>
                      <a:noFill/>
                    </a:ln>
                  </pic:spPr>
                </pic:pic>
              </a:graphicData>
            </a:graphic>
          </wp:inline>
        </w:drawing>
      </w:r>
    </w:p>
    <w:p w:rsidR="0030363A" w:rsidRPr="0030363A" w:rsidRDefault="0030363A" w:rsidP="0030363A">
      <w:pPr>
        <w:widowControl w:val="0"/>
        <w:spacing w:after="0" w:line="240" w:lineRule="auto"/>
        <w:ind w:firstLine="720"/>
        <w:jc w:val="both"/>
        <w:rPr>
          <w:rFonts w:eastAsia="Times New Roman" w:cs="Times New Roman"/>
          <w:snapToGrid w:val="0"/>
          <w:sz w:val="28"/>
          <w:szCs w:val="28"/>
          <w:lang w:eastAsia="ru-RU"/>
        </w:rPr>
      </w:pP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sz w:val="28"/>
          <w:szCs w:val="28"/>
          <w:lang w:eastAsia="ru-RU"/>
        </w:rPr>
      </w:pPr>
      <w:r w:rsidRPr="0030363A">
        <w:rPr>
          <w:rFonts w:eastAsia="Times New Roman" w:cs="Times New Roman"/>
          <w:b/>
          <w:snapToGrid w:val="0"/>
          <w:sz w:val="28"/>
          <w:szCs w:val="28"/>
          <w:lang w:eastAsia="ru-RU"/>
        </w:rPr>
        <w:t xml:space="preserve"> </w:t>
      </w:r>
      <w:r w:rsidRPr="0030363A">
        <w:rPr>
          <w:rFonts w:eastAsia="Times New Roman" w:cs="Times New Roman"/>
          <w:b/>
          <w:snapToGrid w:val="0"/>
          <w:color w:val="000000"/>
          <w:sz w:val="28"/>
          <w:szCs w:val="28"/>
          <w:lang w:eastAsia="ru-RU"/>
        </w:rPr>
        <w:t>2. Поле двух бесконечных параллельных разноименно заряженных плоскостей</w:t>
      </w:r>
      <w:r w:rsidRPr="0030363A">
        <w:rPr>
          <w:rFonts w:eastAsia="Times New Roman" w:cs="Times New Roman"/>
          <w:snapToGrid w:val="0"/>
          <w:color w:val="000000"/>
          <w:sz w:val="28"/>
          <w:szCs w:val="28"/>
          <w:lang w:eastAsia="ru-RU"/>
        </w:rPr>
        <w:t xml:space="preserve"> определяется формулой (8X2): Е = </w:t>
      </w:r>
      <w:r w:rsidRPr="0030363A">
        <w:rPr>
          <w:rFonts w:eastAsia="Times New Roman" w:cs="Times New Roman"/>
          <w:snapToGrid w:val="0"/>
          <w:color w:val="000000"/>
          <w:sz w:val="28"/>
          <w:szCs w:val="28"/>
          <w:lang w:eastAsia="ru-RU"/>
        </w:rPr>
        <w:sym w:font="Symbol" w:char="F073"/>
      </w:r>
      <w:r w:rsidRPr="0030363A">
        <w:rPr>
          <w:rFonts w:eastAsia="Times New Roman" w:cs="Times New Roman"/>
          <w:snapToGrid w:val="0"/>
          <w:color w:val="000000"/>
          <w:sz w:val="28"/>
          <w:szCs w:val="28"/>
          <w:lang w:eastAsia="ru-RU"/>
        </w:rPr>
        <w:t>/</w:t>
      </w:r>
      <w:r w:rsidRPr="0030363A">
        <w:rPr>
          <w:rFonts w:eastAsia="Times New Roman" w:cs="Times New Roman"/>
          <w:snapToGrid w:val="0"/>
          <w:color w:val="000000"/>
          <w:sz w:val="28"/>
          <w:szCs w:val="28"/>
          <w:lang w:eastAsia="ru-RU"/>
        </w:rPr>
        <w:sym w:font="Symbol" w:char="F065"/>
      </w:r>
      <w:r w:rsidRPr="0030363A">
        <w:rPr>
          <w:rFonts w:eastAsia="Times New Roman" w:cs="Times New Roman"/>
          <w:snapToGrid w:val="0"/>
          <w:color w:val="000000"/>
          <w:sz w:val="28"/>
          <w:szCs w:val="28"/>
          <w:vertAlign w:val="subscript"/>
          <w:lang w:eastAsia="ru-RU"/>
        </w:rPr>
        <w:t>0</w:t>
      </w:r>
      <w:r w:rsidRPr="0030363A">
        <w:rPr>
          <w:rFonts w:eastAsia="Times New Roman" w:cs="Times New Roman"/>
          <w:snapToGrid w:val="0"/>
          <w:color w:val="000000"/>
          <w:sz w:val="28"/>
          <w:szCs w:val="28"/>
          <w:lang w:eastAsia="ru-RU"/>
        </w:rPr>
        <w:t xml:space="preserve">, где </w:t>
      </w:r>
      <w:r w:rsidRPr="0030363A">
        <w:rPr>
          <w:rFonts w:eastAsia="Times New Roman" w:cs="Times New Roman"/>
          <w:snapToGrid w:val="0"/>
          <w:color w:val="000000"/>
          <w:sz w:val="28"/>
          <w:szCs w:val="28"/>
          <w:lang w:eastAsia="ru-RU"/>
        </w:rPr>
        <w:sym w:font="Symbol" w:char="F073"/>
      </w:r>
      <w:r w:rsidRPr="0030363A">
        <w:rPr>
          <w:rFonts w:eastAsia="Times New Roman" w:cs="Times New Roman"/>
          <w:snapToGrid w:val="0"/>
          <w:color w:val="000000"/>
          <w:sz w:val="28"/>
          <w:szCs w:val="28"/>
          <w:lang w:eastAsia="ru-RU"/>
        </w:rPr>
        <w:t xml:space="preserve"> — поверхностная плотность заряда. Разность потенциалов между плоскостями, расстояние между которыми равно </w:t>
      </w:r>
      <w:r w:rsidRPr="0030363A">
        <w:rPr>
          <w:rFonts w:eastAsia="Times New Roman" w:cs="Times New Roman"/>
          <w:i/>
          <w:snapToGrid w:val="0"/>
          <w:color w:val="000000"/>
          <w:sz w:val="28"/>
          <w:szCs w:val="28"/>
          <w:lang w:val="en-US" w:eastAsia="ru-RU"/>
        </w:rPr>
        <w:t>d</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(см. формулу (85.1)), равна</w:t>
      </w:r>
    </w:p>
    <w:p w:rsidR="0030363A" w:rsidRPr="0030363A" w:rsidRDefault="0030363A" w:rsidP="0030363A">
      <w:pPr>
        <w:widowControl w:val="0"/>
        <w:spacing w:after="0" w:line="240" w:lineRule="auto"/>
        <w:ind w:left="1440" w:firstLine="720"/>
        <w:jc w:val="both"/>
        <w:rPr>
          <w:rFonts w:eastAsia="Times New Roman" w:cs="Times New Roman"/>
          <w:snapToGrid w:val="0"/>
          <w:sz w:val="28"/>
          <w:szCs w:val="28"/>
          <w:lang w:eastAsia="ru-RU"/>
        </w:rPr>
      </w:pPr>
      <w:r w:rsidRPr="0030363A">
        <w:rPr>
          <w:rFonts w:eastAsia="Times New Roman" w:cs="Times New Roman"/>
          <w:noProof/>
          <w:snapToGrid w:val="0"/>
          <w:sz w:val="28"/>
          <w:szCs w:val="28"/>
          <w:lang w:eastAsia="ru-RU"/>
        </w:rPr>
        <w:drawing>
          <wp:inline distT="0" distB="0" distL="0" distR="0">
            <wp:extent cx="2613660" cy="944880"/>
            <wp:effectExtent l="0" t="0" r="0" b="762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3660" cy="944880"/>
                    </a:xfrm>
                    <a:prstGeom prst="rect">
                      <a:avLst/>
                    </a:prstGeom>
                    <a:noFill/>
                    <a:ln>
                      <a:noFill/>
                    </a:ln>
                  </pic:spPr>
                </pic:pic>
              </a:graphicData>
            </a:graphic>
          </wp:inline>
        </w:drawing>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color w:val="000000"/>
          <w:sz w:val="28"/>
          <w:szCs w:val="28"/>
          <w:lang w:eastAsia="ru-RU"/>
        </w:rPr>
        <w:t>(86.1)</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b/>
          <w:snapToGrid w:val="0"/>
          <w:color w:val="000000"/>
          <w:sz w:val="28"/>
          <w:szCs w:val="28"/>
          <w:lang w:eastAsia="ru-RU"/>
        </w:rPr>
        <w:t>3. Поле равномерно заряженной сферической поверхности</w:t>
      </w:r>
      <w:r w:rsidRPr="0030363A">
        <w:rPr>
          <w:rFonts w:eastAsia="Times New Roman" w:cs="Times New Roman"/>
          <w:snapToGrid w:val="0"/>
          <w:color w:val="000000"/>
          <w:sz w:val="28"/>
          <w:szCs w:val="28"/>
          <w:lang w:eastAsia="ru-RU"/>
        </w:rPr>
        <w:t xml:space="preserve"> радиуса </w:t>
      </w:r>
      <w:r w:rsidRPr="0030363A">
        <w:rPr>
          <w:rFonts w:eastAsia="Times New Roman" w:cs="Times New Roman"/>
          <w:snapToGrid w:val="0"/>
          <w:color w:val="000000"/>
          <w:sz w:val="28"/>
          <w:szCs w:val="28"/>
          <w:lang w:val="en-US" w:eastAsia="ru-RU"/>
        </w:rPr>
        <w:t>R</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с общим зарядом </w:t>
      </w:r>
      <w:r w:rsidRPr="0030363A">
        <w:rPr>
          <w:rFonts w:eastAsia="Times New Roman" w:cs="Times New Roman"/>
          <w:snapToGrid w:val="0"/>
          <w:color w:val="000000"/>
          <w:sz w:val="28"/>
          <w:szCs w:val="28"/>
          <w:lang w:val="en-US" w:eastAsia="ru-RU"/>
        </w:rPr>
        <w:t>Q</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вне</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сферы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eastAsia="ru-RU"/>
        </w:rPr>
        <w:t xml:space="preserve"> &gt;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eastAsia="ru-RU"/>
        </w:rPr>
        <w:t xml:space="preserve">) вычисляется по (82.3): </w:t>
      </w:r>
      <w:r w:rsidRPr="0030363A">
        <w:rPr>
          <w:rFonts w:eastAsia="Times New Roman" w:cs="Times New Roman"/>
          <w:snapToGrid w:val="0"/>
          <w:color w:val="000000"/>
          <w:position w:val="-32"/>
          <w:sz w:val="28"/>
          <w:szCs w:val="28"/>
          <w:lang w:eastAsia="ru-RU"/>
        </w:rPr>
        <w:object w:dxaOrig="1400" w:dyaOrig="760">
          <v:shape id="_x0000_i1026" type="#_x0000_t75" style="width:70.2pt;height:37.8pt" o:ole="">
            <v:imagedata r:id="rId17" o:title=""/>
          </v:shape>
          <o:OLEObject Type="Embed" ProgID="Equation.3" ShapeID="_x0000_i1026" DrawAspect="Content" ObjectID="_1668929885" r:id="rId18"/>
        </w:object>
      </w:r>
      <w:r w:rsidRPr="0030363A">
        <w:rPr>
          <w:rFonts w:eastAsia="Times New Roman" w:cs="Times New Roman"/>
          <w:snapToGrid w:val="0"/>
          <w:color w:val="000000"/>
          <w:sz w:val="28"/>
          <w:szCs w:val="28"/>
          <w:lang w:eastAsia="ru-RU"/>
        </w:rPr>
        <w:t xml:space="preserve"> . Разность потенциалов между двумя точками, лежащими на расстояниях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 xml:space="preserve"> и г</w:t>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xml:space="preserve"> от центра сферы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 xml:space="preserve"> &gt;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eastAsia="ru-RU"/>
        </w:rPr>
        <w:t xml:space="preserve">,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vertAlign w:val="subscript"/>
          <w:lang w:eastAsia="ru-RU"/>
        </w:rPr>
        <w:t xml:space="preserve">2  </w:t>
      </w:r>
      <w:r w:rsidRPr="0030363A">
        <w:rPr>
          <w:rFonts w:eastAsia="Times New Roman" w:cs="Times New Roman"/>
          <w:snapToGrid w:val="0"/>
          <w:color w:val="000000"/>
          <w:sz w:val="28"/>
          <w:szCs w:val="28"/>
          <w:lang w:eastAsia="ru-RU"/>
        </w:rPr>
        <w:t xml:space="preserve">&gt; К,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vertAlign w:val="subscript"/>
          <w:lang w:eastAsia="ru-RU"/>
        </w:rPr>
        <w:t xml:space="preserve">2 </w:t>
      </w:r>
      <w:r w:rsidRPr="0030363A">
        <w:rPr>
          <w:rFonts w:eastAsia="Times New Roman" w:cs="Times New Roman"/>
          <w:snapToGrid w:val="0"/>
          <w:color w:val="000000"/>
          <w:sz w:val="28"/>
          <w:szCs w:val="28"/>
          <w:lang w:eastAsia="ru-RU"/>
        </w:rPr>
        <w:t xml:space="preserve">&gt;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 равна</w:t>
      </w:r>
    </w:p>
    <w:p w:rsidR="0030363A" w:rsidRPr="0030363A" w:rsidRDefault="0030363A" w:rsidP="0030363A">
      <w:pPr>
        <w:widowControl w:val="0"/>
        <w:spacing w:after="0" w:line="240" w:lineRule="auto"/>
        <w:ind w:left="720" w:firstLine="720"/>
        <w:jc w:val="both"/>
        <w:rPr>
          <w:rFonts w:eastAsia="Times New Roman" w:cs="Times New Roman"/>
          <w:b/>
          <w:snapToGrid w:val="0"/>
          <w:sz w:val="28"/>
          <w:szCs w:val="28"/>
          <w:lang w:eastAsia="ru-RU"/>
        </w:rPr>
      </w:pPr>
      <w:r w:rsidRPr="0030363A">
        <w:rPr>
          <w:rFonts w:eastAsia="Times New Roman" w:cs="Times New Roman"/>
          <w:b/>
          <w:snapToGrid w:val="0"/>
          <w:sz w:val="28"/>
          <w:szCs w:val="28"/>
          <w:lang w:eastAsia="ru-RU"/>
        </w:rPr>
        <w:t xml:space="preserve"> </w:t>
      </w:r>
      <w:r w:rsidRPr="0030363A">
        <w:rPr>
          <w:rFonts w:eastAsia="Times New Roman" w:cs="Times New Roman"/>
          <w:noProof/>
          <w:snapToGrid w:val="0"/>
          <w:sz w:val="28"/>
          <w:szCs w:val="28"/>
          <w:lang w:eastAsia="ru-RU"/>
        </w:rPr>
        <w:drawing>
          <wp:inline distT="0" distB="0" distL="0" distR="0">
            <wp:extent cx="4084320" cy="906780"/>
            <wp:effectExtent l="0" t="0" r="0" b="762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84320" cy="906780"/>
                    </a:xfrm>
                    <a:prstGeom prst="rect">
                      <a:avLst/>
                    </a:prstGeom>
                    <a:noFill/>
                    <a:ln>
                      <a:noFill/>
                    </a:ln>
                  </pic:spPr>
                </pic:pic>
              </a:graphicData>
            </a:graphic>
          </wp:inline>
        </w:drawing>
      </w:r>
      <w:r w:rsidRPr="0030363A">
        <w:rPr>
          <w:rFonts w:eastAsia="Times New Roman" w:cs="Times New Roman"/>
          <w:snapToGrid w:val="0"/>
          <w:sz w:val="28"/>
          <w:szCs w:val="28"/>
          <w:lang w:eastAsia="ru-RU"/>
        </w:rPr>
        <w:tab/>
      </w:r>
      <w:r w:rsidRPr="0030363A">
        <w:rPr>
          <w:rFonts w:eastAsia="Times New Roman" w:cs="Times New Roman"/>
          <w:snapToGrid w:val="0"/>
          <w:color w:val="000000"/>
          <w:sz w:val="28"/>
          <w:szCs w:val="28"/>
          <w:lang w:eastAsia="ru-RU"/>
        </w:rPr>
        <w:t>(86.2)</w:t>
      </w:r>
    </w:p>
    <w:p w:rsidR="0030363A" w:rsidRPr="0030363A" w:rsidRDefault="0030363A" w:rsidP="0030363A">
      <w:pPr>
        <w:widowControl w:val="0"/>
        <w:spacing w:after="0" w:line="240" w:lineRule="auto"/>
        <w:ind w:firstLine="720"/>
        <w:jc w:val="both"/>
        <w:rPr>
          <w:rFonts w:eastAsia="Times New Roman" w:cs="Times New Roman"/>
          <w:snapToGrid w:val="0"/>
          <w:sz w:val="28"/>
          <w:szCs w:val="28"/>
          <w:lang w:eastAsia="ru-RU"/>
        </w:rPr>
      </w:pPr>
      <w:r w:rsidRPr="0030363A">
        <w:rPr>
          <w:rFonts w:eastAsia="Times New Roman" w:cs="Times New Roman"/>
          <w:b/>
          <w:snapToGrid w:val="0"/>
          <w:sz w:val="28"/>
          <w:szCs w:val="28"/>
          <w:lang w:eastAsia="ru-RU"/>
        </w:rPr>
        <w:t xml:space="preserve"> </w:t>
      </w: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30363A">
        <w:rPr>
          <w:rFonts w:eastAsia="Times New Roman" w:cs="Times New Roman"/>
          <w:snapToGrid w:val="0"/>
          <w:color w:val="000000"/>
          <w:sz w:val="28"/>
          <w:szCs w:val="28"/>
          <w:lang w:eastAsia="ru-RU"/>
        </w:rPr>
        <w:t xml:space="preserve">Если принять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 xml:space="preserve"> =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eastAsia="ru-RU"/>
        </w:rPr>
        <w:t xml:space="preserve"> и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xml:space="preserve"> = </w:t>
      </w:r>
      <w:r w:rsidRPr="0030363A">
        <w:rPr>
          <w:rFonts w:eastAsia="Times New Roman" w:cs="Times New Roman"/>
          <w:snapToGrid w:val="0"/>
          <w:color w:val="000000"/>
          <w:sz w:val="28"/>
          <w:szCs w:val="28"/>
          <w:lang w:eastAsia="ru-RU"/>
        </w:rPr>
        <w:sym w:font="Symbol" w:char="F0A5"/>
      </w:r>
      <w:r w:rsidRPr="0030363A">
        <w:rPr>
          <w:rFonts w:eastAsia="Times New Roman" w:cs="Times New Roman"/>
          <w:snapToGrid w:val="0"/>
          <w:color w:val="000000"/>
          <w:sz w:val="28"/>
          <w:szCs w:val="28"/>
          <w:lang w:eastAsia="ru-RU"/>
        </w:rPr>
        <w:t>, то потенциал поля вне сферической поверхности, согласно формуле (86.2), задается выражением</w:t>
      </w:r>
    </w:p>
    <w:p w:rsidR="0030363A" w:rsidRPr="0030363A" w:rsidRDefault="0030363A" w:rsidP="0030363A">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30363A">
        <w:rPr>
          <w:rFonts w:eastAsia="Times New Roman" w:cs="Times New Roman"/>
          <w:noProof/>
          <w:snapToGrid w:val="0"/>
          <w:sz w:val="28"/>
          <w:szCs w:val="28"/>
          <w:lang w:eastAsia="ru-RU"/>
        </w:rPr>
        <w:drawing>
          <wp:inline distT="0" distB="0" distL="0" distR="0">
            <wp:extent cx="1173480" cy="640080"/>
            <wp:effectExtent l="0" t="0" r="7620" b="762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3480" cy="640080"/>
                    </a:xfrm>
                    <a:prstGeom prst="rect">
                      <a:avLst/>
                    </a:prstGeom>
                    <a:noFill/>
                    <a:ln>
                      <a:noFill/>
                    </a:ln>
                  </pic:spPr>
                </pic:pic>
              </a:graphicData>
            </a:graphic>
          </wp:inline>
        </w:drawing>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(ср. с формулой (84.5)). Внутри сферической поверхности потенциал всюду одинаков и равен</w:t>
      </w:r>
    </w:p>
    <w:p w:rsidR="0030363A" w:rsidRPr="0030363A" w:rsidRDefault="0030363A" w:rsidP="0030363A">
      <w:pPr>
        <w:widowControl w:val="0"/>
        <w:spacing w:after="0" w:line="240" w:lineRule="auto"/>
        <w:ind w:left="2160" w:firstLine="720"/>
        <w:jc w:val="both"/>
        <w:rPr>
          <w:rFonts w:eastAsia="Times New Roman" w:cs="Times New Roman"/>
          <w:snapToGrid w:val="0"/>
          <w:sz w:val="28"/>
          <w:szCs w:val="28"/>
          <w:lang w:eastAsia="ru-RU"/>
        </w:rPr>
      </w:pPr>
      <w:r w:rsidRPr="0030363A">
        <w:rPr>
          <w:rFonts w:eastAsia="Times New Roman" w:cs="Times New Roman"/>
          <w:noProof/>
          <w:snapToGrid w:val="0"/>
          <w:sz w:val="28"/>
          <w:szCs w:val="28"/>
          <w:lang w:eastAsia="ru-RU"/>
        </w:rPr>
        <w:drawing>
          <wp:inline distT="0" distB="0" distL="0" distR="0">
            <wp:extent cx="1447800" cy="61722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0" cy="617220"/>
                    </a:xfrm>
                    <a:prstGeom prst="rect">
                      <a:avLst/>
                    </a:prstGeom>
                    <a:noFill/>
                    <a:ln>
                      <a:noFill/>
                    </a:ln>
                  </pic:spPr>
                </pic:pic>
              </a:graphicData>
            </a:graphic>
          </wp:inline>
        </w:drawing>
      </w: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30363A">
        <w:rPr>
          <w:rFonts w:eastAsia="Times New Roman" w:cs="Times New Roman"/>
          <w:snapToGrid w:val="0"/>
          <w:color w:val="000000"/>
          <w:sz w:val="28"/>
          <w:szCs w:val="28"/>
          <w:lang w:eastAsia="ru-RU"/>
        </w:rPr>
        <w:t xml:space="preserve">График зависимости </w:t>
      </w:r>
      <w:r w:rsidRPr="0030363A">
        <w:rPr>
          <w:rFonts w:eastAsia="Times New Roman" w:cs="Times New Roman"/>
          <w:snapToGrid w:val="0"/>
          <w:color w:val="000000"/>
          <w:sz w:val="28"/>
          <w:szCs w:val="28"/>
          <w:lang w:eastAsia="ru-RU"/>
        </w:rPr>
        <w:sym w:font="Symbol" w:char="F06A"/>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от </w:t>
      </w:r>
      <w:r w:rsidRPr="0030363A">
        <w:rPr>
          <w:rFonts w:eastAsia="Times New Roman" w:cs="Times New Roman"/>
          <w:snapToGrid w:val="0"/>
          <w:color w:val="000000"/>
          <w:sz w:val="28"/>
          <w:szCs w:val="28"/>
          <w:lang w:val="en-US" w:eastAsia="ru-RU"/>
        </w:rPr>
        <w:t>r</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приведен на рис. 134.</w:t>
      </w: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30363A">
        <w:rPr>
          <w:rFonts w:eastAsia="Times New Roman" w:cs="Times New Roman"/>
          <w:noProof/>
          <w:snapToGrid w:val="0"/>
          <w:color w:val="000000"/>
          <w:sz w:val="28"/>
          <w:szCs w:val="28"/>
          <w:lang w:eastAsia="ru-RU"/>
        </w:rPr>
        <w:drawing>
          <wp:inline distT="0" distB="0" distL="0" distR="0">
            <wp:extent cx="5547360" cy="2156460"/>
            <wp:effectExtent l="0" t="0" r="0" b="0"/>
            <wp:docPr id="81" name="Рисунок 81" descr="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1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7360" cy="2156460"/>
                    </a:xfrm>
                    <a:prstGeom prst="rect">
                      <a:avLst/>
                    </a:prstGeom>
                    <a:noFill/>
                    <a:ln>
                      <a:noFill/>
                    </a:ln>
                  </pic:spPr>
                </pic:pic>
              </a:graphicData>
            </a:graphic>
          </wp:inline>
        </w:drawing>
      </w: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sz w:val="28"/>
          <w:szCs w:val="28"/>
          <w:lang w:eastAsia="ru-RU"/>
        </w:rPr>
      </w:pPr>
      <w:r w:rsidRPr="0030363A">
        <w:rPr>
          <w:rFonts w:eastAsia="Times New Roman" w:cs="Times New Roman"/>
          <w:b/>
          <w:snapToGrid w:val="0"/>
          <w:sz w:val="28"/>
          <w:szCs w:val="28"/>
          <w:lang w:val="en-US" w:eastAsia="ru-RU"/>
        </w:rPr>
        <w:tab/>
      </w:r>
      <w:r w:rsidRPr="0030363A">
        <w:rPr>
          <w:rFonts w:eastAsia="Times New Roman" w:cs="Times New Roman"/>
          <w:b/>
          <w:snapToGrid w:val="0"/>
          <w:sz w:val="28"/>
          <w:szCs w:val="28"/>
          <w:lang w:val="en-US" w:eastAsia="ru-RU"/>
        </w:rPr>
        <w:tab/>
      </w:r>
      <w:r w:rsidRPr="0030363A">
        <w:rPr>
          <w:rFonts w:eastAsia="Times New Roman" w:cs="Times New Roman"/>
          <w:b/>
          <w:snapToGrid w:val="0"/>
          <w:sz w:val="28"/>
          <w:szCs w:val="28"/>
          <w:lang w:val="en-US" w:eastAsia="ru-RU"/>
        </w:rPr>
        <w:tab/>
      </w:r>
      <w:r w:rsidRPr="0030363A">
        <w:rPr>
          <w:rFonts w:eastAsia="Times New Roman" w:cs="Times New Roman"/>
          <w:b/>
          <w:snapToGrid w:val="0"/>
          <w:sz w:val="28"/>
          <w:szCs w:val="28"/>
          <w:lang w:val="en-US" w:eastAsia="ru-RU"/>
        </w:rPr>
        <w:tab/>
      </w:r>
      <w:r w:rsidRPr="0030363A">
        <w:rPr>
          <w:rFonts w:eastAsia="Times New Roman" w:cs="Times New Roman"/>
          <w:snapToGrid w:val="0"/>
          <w:sz w:val="28"/>
          <w:szCs w:val="28"/>
          <w:lang w:eastAsia="ru-RU"/>
        </w:rPr>
        <w:t>Рис. 134</w:t>
      </w: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sz w:val="28"/>
          <w:szCs w:val="28"/>
          <w:lang w:eastAsia="ru-RU"/>
        </w:rPr>
      </w:pPr>
    </w:p>
    <w:p w:rsidR="0030363A" w:rsidRPr="0030363A" w:rsidRDefault="0030363A" w:rsidP="0030363A">
      <w:pPr>
        <w:widowControl w:val="0"/>
        <w:numPr>
          <w:ilvl w:val="0"/>
          <w:numId w:val="3"/>
        </w:numPr>
        <w:shd w:val="clear" w:color="auto" w:fill="FFFFFF"/>
        <w:spacing w:after="0" w:line="240" w:lineRule="auto"/>
        <w:jc w:val="both"/>
        <w:rPr>
          <w:rFonts w:eastAsia="Times New Roman" w:cs="Times New Roman"/>
          <w:snapToGrid w:val="0"/>
          <w:color w:val="000000"/>
          <w:sz w:val="28"/>
          <w:szCs w:val="28"/>
          <w:lang w:eastAsia="ru-RU"/>
        </w:rPr>
      </w:pPr>
      <w:r w:rsidRPr="0030363A">
        <w:rPr>
          <w:rFonts w:eastAsia="Times New Roman" w:cs="Times New Roman"/>
          <w:b/>
          <w:snapToGrid w:val="0"/>
          <w:color w:val="000000"/>
          <w:sz w:val="28"/>
          <w:szCs w:val="28"/>
          <w:lang w:eastAsia="ru-RU"/>
        </w:rPr>
        <w:t>Поле объемно заряженного шара</w:t>
      </w:r>
      <w:r w:rsidRPr="0030363A">
        <w:rPr>
          <w:rFonts w:eastAsia="Times New Roman" w:cs="Times New Roman"/>
          <w:snapToGrid w:val="0"/>
          <w:color w:val="000000"/>
          <w:sz w:val="28"/>
          <w:szCs w:val="28"/>
          <w:lang w:eastAsia="ru-RU"/>
        </w:rPr>
        <w:t xml:space="preserve"> радиуса </w:t>
      </w:r>
      <w:r w:rsidRPr="0030363A">
        <w:rPr>
          <w:rFonts w:eastAsia="Times New Roman" w:cs="Times New Roman"/>
          <w:snapToGrid w:val="0"/>
          <w:color w:val="000000"/>
          <w:sz w:val="28"/>
          <w:szCs w:val="28"/>
          <w:lang w:val="en-US" w:eastAsia="ru-RU"/>
        </w:rPr>
        <w:t>R</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с общим зарядом </w:t>
      </w:r>
      <w:r w:rsidRPr="0030363A">
        <w:rPr>
          <w:rFonts w:eastAsia="Times New Roman" w:cs="Times New Roman"/>
          <w:snapToGrid w:val="0"/>
          <w:color w:val="000000"/>
          <w:sz w:val="28"/>
          <w:szCs w:val="28"/>
          <w:lang w:val="en-US" w:eastAsia="ru-RU"/>
        </w:rPr>
        <w:t>Q</w:t>
      </w:r>
      <w:r w:rsidRPr="0030363A">
        <w:rPr>
          <w:rFonts w:eastAsia="Times New Roman" w:cs="Times New Roman"/>
          <w:snapToGrid w:val="0"/>
          <w:color w:val="000000"/>
          <w:sz w:val="28"/>
          <w:szCs w:val="28"/>
          <w:lang w:eastAsia="ru-RU"/>
        </w:rPr>
        <w:t xml:space="preserve"> вне</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шара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eastAsia="ru-RU"/>
        </w:rPr>
        <w:t xml:space="preserve"> &gt;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eastAsia="ru-RU"/>
        </w:rPr>
        <w:t xml:space="preserve">) вычисляется по формуле (82.3), поэтому разность потенциалов между двумя точками, лежащими на расстояниях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 xml:space="preserve"> и г</w:t>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xml:space="preserve"> от центра шара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 xml:space="preserve"> &gt;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eastAsia="ru-RU"/>
        </w:rPr>
        <w:t>, г</w:t>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xml:space="preserve"> &gt;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eastAsia="ru-RU"/>
        </w:rPr>
        <w:t>, г</w:t>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xml:space="preserve"> &gt; г</w:t>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определяется формулой (86.2). В любой точке, лежащей </w:t>
      </w:r>
      <w:r w:rsidRPr="0030363A">
        <w:rPr>
          <w:rFonts w:eastAsia="Times New Roman" w:cs="Times New Roman"/>
          <w:i/>
          <w:snapToGrid w:val="0"/>
          <w:color w:val="000000"/>
          <w:sz w:val="28"/>
          <w:szCs w:val="28"/>
          <w:lang w:eastAsia="ru-RU"/>
        </w:rPr>
        <w:t xml:space="preserve">внутри </w:t>
      </w:r>
      <w:r w:rsidRPr="0030363A">
        <w:rPr>
          <w:rFonts w:eastAsia="Times New Roman" w:cs="Times New Roman"/>
          <w:snapToGrid w:val="0"/>
          <w:color w:val="000000"/>
          <w:sz w:val="28"/>
          <w:szCs w:val="28"/>
          <w:lang w:eastAsia="ru-RU"/>
        </w:rPr>
        <w:t xml:space="preserve">шара на расстоянии </w:t>
      </w:r>
      <w:r w:rsidRPr="0030363A">
        <w:rPr>
          <w:rFonts w:eastAsia="Times New Roman" w:cs="Times New Roman"/>
          <w:snapToGrid w:val="0"/>
          <w:color w:val="000000"/>
          <w:sz w:val="28"/>
          <w:szCs w:val="28"/>
          <w:lang w:val="en-US" w:eastAsia="ru-RU"/>
        </w:rPr>
        <w:t>r</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от его центра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val="en-US" w:eastAsia="ru-RU"/>
        </w:rPr>
        <w:sym w:font="Symbol" w:char="F0A2"/>
      </w:r>
      <w:r w:rsidRPr="0030363A">
        <w:rPr>
          <w:rFonts w:eastAsia="Times New Roman" w:cs="Times New Roman"/>
          <w:snapToGrid w:val="0"/>
          <w:color w:val="000000"/>
          <w:sz w:val="28"/>
          <w:szCs w:val="28"/>
          <w:lang w:eastAsia="ru-RU"/>
        </w:rPr>
        <w:t xml:space="preserve"> &lt;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eastAsia="ru-RU"/>
        </w:rPr>
        <w:t>)</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напряженность определяется выражением (82.4):</w:t>
      </w:r>
    </w:p>
    <w:p w:rsidR="0030363A" w:rsidRPr="0030363A" w:rsidRDefault="0030363A" w:rsidP="0030363A">
      <w:pPr>
        <w:widowControl w:val="0"/>
        <w:shd w:val="clear" w:color="auto" w:fill="FFFFFF"/>
        <w:spacing w:after="0" w:line="240" w:lineRule="auto"/>
        <w:ind w:left="1440" w:firstLine="720"/>
        <w:jc w:val="both"/>
        <w:rPr>
          <w:rFonts w:eastAsia="Times New Roman" w:cs="Times New Roman"/>
          <w:b/>
          <w:snapToGrid w:val="0"/>
          <w:sz w:val="28"/>
          <w:szCs w:val="28"/>
          <w:lang w:val="en-US" w:eastAsia="ru-RU"/>
        </w:rPr>
      </w:pPr>
      <w:r w:rsidRPr="0030363A">
        <w:rPr>
          <w:rFonts w:eastAsia="Times New Roman" w:cs="Times New Roman"/>
          <w:noProof/>
          <w:snapToGrid w:val="0"/>
          <w:sz w:val="28"/>
          <w:szCs w:val="28"/>
          <w:lang w:eastAsia="ru-RU"/>
        </w:rPr>
        <w:drawing>
          <wp:inline distT="0" distB="0" distL="0" distR="0">
            <wp:extent cx="2346960" cy="6477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46960" cy="647700"/>
                    </a:xfrm>
                    <a:prstGeom prst="rect">
                      <a:avLst/>
                    </a:prstGeom>
                    <a:noFill/>
                    <a:ln>
                      <a:noFill/>
                    </a:ln>
                  </pic:spPr>
                </pic:pic>
              </a:graphicData>
            </a:graphic>
          </wp:inline>
        </w:drawing>
      </w:r>
    </w:p>
    <w:p w:rsidR="0030363A" w:rsidRPr="0030363A" w:rsidRDefault="0030363A" w:rsidP="0030363A">
      <w:pPr>
        <w:widowControl w:val="0"/>
        <w:shd w:val="clear" w:color="auto" w:fill="FFFFFF"/>
        <w:tabs>
          <w:tab w:val="left" w:leader="hyphen" w:pos="653"/>
        </w:tabs>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Следовательно, разность потенциалов между двумя точками, лежащими на расстояниях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val="en-US" w:eastAsia="ru-RU"/>
        </w:rPr>
        <w:sym w:font="Symbol" w:char="F0A2"/>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 xml:space="preserve"> и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val="en-US" w:eastAsia="ru-RU"/>
        </w:rPr>
        <w:sym w:font="Symbol" w:char="F0A2"/>
      </w:r>
      <w:r w:rsidRPr="0030363A">
        <w:rPr>
          <w:rFonts w:eastAsia="Times New Roman" w:cs="Times New Roman"/>
          <w:snapToGrid w:val="0"/>
          <w:color w:val="000000"/>
          <w:sz w:val="28"/>
          <w:szCs w:val="28"/>
          <w:vertAlign w:val="subscript"/>
          <w:lang w:eastAsia="ru-RU"/>
        </w:rPr>
        <w:t xml:space="preserve">2  </w:t>
      </w:r>
      <w:r w:rsidRPr="0030363A">
        <w:rPr>
          <w:rFonts w:eastAsia="Times New Roman" w:cs="Times New Roman"/>
          <w:snapToGrid w:val="0"/>
          <w:color w:val="000000"/>
          <w:sz w:val="28"/>
          <w:szCs w:val="28"/>
          <w:lang w:eastAsia="ru-RU"/>
        </w:rPr>
        <w:t>от центра шара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val="en-US" w:eastAsia="ru-RU"/>
        </w:rPr>
        <w:sym w:font="Symbol" w:char="F0A2"/>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 xml:space="preserve"> &lt;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eastAsia="ru-RU"/>
        </w:rPr>
        <w:t xml:space="preserve">,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val="en-US" w:eastAsia="ru-RU"/>
        </w:rPr>
        <w:sym w:font="Symbol" w:char="F0A2"/>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xml:space="preserve"> &lt;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eastAsia="ru-RU"/>
        </w:rPr>
        <w:t xml:space="preserve">,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val="en-US" w:eastAsia="ru-RU"/>
        </w:rPr>
        <w:sym w:font="Symbol" w:char="F0A2"/>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xml:space="preserve"> &gt;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val="en-US" w:eastAsia="ru-RU"/>
        </w:rPr>
        <w:sym w:font="Symbol" w:char="F0A2"/>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 равна</w:t>
      </w:r>
    </w:p>
    <w:p w:rsidR="0030363A" w:rsidRPr="0030363A" w:rsidRDefault="0030363A" w:rsidP="0030363A">
      <w:pPr>
        <w:widowControl w:val="0"/>
        <w:spacing w:after="0" w:line="240" w:lineRule="auto"/>
        <w:ind w:left="720" w:firstLine="720"/>
        <w:jc w:val="both"/>
        <w:rPr>
          <w:rFonts w:eastAsia="Times New Roman" w:cs="Times New Roman"/>
          <w:snapToGrid w:val="0"/>
          <w:sz w:val="28"/>
          <w:szCs w:val="28"/>
          <w:lang w:eastAsia="ru-RU"/>
        </w:rPr>
      </w:pPr>
      <w:r w:rsidRPr="0030363A">
        <w:rPr>
          <w:rFonts w:eastAsia="Times New Roman" w:cs="Times New Roman"/>
          <w:noProof/>
          <w:snapToGrid w:val="0"/>
          <w:sz w:val="28"/>
          <w:szCs w:val="28"/>
          <w:lang w:eastAsia="ru-RU"/>
        </w:rPr>
        <w:drawing>
          <wp:inline distT="0" distB="0" distL="0" distR="0">
            <wp:extent cx="3208020" cy="952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8020" cy="952500"/>
                    </a:xfrm>
                    <a:prstGeom prst="rect">
                      <a:avLst/>
                    </a:prstGeom>
                    <a:noFill/>
                    <a:ln>
                      <a:noFill/>
                    </a:ln>
                  </pic:spPr>
                </pic:pic>
              </a:graphicData>
            </a:graphic>
          </wp:inline>
        </w:drawing>
      </w: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sz w:val="28"/>
          <w:szCs w:val="28"/>
          <w:lang w:eastAsia="ru-RU"/>
        </w:rPr>
      </w:pPr>
      <w:r w:rsidRPr="0030363A">
        <w:rPr>
          <w:rFonts w:eastAsia="Times New Roman" w:cs="Times New Roman"/>
          <w:b/>
          <w:snapToGrid w:val="0"/>
          <w:sz w:val="28"/>
          <w:szCs w:val="28"/>
          <w:lang w:eastAsia="ru-RU"/>
        </w:rPr>
        <w:t xml:space="preserve"> </w:t>
      </w:r>
      <w:r w:rsidRPr="0030363A">
        <w:rPr>
          <w:rFonts w:eastAsia="Times New Roman" w:cs="Times New Roman"/>
          <w:b/>
          <w:snapToGrid w:val="0"/>
          <w:color w:val="000000"/>
          <w:sz w:val="28"/>
          <w:szCs w:val="28"/>
          <w:lang w:eastAsia="ru-RU"/>
        </w:rPr>
        <w:t>5. Поле равномерно заряженного бесконечного цилиндра</w:t>
      </w:r>
      <w:r w:rsidRPr="0030363A">
        <w:rPr>
          <w:rFonts w:eastAsia="Times New Roman" w:cs="Times New Roman"/>
          <w:snapToGrid w:val="0"/>
          <w:color w:val="000000"/>
          <w:sz w:val="28"/>
          <w:szCs w:val="28"/>
          <w:lang w:eastAsia="ru-RU"/>
        </w:rPr>
        <w:t xml:space="preserve"> радиуса </w:t>
      </w:r>
      <w:r w:rsidRPr="0030363A">
        <w:rPr>
          <w:rFonts w:eastAsia="Times New Roman" w:cs="Times New Roman"/>
          <w:snapToGrid w:val="0"/>
          <w:color w:val="000000"/>
          <w:sz w:val="28"/>
          <w:szCs w:val="28"/>
          <w:lang w:val="en-US" w:eastAsia="ru-RU"/>
        </w:rPr>
        <w:t>R</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заряженного с линейной плотностью </w:t>
      </w:r>
      <w:r w:rsidRPr="0030363A">
        <w:rPr>
          <w:rFonts w:eastAsia="Times New Roman" w:cs="Times New Roman"/>
          <w:snapToGrid w:val="0"/>
          <w:color w:val="000000"/>
          <w:sz w:val="28"/>
          <w:szCs w:val="28"/>
          <w:lang w:eastAsia="ru-RU"/>
        </w:rPr>
        <w:sym w:font="Symbol" w:char="F074"/>
      </w:r>
      <w:r w:rsidRPr="0030363A">
        <w:rPr>
          <w:rFonts w:eastAsia="Times New Roman" w:cs="Times New Roman"/>
          <w:snapToGrid w:val="0"/>
          <w:color w:val="000000"/>
          <w:sz w:val="28"/>
          <w:szCs w:val="28"/>
          <w:lang w:eastAsia="ru-RU"/>
        </w:rPr>
        <w:t xml:space="preserve">, </w:t>
      </w:r>
      <w:r w:rsidRPr="0030363A">
        <w:rPr>
          <w:rFonts w:eastAsia="Times New Roman" w:cs="Times New Roman"/>
          <w:i/>
          <w:snapToGrid w:val="0"/>
          <w:color w:val="000000"/>
          <w:sz w:val="28"/>
          <w:szCs w:val="28"/>
          <w:lang w:eastAsia="ru-RU"/>
        </w:rPr>
        <w:t xml:space="preserve">вне </w:t>
      </w:r>
      <w:r w:rsidRPr="0030363A">
        <w:rPr>
          <w:rFonts w:eastAsia="Times New Roman" w:cs="Times New Roman"/>
          <w:snapToGrid w:val="0"/>
          <w:color w:val="000000"/>
          <w:sz w:val="28"/>
          <w:szCs w:val="28"/>
          <w:lang w:eastAsia="ru-RU"/>
        </w:rPr>
        <w:t>цилиндра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eastAsia="ru-RU"/>
        </w:rPr>
        <w:t xml:space="preserve"> &gt;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eastAsia="ru-RU"/>
        </w:rPr>
        <w:t>)</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определяется формулой (82.5): </w:t>
      </w:r>
      <w:r w:rsidRPr="0030363A">
        <w:rPr>
          <w:rFonts w:eastAsia="Times New Roman" w:cs="Times New Roman"/>
          <w:i/>
          <w:snapToGrid w:val="0"/>
          <w:color w:val="000000"/>
          <w:sz w:val="28"/>
          <w:szCs w:val="28"/>
          <w:lang w:eastAsia="ru-RU"/>
        </w:rPr>
        <w:t>Е=</w:t>
      </w:r>
      <w:r w:rsidRPr="0030363A">
        <w:rPr>
          <w:rFonts w:eastAsia="Times New Roman" w:cs="Times New Roman"/>
          <w:i/>
          <w:snapToGrid w:val="0"/>
          <w:color w:val="000000"/>
          <w:sz w:val="28"/>
          <w:szCs w:val="28"/>
          <w:lang w:eastAsia="ru-RU"/>
        </w:rPr>
        <w:tab/>
      </w:r>
      <w:r w:rsidRPr="0030363A">
        <w:rPr>
          <w:rFonts w:eastAsia="Times New Roman" w:cs="Times New Roman"/>
          <w:snapToGrid w:val="0"/>
          <w:color w:val="000000"/>
          <w:sz w:val="28"/>
          <w:szCs w:val="28"/>
          <w:lang w:eastAsia="ru-RU"/>
        </w:rPr>
        <w:t xml:space="preserve">. Следовательно, разность потенциалов между двумя точками, лежащими на расстояниях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 xml:space="preserve"> и г</w:t>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xml:space="preserve"> от оси заряженного цилиндра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 xml:space="preserve"> &gt;</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eastAsia="ru-RU"/>
        </w:rPr>
        <w:t>. г</w:t>
      </w:r>
      <w:r w:rsidRPr="0030363A">
        <w:rPr>
          <w:rFonts w:eastAsia="Times New Roman" w:cs="Times New Roman"/>
          <w:snapToGrid w:val="0"/>
          <w:color w:val="000000"/>
          <w:sz w:val="28"/>
          <w:szCs w:val="28"/>
          <w:vertAlign w:val="subscript"/>
          <w:lang w:eastAsia="ru-RU"/>
        </w:rPr>
        <w:t xml:space="preserve">2 </w:t>
      </w:r>
      <w:r w:rsidRPr="0030363A">
        <w:rPr>
          <w:rFonts w:eastAsia="Times New Roman" w:cs="Times New Roman"/>
          <w:snapToGrid w:val="0"/>
          <w:color w:val="000000"/>
          <w:sz w:val="28"/>
          <w:szCs w:val="28"/>
          <w:lang w:eastAsia="ru-RU"/>
        </w:rPr>
        <w:t xml:space="preserve">&gt; </w:t>
      </w:r>
      <w:r w:rsidRPr="0030363A">
        <w:rPr>
          <w:rFonts w:eastAsia="Times New Roman" w:cs="Times New Roman"/>
          <w:snapToGrid w:val="0"/>
          <w:color w:val="000000"/>
          <w:sz w:val="28"/>
          <w:szCs w:val="28"/>
          <w:lang w:val="en-US" w:eastAsia="ru-RU"/>
        </w:rPr>
        <w:t>R</w:t>
      </w:r>
      <w:r w:rsidRPr="0030363A">
        <w:rPr>
          <w:rFonts w:eastAsia="Times New Roman" w:cs="Times New Roman"/>
          <w:snapToGrid w:val="0"/>
          <w:color w:val="000000"/>
          <w:sz w:val="28"/>
          <w:szCs w:val="28"/>
          <w:lang w:eastAsia="ru-RU"/>
        </w:rPr>
        <w:t>,</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г</w:t>
      </w:r>
      <w:r w:rsidRPr="0030363A">
        <w:rPr>
          <w:rFonts w:eastAsia="Times New Roman" w:cs="Times New Roman"/>
          <w:snapToGrid w:val="0"/>
          <w:color w:val="000000"/>
          <w:sz w:val="28"/>
          <w:szCs w:val="28"/>
          <w:vertAlign w:val="subscript"/>
          <w:lang w:eastAsia="ru-RU"/>
        </w:rPr>
        <w:t xml:space="preserve">2 </w:t>
      </w:r>
      <w:r w:rsidRPr="0030363A">
        <w:rPr>
          <w:rFonts w:eastAsia="Times New Roman" w:cs="Times New Roman"/>
          <w:snapToGrid w:val="0"/>
          <w:color w:val="000000"/>
          <w:sz w:val="28"/>
          <w:szCs w:val="28"/>
          <w:lang w:eastAsia="ru-RU"/>
        </w:rPr>
        <w:t>&gt; г</w:t>
      </w:r>
      <w:r w:rsidRPr="0030363A">
        <w:rPr>
          <w:rFonts w:eastAsia="Times New Roman" w:cs="Times New Roman"/>
          <w:snapToGrid w:val="0"/>
          <w:color w:val="000000"/>
          <w:sz w:val="28"/>
          <w:szCs w:val="28"/>
          <w:vertAlign w:val="subscript"/>
          <w:lang w:eastAsia="ru-RU"/>
        </w:rPr>
        <w:t>1</w:t>
      </w:r>
      <w:r w:rsidRPr="0030363A">
        <w:rPr>
          <w:rFonts w:eastAsia="Times New Roman" w:cs="Times New Roman"/>
          <w:snapToGrid w:val="0"/>
          <w:color w:val="000000"/>
          <w:sz w:val="28"/>
          <w:szCs w:val="28"/>
          <w:lang w:eastAsia="ru-RU"/>
        </w:rPr>
        <w:t>), равна</w:t>
      </w:r>
    </w:p>
    <w:p w:rsidR="0030363A" w:rsidRPr="0030363A" w:rsidRDefault="0030363A" w:rsidP="0030363A">
      <w:pPr>
        <w:widowControl w:val="0"/>
        <w:spacing w:after="0" w:line="240" w:lineRule="auto"/>
        <w:ind w:left="1440" w:firstLine="720"/>
        <w:jc w:val="both"/>
        <w:rPr>
          <w:rFonts w:eastAsia="Times New Roman" w:cs="Times New Roman"/>
          <w:snapToGrid w:val="0"/>
          <w:sz w:val="28"/>
          <w:szCs w:val="28"/>
          <w:lang w:eastAsia="ru-RU"/>
        </w:rPr>
      </w:pPr>
      <w:r w:rsidRPr="0030363A">
        <w:rPr>
          <w:rFonts w:eastAsia="Times New Roman" w:cs="Times New Roman"/>
          <w:b/>
          <w:snapToGrid w:val="0"/>
          <w:sz w:val="28"/>
          <w:szCs w:val="28"/>
          <w:lang w:eastAsia="ru-RU"/>
        </w:rPr>
        <w:t xml:space="preserve"> </w:t>
      </w:r>
      <w:r w:rsidRPr="0030363A">
        <w:rPr>
          <w:rFonts w:eastAsia="Times New Roman" w:cs="Times New Roman"/>
          <w:noProof/>
          <w:snapToGrid w:val="0"/>
          <w:sz w:val="28"/>
          <w:szCs w:val="28"/>
          <w:lang w:eastAsia="ru-RU"/>
        </w:rPr>
        <w:drawing>
          <wp:inline distT="0" distB="0" distL="0" distR="0">
            <wp:extent cx="3467100" cy="1059180"/>
            <wp:effectExtent l="0" t="0" r="0" b="762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67100" cy="1059180"/>
                    </a:xfrm>
                    <a:prstGeom prst="rect">
                      <a:avLst/>
                    </a:prstGeom>
                    <a:noFill/>
                    <a:ln>
                      <a:noFill/>
                    </a:ln>
                  </pic:spPr>
                </pic:pic>
              </a:graphicData>
            </a:graphic>
          </wp:inline>
        </w:drawing>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color w:val="000000"/>
          <w:sz w:val="28"/>
          <w:szCs w:val="28"/>
          <w:lang w:eastAsia="ru-RU"/>
        </w:rPr>
        <w:t>(86.3)</w:t>
      </w:r>
    </w:p>
    <w:p w:rsidR="0030363A" w:rsidRPr="0030363A" w:rsidRDefault="0030363A" w:rsidP="0030363A">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30363A">
        <w:rPr>
          <w:rFonts w:eastAsia="Times New Roman" w:cs="Arial"/>
          <w:b/>
          <w:bCs/>
          <w:iCs/>
          <w:smallCaps/>
          <w:snapToGrid w:val="0"/>
          <w:sz w:val="36"/>
          <w:szCs w:val="36"/>
          <w:lang w:eastAsia="ru-RU"/>
        </w:rPr>
        <w:t xml:space="preserve"> </w:t>
      </w:r>
      <w:bookmarkStart w:id="4" w:name="_Toc47954125"/>
      <w:r w:rsidRPr="0030363A">
        <w:rPr>
          <w:rFonts w:eastAsia="Times New Roman" w:cs="Arial"/>
          <w:b/>
          <w:bCs/>
          <w:iCs/>
          <w:smallCaps/>
          <w:snapToGrid w:val="0"/>
          <w:sz w:val="36"/>
          <w:szCs w:val="36"/>
          <w:lang w:eastAsia="ru-RU"/>
        </w:rPr>
        <w:t>§ 87. Типы диэлектриков. Поляризация</w:t>
      </w:r>
      <w:bookmarkEnd w:id="4"/>
      <w:r w:rsidRPr="0030363A">
        <w:rPr>
          <w:rFonts w:eastAsia="Times New Roman" w:cs="Arial"/>
          <w:b/>
          <w:bCs/>
          <w:iCs/>
          <w:smallCaps/>
          <w:snapToGrid w:val="0"/>
          <w:sz w:val="36"/>
          <w:szCs w:val="36"/>
          <w:lang w:eastAsia="ru-RU"/>
        </w:rPr>
        <w:t xml:space="preserve"> </w:t>
      </w:r>
    </w:p>
    <w:p w:rsidR="0030363A" w:rsidRPr="0030363A" w:rsidRDefault="0030363A" w:rsidP="0030363A">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30363A">
        <w:rPr>
          <w:rFonts w:eastAsia="Times New Roman" w:cs="Arial"/>
          <w:b/>
          <w:bCs/>
          <w:iCs/>
          <w:smallCaps/>
          <w:snapToGrid w:val="0"/>
          <w:sz w:val="36"/>
          <w:szCs w:val="36"/>
          <w:lang w:eastAsia="ru-RU"/>
        </w:rPr>
        <w:t xml:space="preserve">            </w:t>
      </w:r>
      <w:bookmarkStart w:id="5" w:name="_Toc47954126"/>
      <w:r w:rsidRPr="0030363A">
        <w:rPr>
          <w:rFonts w:eastAsia="Times New Roman" w:cs="Arial"/>
          <w:b/>
          <w:bCs/>
          <w:iCs/>
          <w:smallCaps/>
          <w:snapToGrid w:val="0"/>
          <w:sz w:val="36"/>
          <w:szCs w:val="36"/>
          <w:lang w:eastAsia="ru-RU"/>
        </w:rPr>
        <w:t>диэлектриков</w:t>
      </w:r>
      <w:bookmarkEnd w:id="5"/>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Диэлектрик (как и всякое вещество) состоит из атомов и молекул. Так как положительный заряд всех ядер молекулы равен суммарному заряду электронов, то молекула в целом электрически нейтральна. Если заменить положительные заряды ядер молекул суммарным зарядом + </w:t>
      </w:r>
      <w:r w:rsidRPr="0030363A">
        <w:rPr>
          <w:rFonts w:eastAsia="Times New Roman" w:cs="Times New Roman"/>
          <w:snapToGrid w:val="0"/>
          <w:color w:val="000000"/>
          <w:sz w:val="28"/>
          <w:szCs w:val="28"/>
          <w:lang w:val="en-US" w:eastAsia="ru-RU"/>
        </w:rPr>
        <w:t>Q</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находящимся в центре «тяжести» положительных зарядов, а заряд всех электронов — суммарным отрицательным зарядом </w:t>
      </w:r>
      <w:r w:rsidRPr="0030363A">
        <w:rPr>
          <w:rFonts w:eastAsia="Times New Roman" w:cs="Times New Roman"/>
          <w:i/>
          <w:snapToGrid w:val="0"/>
          <w:color w:val="000000"/>
          <w:sz w:val="28"/>
          <w:szCs w:val="28"/>
          <w:lang w:eastAsia="ru-RU"/>
        </w:rPr>
        <w:t>—</w:t>
      </w:r>
      <w:r w:rsidRPr="0030363A">
        <w:rPr>
          <w:rFonts w:eastAsia="Times New Roman" w:cs="Times New Roman"/>
          <w:snapToGrid w:val="0"/>
          <w:color w:val="000000"/>
          <w:sz w:val="28"/>
          <w:szCs w:val="28"/>
          <w:lang w:val="en-US" w:eastAsia="ru-RU"/>
        </w:rPr>
        <w:t>Q</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находящимся в центре «тяжести» отрицательных зарядов, то молекулу можно рассматривать как электрический диполь с электрическим моментом, </w:t>
      </w:r>
      <w:r w:rsidRPr="0030363A">
        <w:rPr>
          <w:rFonts w:eastAsia="Times New Roman" w:cs="Times New Roman"/>
          <w:snapToGrid w:val="0"/>
          <w:color w:val="000000"/>
          <w:sz w:val="28"/>
          <w:szCs w:val="28"/>
          <w:lang w:eastAsia="ru-RU"/>
        </w:rPr>
        <w:lastRenderedPageBreak/>
        <w:t>определяемым формулой (80.3). Первую группу диэлектриков (</w:t>
      </w:r>
      <w:r w:rsidRPr="0030363A">
        <w:rPr>
          <w:rFonts w:eastAsia="Times New Roman" w:cs="Times New Roman"/>
          <w:snapToGrid w:val="0"/>
          <w:color w:val="000000"/>
          <w:sz w:val="28"/>
          <w:szCs w:val="28"/>
          <w:lang w:val="en-US" w:eastAsia="ru-RU"/>
        </w:rPr>
        <w:t>N</w:t>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Н</w:t>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О</w:t>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СО</w:t>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СН</w:t>
      </w:r>
      <w:r w:rsidRPr="0030363A">
        <w:rPr>
          <w:rFonts w:eastAsia="Times New Roman" w:cs="Times New Roman"/>
          <w:snapToGrid w:val="0"/>
          <w:color w:val="000000"/>
          <w:sz w:val="28"/>
          <w:szCs w:val="28"/>
          <w:vertAlign w:val="subscript"/>
          <w:lang w:eastAsia="ru-RU"/>
        </w:rPr>
        <w:t>4</w:t>
      </w:r>
      <w:r w:rsidRPr="0030363A">
        <w:rPr>
          <w:rFonts w:eastAsia="Times New Roman" w:cs="Times New Roman"/>
          <w:snapToGrid w:val="0"/>
          <w:color w:val="000000"/>
          <w:sz w:val="28"/>
          <w:szCs w:val="28"/>
          <w:lang w:eastAsia="ru-RU"/>
        </w:rPr>
        <w:t>, ...) составляют вещества, молекулы которых имеют симметричное строение, т. е. центры «тяжести» положительных и отрицательных зарядов в отсутствие внешнего электрического поля совпадают и, следовательно, дипольный момент молекулы р равен нулю. Молекулы таких диэлектриков называются неполярными. Под действием внешнего электрического поля заряды неполярных молекул смещаются в противоположные стороны (положительные по полю, отрицательные против поля) и молекула приобретает дипольный момент.</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Вторую группу диэлектриков (Н</w:t>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xml:space="preserve">О, </w:t>
      </w:r>
      <w:r w:rsidRPr="0030363A">
        <w:rPr>
          <w:rFonts w:eastAsia="Times New Roman" w:cs="Times New Roman"/>
          <w:snapToGrid w:val="0"/>
          <w:color w:val="000000"/>
          <w:sz w:val="28"/>
          <w:szCs w:val="28"/>
          <w:lang w:val="en-US" w:eastAsia="ru-RU"/>
        </w:rPr>
        <w:t>NH</w:t>
      </w:r>
      <w:r w:rsidRPr="0030363A">
        <w:rPr>
          <w:rFonts w:eastAsia="Times New Roman" w:cs="Times New Roman"/>
          <w:snapToGrid w:val="0"/>
          <w:color w:val="000000"/>
          <w:sz w:val="28"/>
          <w:szCs w:val="28"/>
          <w:vertAlign w:val="subscript"/>
          <w:lang w:eastAsia="ru-RU"/>
        </w:rPr>
        <w:t>3</w:t>
      </w:r>
      <w:r w:rsidRPr="0030363A">
        <w:rPr>
          <w:rFonts w:eastAsia="Times New Roman" w:cs="Times New Roman"/>
          <w:snapToGrid w:val="0"/>
          <w:color w:val="000000"/>
          <w:sz w:val="28"/>
          <w:szCs w:val="28"/>
          <w:lang w:eastAsia="ru-RU"/>
        </w:rPr>
        <w:t xml:space="preserve">, </w:t>
      </w:r>
      <w:r w:rsidRPr="0030363A">
        <w:rPr>
          <w:rFonts w:eastAsia="Times New Roman" w:cs="Times New Roman"/>
          <w:snapToGrid w:val="0"/>
          <w:color w:val="000000"/>
          <w:sz w:val="28"/>
          <w:szCs w:val="28"/>
          <w:lang w:val="en-US" w:eastAsia="ru-RU"/>
        </w:rPr>
        <w:t>SO</w:t>
      </w:r>
      <w:r w:rsidRPr="0030363A">
        <w:rPr>
          <w:rFonts w:eastAsia="Times New Roman" w:cs="Times New Roman"/>
          <w:snapToGrid w:val="0"/>
          <w:color w:val="000000"/>
          <w:sz w:val="28"/>
          <w:szCs w:val="28"/>
          <w:vertAlign w:val="subscript"/>
          <w:lang w:eastAsia="ru-RU"/>
        </w:rPr>
        <w:t>2</w:t>
      </w:r>
      <w:r w:rsidRPr="0030363A">
        <w:rPr>
          <w:rFonts w:eastAsia="Times New Roman" w:cs="Times New Roman"/>
          <w:snapToGrid w:val="0"/>
          <w:color w:val="000000"/>
          <w:sz w:val="28"/>
          <w:szCs w:val="28"/>
          <w:lang w:eastAsia="ru-RU"/>
        </w:rPr>
        <w:t xml:space="preserve">, </w:t>
      </w:r>
      <w:r w:rsidRPr="0030363A">
        <w:rPr>
          <w:rFonts w:eastAsia="Times New Roman" w:cs="Times New Roman"/>
          <w:snapToGrid w:val="0"/>
          <w:color w:val="000000"/>
          <w:sz w:val="28"/>
          <w:szCs w:val="28"/>
          <w:lang w:val="en-US" w:eastAsia="ru-RU"/>
        </w:rPr>
        <w:t>CO</w:t>
      </w:r>
      <w:r w:rsidRPr="0030363A">
        <w:rPr>
          <w:rFonts w:eastAsia="Times New Roman" w:cs="Times New Roman"/>
          <w:snapToGrid w:val="0"/>
          <w:color w:val="000000"/>
          <w:sz w:val="28"/>
          <w:szCs w:val="28"/>
          <w:lang w:eastAsia="ru-RU"/>
        </w:rPr>
        <w:t>,...) составляют вещества, молекулы которых имеют асимметричное строение, т. е. центры «тяжести» положительных и отрицательных зарядов не совпадают. Таким образом, эти молекулы в отсутствие внешнего электрического поля обладают дипольным моментом. Молекулы таких диэлектриков называются полярными. При отсутствии внешнего поля, однако, дипольные моменты полярных молекул вследствие теплового движения ориентированы в пространстве хаотично и их результирующий момент равен нулю. Если такой диэлектрик поместить во внешнее поле, то силы этого поля будут стремиться повернуть диполи вдоль поля и возникает отличный от нуля результирующий момент.</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Третью группу диэлектриков (</w:t>
      </w:r>
      <w:r w:rsidRPr="0030363A">
        <w:rPr>
          <w:rFonts w:eastAsia="Times New Roman" w:cs="Times New Roman"/>
          <w:snapToGrid w:val="0"/>
          <w:color w:val="000000"/>
          <w:sz w:val="28"/>
          <w:szCs w:val="28"/>
          <w:lang w:val="en-US" w:eastAsia="ru-RU"/>
        </w:rPr>
        <w:t>NaCl</w:t>
      </w:r>
      <w:r w:rsidRPr="0030363A">
        <w:rPr>
          <w:rFonts w:eastAsia="Times New Roman" w:cs="Times New Roman"/>
          <w:snapToGrid w:val="0"/>
          <w:color w:val="000000"/>
          <w:sz w:val="28"/>
          <w:szCs w:val="28"/>
          <w:lang w:eastAsia="ru-RU"/>
        </w:rPr>
        <w:t xml:space="preserve">, </w:t>
      </w:r>
      <w:r w:rsidRPr="0030363A">
        <w:rPr>
          <w:rFonts w:eastAsia="Times New Roman" w:cs="Times New Roman"/>
          <w:snapToGrid w:val="0"/>
          <w:color w:val="000000"/>
          <w:sz w:val="28"/>
          <w:szCs w:val="28"/>
          <w:lang w:val="en-US" w:eastAsia="ru-RU"/>
        </w:rPr>
        <w:t>KC</w:t>
      </w:r>
      <w:r w:rsidRPr="0030363A">
        <w:rPr>
          <w:rFonts w:eastAsia="Times New Roman" w:cs="Times New Roman"/>
          <w:snapToGrid w:val="0"/>
          <w:color w:val="000000"/>
          <w:sz w:val="28"/>
          <w:szCs w:val="28"/>
          <w:lang w:eastAsia="ru-RU"/>
        </w:rPr>
        <w:t>1, КВг, ...) составляют вещества, молекулы которых имеют ионное строение. Ионные кристаллы представляют собой пространственные решетки с правильным чередованием ионов разных знаков. В этих кристаллах нельзя выделить отдельные молекулы, а рассматривать их можно как систему двух вдвинутых одна в другую ионных подрешеток. При наложении на ионный кристалл электрического поля происходит некоторая деформация кристаллической решетки или относительное смещение подрешеток, приводящее к возникновению дипольных моментов.</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Таким образом, внесение всех трех групп диэлектриков во внешнее электрическое поле приводит к возникновению отличного от нуля результирующего электрического момента диэлектрика, или, иными словами, к поляризации диэлектрика. Поляризацией диэлектрика называется процесс ориентации диполей или появления под воздействием внешнего электрического поля ориентированных по полю диполей.</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Соответственно трем группам диэлектриков различают три вида поляризации:</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электронная, или деформационная, поляризация диэлектрика с неполярными молекулами, заключающаяся в возникновении у атомов индуцированного дипольного момента за счет деформации электронных орбит;</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ориентационная, или дипольная, поляризация диэлектрика с полярными молекулами, заключающаяся в ориентации имеющихся дипольных моментов молекул по полю. Естественно, что тепловое движение препятствует полной ориентации молекул, но в результате совместного действия обоих факторов (электрическое поле и тепловое движение) возникает преимущественная ориентация дипольных моментов молекул по полю. Эта ориентация тем сильнее, чем больше напряженность электрического поля и ниже температура;</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ионная поляризация диэлектриков с ионными кристаллическими решетками, заключающаяся в смещении подрешетки положительных ионов вдоль поля, а отрицательных — против поля, приводящем к возникновению дипольных моментов.</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30363A" w:rsidRPr="0030363A" w:rsidRDefault="0030363A" w:rsidP="0030363A">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6" w:name="_Toc47954127"/>
      <w:r w:rsidRPr="0030363A">
        <w:rPr>
          <w:rFonts w:eastAsia="Times New Roman" w:cs="Arial"/>
          <w:b/>
          <w:bCs/>
          <w:iCs/>
          <w:smallCaps/>
          <w:snapToGrid w:val="0"/>
          <w:sz w:val="36"/>
          <w:szCs w:val="36"/>
          <w:lang w:eastAsia="ru-RU"/>
        </w:rPr>
        <w:lastRenderedPageBreak/>
        <w:t>§ 88. Поляризованность. Напряженность поля в</w:t>
      </w:r>
      <w:bookmarkEnd w:id="6"/>
    </w:p>
    <w:p w:rsidR="0030363A" w:rsidRPr="0030363A" w:rsidRDefault="0030363A" w:rsidP="0030363A">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30363A">
        <w:rPr>
          <w:rFonts w:eastAsia="Times New Roman" w:cs="Arial"/>
          <w:b/>
          <w:bCs/>
          <w:iCs/>
          <w:smallCaps/>
          <w:snapToGrid w:val="0"/>
          <w:sz w:val="36"/>
          <w:szCs w:val="36"/>
          <w:lang w:eastAsia="ru-RU"/>
        </w:rPr>
        <w:t xml:space="preserve">          </w:t>
      </w:r>
      <w:bookmarkStart w:id="7" w:name="_Toc47954128"/>
      <w:r w:rsidRPr="0030363A">
        <w:rPr>
          <w:rFonts w:eastAsia="Times New Roman" w:cs="Arial"/>
          <w:b/>
          <w:bCs/>
          <w:iCs/>
          <w:smallCaps/>
          <w:snapToGrid w:val="0"/>
          <w:sz w:val="36"/>
          <w:szCs w:val="36"/>
          <w:lang w:eastAsia="ru-RU"/>
        </w:rPr>
        <w:t>диэлектрике</w:t>
      </w:r>
      <w:bookmarkEnd w:id="7"/>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При помещении диэлектрика во внешнее электрическое поле он поляризуется, т. е. приобретает отличный от нуля дипольный момент  </w:t>
      </w:r>
      <w:r w:rsidRPr="0030363A">
        <w:rPr>
          <w:rFonts w:eastAsia="Times New Roman" w:cs="Times New Roman"/>
          <w:snapToGrid w:val="0"/>
          <w:color w:val="000000"/>
          <w:position w:val="-28"/>
          <w:sz w:val="28"/>
          <w:szCs w:val="28"/>
          <w:lang w:eastAsia="ru-RU"/>
        </w:rPr>
        <w:object w:dxaOrig="1080" w:dyaOrig="540">
          <v:shape id="_x0000_i1027" type="#_x0000_t75" style="width:54pt;height:27pt" o:ole="">
            <v:imagedata r:id="rId26" o:title=""/>
          </v:shape>
          <o:OLEObject Type="Embed" ProgID="Equation.3" ShapeID="_x0000_i1027" DrawAspect="Content" ObjectID="_1668929886" r:id="rId27"/>
        </w:object>
      </w:r>
      <w:r w:rsidRPr="0030363A">
        <w:rPr>
          <w:rFonts w:eastAsia="Times New Roman" w:cs="Times New Roman"/>
          <w:snapToGrid w:val="0"/>
          <w:color w:val="000000"/>
          <w:sz w:val="28"/>
          <w:szCs w:val="28"/>
          <w:lang w:eastAsia="ru-RU"/>
        </w:rPr>
        <w:t>, где р</w:t>
      </w:r>
      <w:r w:rsidRPr="0030363A">
        <w:rPr>
          <w:rFonts w:eastAsia="Times New Roman" w:cs="Times New Roman"/>
          <w:snapToGrid w:val="0"/>
          <w:color w:val="000000"/>
          <w:sz w:val="28"/>
          <w:szCs w:val="28"/>
          <w:vertAlign w:val="subscript"/>
          <w:lang w:val="en-US" w:eastAsia="ru-RU"/>
        </w:rPr>
        <w:t>i</w:t>
      </w:r>
      <w:r w:rsidRPr="0030363A">
        <w:rPr>
          <w:rFonts w:eastAsia="Times New Roman" w:cs="Times New Roman"/>
          <w:snapToGrid w:val="0"/>
          <w:color w:val="000000"/>
          <w:sz w:val="28"/>
          <w:szCs w:val="28"/>
          <w:lang w:eastAsia="ru-RU"/>
        </w:rPr>
        <w:t>, — дипольный момент одной молекулы. Для количественного описания поляризации диэлектрика пользуются векторной величиной — поляризованностью, определяемой как дипольный момент единицы объема диэлектрика:</w:t>
      </w:r>
    </w:p>
    <w:p w:rsidR="0030363A" w:rsidRPr="0030363A" w:rsidRDefault="0030363A" w:rsidP="0030363A">
      <w:pPr>
        <w:widowControl w:val="0"/>
        <w:spacing w:after="0" w:line="240" w:lineRule="auto"/>
        <w:ind w:left="2160" w:firstLine="720"/>
        <w:jc w:val="both"/>
        <w:rPr>
          <w:rFonts w:eastAsia="Times New Roman" w:cs="Times New Roman"/>
          <w:b/>
          <w:snapToGrid w:val="0"/>
          <w:sz w:val="28"/>
          <w:szCs w:val="28"/>
          <w:lang w:eastAsia="ru-RU"/>
        </w:rPr>
      </w:pPr>
      <w:r w:rsidRPr="0030363A">
        <w:rPr>
          <w:rFonts w:eastAsia="Times New Roman" w:cs="Times New Roman"/>
          <w:noProof/>
          <w:snapToGrid w:val="0"/>
          <w:sz w:val="28"/>
          <w:szCs w:val="28"/>
          <w:lang w:eastAsia="ru-RU"/>
        </w:rPr>
        <w:drawing>
          <wp:inline distT="0" distB="0" distL="0" distR="0">
            <wp:extent cx="1905000" cy="48006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0" cy="480060"/>
                    </a:xfrm>
                    <a:prstGeom prst="rect">
                      <a:avLst/>
                    </a:prstGeom>
                    <a:noFill/>
                    <a:ln>
                      <a:noFill/>
                    </a:ln>
                  </pic:spPr>
                </pic:pic>
              </a:graphicData>
            </a:graphic>
          </wp:inline>
        </w:drawing>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color w:val="000000"/>
          <w:sz w:val="28"/>
          <w:szCs w:val="28"/>
          <w:lang w:eastAsia="ru-RU"/>
        </w:rPr>
        <w:t>(88.1)</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Из опыта следует, что для большого класса диэлектриков (за исключением сегнетоэлектриков, см. § 91) поляризованность Р линейно зависит от напряженности поля Е. Если диэлектрик изотропный и Е не слишком велико, то</w:t>
      </w:r>
    </w:p>
    <w:p w:rsidR="0030363A" w:rsidRPr="0030363A" w:rsidRDefault="0030363A" w:rsidP="0030363A">
      <w:pPr>
        <w:widowControl w:val="0"/>
        <w:spacing w:after="0" w:line="240" w:lineRule="auto"/>
        <w:ind w:left="2160" w:firstLine="720"/>
        <w:jc w:val="both"/>
        <w:rPr>
          <w:rFonts w:eastAsia="Times New Roman" w:cs="Times New Roman"/>
          <w:b/>
          <w:snapToGrid w:val="0"/>
          <w:sz w:val="28"/>
          <w:szCs w:val="28"/>
          <w:lang w:eastAsia="ru-RU"/>
        </w:rPr>
      </w:pPr>
      <w:r w:rsidRPr="0030363A">
        <w:rPr>
          <w:rFonts w:eastAsia="Times New Roman" w:cs="Times New Roman"/>
          <w:noProof/>
          <w:snapToGrid w:val="0"/>
          <w:sz w:val="28"/>
          <w:szCs w:val="28"/>
          <w:lang w:eastAsia="ru-RU"/>
        </w:rPr>
        <w:drawing>
          <wp:inline distT="0" distB="0" distL="0" distR="0">
            <wp:extent cx="1356360" cy="358140"/>
            <wp:effectExtent l="0" t="0" r="0" b="381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56360" cy="358140"/>
                    </a:xfrm>
                    <a:prstGeom prst="rect">
                      <a:avLst/>
                    </a:prstGeom>
                    <a:noFill/>
                    <a:ln>
                      <a:noFill/>
                    </a:ln>
                  </pic:spPr>
                </pic:pic>
              </a:graphicData>
            </a:graphic>
          </wp:inline>
        </w:drawing>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color w:val="000000"/>
          <w:sz w:val="28"/>
          <w:szCs w:val="28"/>
          <w:lang w:eastAsia="ru-RU"/>
        </w:rPr>
        <w:t>(88.2)</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где æ</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 диэлектрическая восприимчивость вещества, характеризующая свойства диэлектрика; æ - величина безразмерная; притом всегда æ &gt; 0 и для большинства диэлектриков (твердых и жидких) составляет несколько единиц (хотя, например, для спирта æ </w:t>
      </w:r>
      <w:r w:rsidRPr="0030363A">
        <w:rPr>
          <w:rFonts w:eastAsia="Times New Roman" w:cs="Times New Roman"/>
          <w:snapToGrid w:val="0"/>
          <w:color w:val="000000"/>
          <w:sz w:val="28"/>
          <w:szCs w:val="28"/>
          <w:lang w:eastAsia="ru-RU"/>
        </w:rPr>
        <w:sym w:font="Symbol" w:char="F0BB"/>
      </w:r>
      <w:r w:rsidRPr="0030363A">
        <w:rPr>
          <w:rFonts w:eastAsia="Times New Roman" w:cs="Times New Roman"/>
          <w:snapToGrid w:val="0"/>
          <w:color w:val="000000"/>
          <w:sz w:val="28"/>
          <w:szCs w:val="28"/>
          <w:lang w:eastAsia="ru-RU"/>
        </w:rPr>
        <w:t xml:space="preserve"> 25, для воды æ = 80).</w:t>
      </w: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30363A">
        <w:rPr>
          <w:rFonts w:eastAsia="Times New Roman" w:cs="Times New Roman"/>
          <w:snapToGrid w:val="0"/>
          <w:color w:val="000000"/>
          <w:sz w:val="28"/>
          <w:szCs w:val="28"/>
          <w:lang w:eastAsia="ru-RU"/>
        </w:rPr>
        <w:t>Для установления количественных закономерностей поля в диэлектрике внесем в однородное внешнее электрическое поле Е</w:t>
      </w:r>
      <w:r w:rsidRPr="0030363A">
        <w:rPr>
          <w:rFonts w:eastAsia="Times New Roman" w:cs="Times New Roman"/>
          <w:snapToGrid w:val="0"/>
          <w:color w:val="000000"/>
          <w:sz w:val="28"/>
          <w:szCs w:val="28"/>
          <w:vertAlign w:val="subscript"/>
          <w:lang w:eastAsia="ru-RU"/>
        </w:rPr>
        <w:t>0</w:t>
      </w:r>
      <w:r w:rsidRPr="0030363A">
        <w:rPr>
          <w:rFonts w:eastAsia="Times New Roman" w:cs="Times New Roman"/>
          <w:snapToGrid w:val="0"/>
          <w:color w:val="000000"/>
          <w:sz w:val="28"/>
          <w:szCs w:val="28"/>
          <w:lang w:eastAsia="ru-RU"/>
        </w:rPr>
        <w:t xml:space="preserve"> (создается двумя бесконечными параллельными разноименно заряженными плоскостями) пластинку из однородного диэлектрика, расположив ее так, как показано на рис. 135. Под действием поля диэлектрик поляризуется, т. е. происходит смещение зарядов: положительные смещаются по полю, отрицательные — против поля. В результате этого на правой грани диэлектрика, обращенного к отрицательной плоскости, будет избыток положительного заряда с поверхностной плотностью </w:t>
      </w:r>
      <w:r w:rsidRPr="0030363A">
        <w:rPr>
          <w:rFonts w:eastAsia="Times New Roman" w:cs="Times New Roman"/>
          <w:i/>
          <w:snapToGrid w:val="0"/>
          <w:color w:val="000000"/>
          <w:sz w:val="28"/>
          <w:szCs w:val="28"/>
          <w:lang w:eastAsia="ru-RU"/>
        </w:rPr>
        <w:t>+</w:t>
      </w:r>
      <w:r w:rsidRPr="0030363A">
        <w:rPr>
          <w:rFonts w:eastAsia="Times New Roman" w:cs="Times New Roman"/>
          <w:snapToGrid w:val="0"/>
          <w:color w:val="000000"/>
          <w:sz w:val="28"/>
          <w:szCs w:val="28"/>
          <w:lang w:eastAsia="ru-RU"/>
        </w:rPr>
        <w:sym w:font="Symbol" w:char="F073"/>
      </w:r>
      <w:r w:rsidRPr="0030363A">
        <w:rPr>
          <w:rFonts w:eastAsia="Times New Roman" w:cs="Times New Roman"/>
          <w:snapToGrid w:val="0"/>
          <w:color w:val="000000"/>
          <w:sz w:val="28"/>
          <w:szCs w:val="28"/>
          <w:lang w:eastAsia="ru-RU"/>
        </w:rPr>
        <w:sym w:font="Symbol" w:char="F0A2"/>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на левой — отрицательного заряда с поверхностной плотностью - </w:t>
      </w:r>
      <w:r w:rsidRPr="0030363A">
        <w:rPr>
          <w:rFonts w:eastAsia="Times New Roman" w:cs="Times New Roman"/>
          <w:snapToGrid w:val="0"/>
          <w:color w:val="000000"/>
          <w:sz w:val="28"/>
          <w:szCs w:val="28"/>
          <w:lang w:val="en-US" w:eastAsia="ru-RU"/>
        </w:rPr>
        <w:sym w:font="Symbol" w:char="F073"/>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Эти нескомпенсированные заряды, появляющиеся в результате поляризации диэлектрика, называются связанными. Так как их поверхностная плотность </w:t>
      </w:r>
      <w:r w:rsidRPr="0030363A">
        <w:rPr>
          <w:rFonts w:eastAsia="Times New Roman" w:cs="Times New Roman"/>
          <w:snapToGrid w:val="0"/>
          <w:color w:val="000000"/>
          <w:sz w:val="28"/>
          <w:szCs w:val="28"/>
          <w:lang w:eastAsia="ru-RU"/>
        </w:rPr>
        <w:sym w:font="Symbol" w:char="F073"/>
      </w:r>
      <w:r w:rsidRPr="0030363A">
        <w:rPr>
          <w:rFonts w:eastAsia="Times New Roman" w:cs="Times New Roman"/>
          <w:snapToGrid w:val="0"/>
          <w:color w:val="000000"/>
          <w:sz w:val="28"/>
          <w:szCs w:val="28"/>
          <w:lang w:eastAsia="ru-RU"/>
        </w:rPr>
        <w:sym w:font="Symbol" w:char="F0A2"/>
      </w:r>
      <w:r w:rsidRPr="0030363A">
        <w:rPr>
          <w:rFonts w:eastAsia="Times New Roman" w:cs="Times New Roman"/>
          <w:snapToGrid w:val="0"/>
          <w:color w:val="000000"/>
          <w:sz w:val="28"/>
          <w:szCs w:val="28"/>
          <w:lang w:eastAsia="ru-RU"/>
        </w:rPr>
        <w:t xml:space="preserve"> меньше плотности </w:t>
      </w:r>
      <w:r w:rsidRPr="0030363A">
        <w:rPr>
          <w:rFonts w:eastAsia="Times New Roman" w:cs="Times New Roman"/>
          <w:snapToGrid w:val="0"/>
          <w:color w:val="000000"/>
          <w:sz w:val="28"/>
          <w:szCs w:val="28"/>
          <w:lang w:eastAsia="ru-RU"/>
        </w:rPr>
        <w:sym w:font="Symbol" w:char="F073"/>
      </w:r>
      <w:r w:rsidRPr="0030363A">
        <w:rPr>
          <w:rFonts w:eastAsia="Times New Roman" w:cs="Times New Roman"/>
          <w:snapToGrid w:val="0"/>
          <w:color w:val="000000"/>
          <w:sz w:val="28"/>
          <w:szCs w:val="28"/>
          <w:lang w:eastAsia="ru-RU"/>
        </w:rPr>
        <w:t xml:space="preserve"> свободных зарядов плоскостей, то не вое поле Е компенсируется полем зарядов диэлектрика: часть линий напряженности пройдет сквозь диэлектрик, другая же часть — обрывается на связанных зарядах. Следовательно, поляризация диэлектрика вызывает уменьшение в нем поля по сравнению с первоначальным внешним полем. Вне диэлектрика Е</w:t>
      </w:r>
      <w:r w:rsidRPr="0030363A">
        <w:rPr>
          <w:rFonts w:eastAsia="Times New Roman" w:cs="Times New Roman"/>
          <w:snapToGrid w:val="0"/>
          <w:color w:val="000000"/>
          <w:sz w:val="28"/>
          <w:szCs w:val="28"/>
          <w:lang w:val="en-US" w:eastAsia="ru-RU"/>
        </w:rPr>
        <w:t xml:space="preserve"> </w:t>
      </w:r>
      <w:r w:rsidRPr="0030363A">
        <w:rPr>
          <w:rFonts w:eastAsia="Times New Roman" w:cs="Times New Roman"/>
          <w:snapToGrid w:val="0"/>
          <w:color w:val="000000"/>
          <w:sz w:val="28"/>
          <w:szCs w:val="28"/>
          <w:lang w:eastAsia="ru-RU"/>
        </w:rPr>
        <w:t>=</w:t>
      </w:r>
      <w:r w:rsidRPr="0030363A">
        <w:rPr>
          <w:rFonts w:eastAsia="Times New Roman" w:cs="Times New Roman"/>
          <w:snapToGrid w:val="0"/>
          <w:color w:val="000000"/>
          <w:sz w:val="28"/>
          <w:szCs w:val="28"/>
          <w:lang w:val="en-US" w:eastAsia="ru-RU"/>
        </w:rPr>
        <w:t xml:space="preserve"> </w:t>
      </w:r>
      <w:r w:rsidRPr="0030363A">
        <w:rPr>
          <w:rFonts w:eastAsia="Times New Roman" w:cs="Times New Roman"/>
          <w:snapToGrid w:val="0"/>
          <w:color w:val="000000"/>
          <w:sz w:val="28"/>
          <w:szCs w:val="28"/>
          <w:lang w:eastAsia="ru-RU"/>
        </w:rPr>
        <w:t>Ео.</w:t>
      </w: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30363A">
        <w:rPr>
          <w:rFonts w:eastAsia="Times New Roman" w:cs="Times New Roman"/>
          <w:noProof/>
          <w:snapToGrid w:val="0"/>
          <w:color w:val="000000"/>
          <w:sz w:val="28"/>
          <w:szCs w:val="28"/>
          <w:lang w:eastAsia="ru-RU"/>
        </w:rPr>
        <w:drawing>
          <wp:inline distT="0" distB="0" distL="0" distR="0">
            <wp:extent cx="5097780" cy="2552700"/>
            <wp:effectExtent l="0" t="0" r="7620" b="0"/>
            <wp:docPr id="42" name="Рисунок 42" descr="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1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97780" cy="2552700"/>
                    </a:xfrm>
                    <a:prstGeom prst="rect">
                      <a:avLst/>
                    </a:prstGeom>
                    <a:noFill/>
                    <a:ln>
                      <a:noFill/>
                    </a:ln>
                  </pic:spPr>
                </pic:pic>
              </a:graphicData>
            </a:graphic>
          </wp:inline>
        </w:drawing>
      </w: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30363A">
        <w:rPr>
          <w:rFonts w:eastAsia="Times New Roman" w:cs="Times New Roman"/>
          <w:snapToGrid w:val="0"/>
          <w:color w:val="000000"/>
          <w:sz w:val="28"/>
          <w:szCs w:val="28"/>
          <w:lang w:val="en-US" w:eastAsia="ru-RU"/>
        </w:rPr>
        <w:lastRenderedPageBreak/>
        <w:tab/>
      </w:r>
      <w:r w:rsidRPr="0030363A">
        <w:rPr>
          <w:rFonts w:eastAsia="Times New Roman" w:cs="Times New Roman"/>
          <w:snapToGrid w:val="0"/>
          <w:color w:val="000000"/>
          <w:sz w:val="28"/>
          <w:szCs w:val="28"/>
          <w:lang w:val="en-US" w:eastAsia="ru-RU"/>
        </w:rPr>
        <w:tab/>
      </w:r>
      <w:r w:rsidRPr="0030363A">
        <w:rPr>
          <w:rFonts w:eastAsia="Times New Roman" w:cs="Times New Roman"/>
          <w:snapToGrid w:val="0"/>
          <w:color w:val="000000"/>
          <w:sz w:val="28"/>
          <w:szCs w:val="28"/>
          <w:lang w:val="en-US" w:eastAsia="ru-RU"/>
        </w:rPr>
        <w:tab/>
      </w:r>
      <w:r w:rsidRPr="0030363A">
        <w:rPr>
          <w:rFonts w:eastAsia="Times New Roman" w:cs="Times New Roman"/>
          <w:snapToGrid w:val="0"/>
          <w:color w:val="000000"/>
          <w:sz w:val="28"/>
          <w:szCs w:val="28"/>
          <w:lang w:val="en-US" w:eastAsia="ru-RU"/>
        </w:rPr>
        <w:tab/>
      </w:r>
      <w:r w:rsidRPr="0030363A">
        <w:rPr>
          <w:rFonts w:eastAsia="Times New Roman" w:cs="Times New Roman"/>
          <w:snapToGrid w:val="0"/>
          <w:color w:val="000000"/>
          <w:sz w:val="28"/>
          <w:szCs w:val="28"/>
          <w:lang w:eastAsia="ru-RU"/>
        </w:rPr>
        <w:t>Рис. 135</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Таким образом, появление связанных зарядов приводит к возникновению дополнительного электрического поля Е' (поля, создаваемого </w:t>
      </w:r>
      <w:r w:rsidRPr="0030363A">
        <w:rPr>
          <w:rFonts w:eastAsia="Times New Roman" w:cs="Times New Roman"/>
          <w:i/>
          <w:snapToGrid w:val="0"/>
          <w:color w:val="000000"/>
          <w:sz w:val="28"/>
          <w:szCs w:val="28"/>
          <w:lang w:eastAsia="ru-RU"/>
        </w:rPr>
        <w:t xml:space="preserve">связанными </w:t>
      </w:r>
      <w:r w:rsidRPr="0030363A">
        <w:rPr>
          <w:rFonts w:eastAsia="Times New Roman" w:cs="Times New Roman"/>
          <w:snapToGrid w:val="0"/>
          <w:color w:val="000000"/>
          <w:sz w:val="28"/>
          <w:szCs w:val="28"/>
          <w:lang w:eastAsia="ru-RU"/>
        </w:rPr>
        <w:t>зарядами), которое направлено против внешнего поля Е</w:t>
      </w:r>
      <w:r w:rsidRPr="0030363A">
        <w:rPr>
          <w:rFonts w:eastAsia="Times New Roman" w:cs="Times New Roman"/>
          <w:snapToGrid w:val="0"/>
          <w:color w:val="000000"/>
          <w:sz w:val="28"/>
          <w:szCs w:val="28"/>
          <w:vertAlign w:val="subscript"/>
          <w:lang w:eastAsia="ru-RU"/>
        </w:rPr>
        <w:t>0</w:t>
      </w:r>
      <w:r w:rsidRPr="0030363A">
        <w:rPr>
          <w:rFonts w:eastAsia="Times New Roman" w:cs="Times New Roman"/>
          <w:smallCaps/>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(поля, создаваемого </w:t>
      </w:r>
      <w:r w:rsidRPr="0030363A">
        <w:rPr>
          <w:rFonts w:eastAsia="Times New Roman" w:cs="Times New Roman"/>
          <w:i/>
          <w:snapToGrid w:val="0"/>
          <w:color w:val="000000"/>
          <w:sz w:val="28"/>
          <w:szCs w:val="28"/>
          <w:lang w:eastAsia="ru-RU"/>
        </w:rPr>
        <w:t xml:space="preserve">свободными </w:t>
      </w:r>
      <w:r w:rsidRPr="0030363A">
        <w:rPr>
          <w:rFonts w:eastAsia="Times New Roman" w:cs="Times New Roman"/>
          <w:snapToGrid w:val="0"/>
          <w:color w:val="000000"/>
          <w:sz w:val="28"/>
          <w:szCs w:val="28"/>
          <w:lang w:eastAsia="ru-RU"/>
        </w:rPr>
        <w:t>зарядами) и ослабляет его. Результирующее поле внутри диэлектрика</w:t>
      </w:r>
    </w:p>
    <w:p w:rsidR="0030363A" w:rsidRPr="0030363A" w:rsidRDefault="0030363A" w:rsidP="0030363A">
      <w:pPr>
        <w:widowControl w:val="0"/>
        <w:spacing w:after="0" w:line="240" w:lineRule="auto"/>
        <w:ind w:left="2880" w:firstLine="720"/>
        <w:jc w:val="both"/>
        <w:rPr>
          <w:rFonts w:eastAsia="Times New Roman" w:cs="Times New Roman"/>
          <w:snapToGrid w:val="0"/>
          <w:sz w:val="28"/>
          <w:szCs w:val="28"/>
          <w:lang w:eastAsia="ru-RU"/>
        </w:rPr>
      </w:pPr>
      <w:r w:rsidRPr="0030363A">
        <w:rPr>
          <w:rFonts w:eastAsia="Times New Roman" w:cs="Times New Roman"/>
          <w:b/>
          <w:snapToGrid w:val="0"/>
          <w:sz w:val="28"/>
          <w:szCs w:val="28"/>
          <w:lang w:eastAsia="ru-RU"/>
        </w:rPr>
        <w:t xml:space="preserve"> </w:t>
      </w:r>
      <w:r w:rsidRPr="0030363A">
        <w:rPr>
          <w:rFonts w:eastAsia="Times New Roman" w:cs="Times New Roman"/>
          <w:noProof/>
          <w:snapToGrid w:val="0"/>
          <w:sz w:val="28"/>
          <w:szCs w:val="28"/>
          <w:lang w:eastAsia="ru-RU"/>
        </w:rPr>
        <w:drawing>
          <wp:inline distT="0" distB="0" distL="0" distR="0">
            <wp:extent cx="1394460" cy="27432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94460" cy="274320"/>
                    </a:xfrm>
                    <a:prstGeom prst="rect">
                      <a:avLst/>
                    </a:prstGeom>
                    <a:noFill/>
                    <a:ln>
                      <a:noFill/>
                    </a:ln>
                  </pic:spPr>
                </pic:pic>
              </a:graphicData>
            </a:graphic>
          </wp:inline>
        </w:drawing>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sz w:val="28"/>
          <w:szCs w:val="28"/>
          <w:lang w:eastAsia="ru-RU"/>
        </w:rPr>
        <w:t xml:space="preserve"> </w:t>
      </w:r>
      <w:r w:rsidRPr="0030363A">
        <w:rPr>
          <w:rFonts w:eastAsia="Times New Roman" w:cs="Times New Roman"/>
          <w:snapToGrid w:val="0"/>
          <w:color w:val="000000"/>
          <w:sz w:val="28"/>
          <w:szCs w:val="28"/>
          <w:lang w:eastAsia="ru-RU"/>
        </w:rPr>
        <w:t xml:space="preserve">Поле Е' = </w:t>
      </w:r>
      <w:r w:rsidRPr="0030363A">
        <w:rPr>
          <w:rFonts w:eastAsia="Times New Roman" w:cs="Times New Roman"/>
          <w:snapToGrid w:val="0"/>
          <w:color w:val="000000"/>
          <w:sz w:val="28"/>
          <w:szCs w:val="28"/>
          <w:lang w:eastAsia="ru-RU"/>
        </w:rPr>
        <w:sym w:font="Symbol" w:char="F073"/>
      </w:r>
      <w:r w:rsidRPr="0030363A">
        <w:rPr>
          <w:rFonts w:eastAsia="Times New Roman" w:cs="Times New Roman"/>
          <w:snapToGrid w:val="0"/>
          <w:color w:val="000000"/>
          <w:sz w:val="28"/>
          <w:szCs w:val="28"/>
          <w:lang w:eastAsia="ru-RU"/>
        </w:rPr>
        <w:t>'/</w:t>
      </w:r>
      <w:r w:rsidRPr="0030363A">
        <w:rPr>
          <w:rFonts w:eastAsia="Times New Roman" w:cs="Times New Roman"/>
          <w:snapToGrid w:val="0"/>
          <w:color w:val="000000"/>
          <w:sz w:val="28"/>
          <w:szCs w:val="28"/>
          <w:lang w:eastAsia="ru-RU"/>
        </w:rPr>
        <w:sym w:font="Symbol" w:char="F065"/>
      </w:r>
      <w:r w:rsidRPr="0030363A">
        <w:rPr>
          <w:rFonts w:eastAsia="Times New Roman" w:cs="Times New Roman"/>
          <w:snapToGrid w:val="0"/>
          <w:color w:val="000000"/>
          <w:sz w:val="28"/>
          <w:szCs w:val="28"/>
          <w:vertAlign w:val="subscript"/>
          <w:lang w:eastAsia="ru-RU"/>
        </w:rPr>
        <w:t>0</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(поле, созданное двумя бесконечными заряженными плоскостями; см. формулу (82.2)), поэтому</w:t>
      </w:r>
    </w:p>
    <w:p w:rsidR="0030363A" w:rsidRPr="0030363A" w:rsidRDefault="0030363A" w:rsidP="0030363A">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30363A">
        <w:rPr>
          <w:rFonts w:eastAsia="Times New Roman" w:cs="Times New Roman"/>
          <w:noProof/>
          <w:snapToGrid w:val="0"/>
          <w:sz w:val="28"/>
          <w:szCs w:val="28"/>
          <w:lang w:eastAsia="ru-RU"/>
        </w:rPr>
        <w:drawing>
          <wp:inline distT="0" distB="0" distL="0" distR="0">
            <wp:extent cx="1828800" cy="40386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403860"/>
                    </a:xfrm>
                    <a:prstGeom prst="rect">
                      <a:avLst/>
                    </a:prstGeom>
                    <a:noFill/>
                    <a:ln>
                      <a:noFill/>
                    </a:ln>
                  </pic:spPr>
                </pic:pic>
              </a:graphicData>
            </a:graphic>
          </wp:inline>
        </w:drawing>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color w:val="000000"/>
          <w:sz w:val="28"/>
          <w:szCs w:val="28"/>
          <w:lang w:eastAsia="ru-RU"/>
        </w:rPr>
        <w:t>(88.3)</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Определим поверхностную плотность связанных зарядов </w:t>
      </w:r>
      <w:r w:rsidRPr="0030363A">
        <w:rPr>
          <w:rFonts w:eastAsia="Times New Roman" w:cs="Times New Roman"/>
          <w:snapToGrid w:val="0"/>
          <w:color w:val="000000"/>
          <w:sz w:val="28"/>
          <w:szCs w:val="28"/>
          <w:lang w:eastAsia="ru-RU"/>
        </w:rPr>
        <w:sym w:font="Symbol" w:char="F073"/>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По (88.1), полный дипольный момент пластинки диэлектрика </w:t>
      </w:r>
      <w:r w:rsidRPr="0030363A">
        <w:rPr>
          <w:rFonts w:eastAsia="Times New Roman" w:cs="Times New Roman"/>
          <w:snapToGrid w:val="0"/>
          <w:color w:val="000000"/>
          <w:sz w:val="28"/>
          <w:szCs w:val="28"/>
          <w:lang w:val="en-US" w:eastAsia="ru-RU"/>
        </w:rPr>
        <w:t>p</w:t>
      </w:r>
      <w:r w:rsidRPr="0030363A">
        <w:rPr>
          <w:rFonts w:eastAsia="Times New Roman" w:cs="Times New Roman"/>
          <w:snapToGrid w:val="0"/>
          <w:color w:val="000000"/>
          <w:sz w:val="28"/>
          <w:szCs w:val="28"/>
          <w:vertAlign w:val="subscript"/>
          <w:lang w:val="en-US" w:eastAsia="ru-RU"/>
        </w:rPr>
        <w:t>v</w:t>
      </w:r>
      <w:r w:rsidRPr="0030363A">
        <w:rPr>
          <w:rFonts w:eastAsia="Times New Roman" w:cs="Times New Roman"/>
          <w:snapToGrid w:val="0"/>
          <w:color w:val="000000"/>
          <w:sz w:val="28"/>
          <w:szCs w:val="28"/>
          <w:lang w:eastAsia="ru-RU"/>
        </w:rPr>
        <w:t xml:space="preserve"> =  </w:t>
      </w:r>
      <w:r w:rsidRPr="0030363A">
        <w:rPr>
          <w:rFonts w:eastAsia="Times New Roman" w:cs="Times New Roman"/>
          <w:snapToGrid w:val="0"/>
          <w:color w:val="000000"/>
          <w:sz w:val="28"/>
          <w:szCs w:val="28"/>
          <w:lang w:val="en-US" w:eastAsia="ru-RU"/>
        </w:rPr>
        <w:t>PV</w:t>
      </w:r>
      <w:r w:rsidRPr="0030363A">
        <w:rPr>
          <w:rFonts w:eastAsia="Times New Roman" w:cs="Times New Roman"/>
          <w:snapToGrid w:val="0"/>
          <w:color w:val="000000"/>
          <w:sz w:val="28"/>
          <w:szCs w:val="28"/>
          <w:lang w:eastAsia="ru-RU"/>
        </w:rPr>
        <w:t xml:space="preserve"> = </w:t>
      </w:r>
      <w:r w:rsidRPr="0030363A">
        <w:rPr>
          <w:rFonts w:eastAsia="Times New Roman" w:cs="Times New Roman"/>
          <w:snapToGrid w:val="0"/>
          <w:color w:val="000000"/>
          <w:sz w:val="28"/>
          <w:szCs w:val="28"/>
          <w:lang w:val="en-US" w:eastAsia="ru-RU"/>
        </w:rPr>
        <w:t>PSd</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где </w:t>
      </w:r>
      <w:r w:rsidRPr="0030363A">
        <w:rPr>
          <w:rFonts w:eastAsia="Times New Roman" w:cs="Times New Roman"/>
          <w:snapToGrid w:val="0"/>
          <w:color w:val="000000"/>
          <w:sz w:val="28"/>
          <w:szCs w:val="28"/>
          <w:lang w:val="en-US" w:eastAsia="ru-RU"/>
        </w:rPr>
        <w:t>S</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 площадь грани пластинки, </w:t>
      </w:r>
      <w:r w:rsidRPr="0030363A">
        <w:rPr>
          <w:rFonts w:eastAsia="Times New Roman" w:cs="Times New Roman"/>
          <w:snapToGrid w:val="0"/>
          <w:color w:val="000000"/>
          <w:sz w:val="28"/>
          <w:szCs w:val="28"/>
          <w:lang w:val="en-US" w:eastAsia="ru-RU"/>
        </w:rPr>
        <w:t>d</w:t>
      </w:r>
      <w:r w:rsidRPr="0030363A">
        <w:rPr>
          <w:rFonts w:eastAsia="Times New Roman" w:cs="Times New Roman"/>
          <w:i/>
          <w:snapToGrid w:val="0"/>
          <w:color w:val="000000"/>
          <w:sz w:val="28"/>
          <w:szCs w:val="28"/>
          <w:lang w:eastAsia="ru-RU"/>
        </w:rPr>
        <w:t xml:space="preserve"> — </w:t>
      </w:r>
      <w:r w:rsidRPr="0030363A">
        <w:rPr>
          <w:rFonts w:eastAsia="Times New Roman" w:cs="Times New Roman"/>
          <w:snapToGrid w:val="0"/>
          <w:color w:val="000000"/>
          <w:sz w:val="28"/>
          <w:szCs w:val="28"/>
          <w:lang w:eastAsia="ru-RU"/>
        </w:rPr>
        <w:t xml:space="preserve">ее толщина. С другой стороны, полный дипольный момент, согласно (80.3), равен произведению связанного заряда каждой грани </w:t>
      </w:r>
      <w:r w:rsidRPr="0030363A">
        <w:rPr>
          <w:rFonts w:eastAsia="Times New Roman" w:cs="Times New Roman"/>
          <w:snapToGrid w:val="0"/>
          <w:color w:val="000000"/>
          <w:sz w:val="28"/>
          <w:szCs w:val="28"/>
          <w:lang w:val="en-US" w:eastAsia="ru-RU"/>
        </w:rPr>
        <w:t>Q</w:t>
      </w:r>
      <w:r w:rsidRPr="0030363A">
        <w:rPr>
          <w:rFonts w:eastAsia="Times New Roman" w:cs="Times New Roman"/>
          <w:snapToGrid w:val="0"/>
          <w:color w:val="000000"/>
          <w:sz w:val="28"/>
          <w:szCs w:val="28"/>
          <w:lang w:eastAsia="ru-RU"/>
        </w:rPr>
        <w:t xml:space="preserve">' = </w:t>
      </w:r>
      <w:r w:rsidRPr="0030363A">
        <w:rPr>
          <w:rFonts w:eastAsia="Times New Roman" w:cs="Times New Roman"/>
          <w:snapToGrid w:val="0"/>
          <w:color w:val="000000"/>
          <w:sz w:val="28"/>
          <w:szCs w:val="28"/>
          <w:lang w:val="en-US" w:eastAsia="ru-RU"/>
        </w:rPr>
        <w:sym w:font="Symbol" w:char="F073"/>
      </w:r>
      <w:r w:rsidRPr="0030363A">
        <w:rPr>
          <w:rFonts w:eastAsia="Times New Roman" w:cs="Times New Roman"/>
          <w:snapToGrid w:val="0"/>
          <w:color w:val="000000"/>
          <w:sz w:val="28"/>
          <w:szCs w:val="28"/>
          <w:lang w:eastAsia="ru-RU"/>
        </w:rPr>
        <w:t>'</w:t>
      </w:r>
      <w:r w:rsidRPr="0030363A">
        <w:rPr>
          <w:rFonts w:eastAsia="Times New Roman" w:cs="Times New Roman"/>
          <w:snapToGrid w:val="0"/>
          <w:color w:val="000000"/>
          <w:sz w:val="28"/>
          <w:szCs w:val="28"/>
          <w:lang w:val="en-US" w:eastAsia="ru-RU"/>
        </w:rPr>
        <w:t>S</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на расстояние </w:t>
      </w:r>
      <w:r w:rsidRPr="0030363A">
        <w:rPr>
          <w:rFonts w:eastAsia="Times New Roman" w:cs="Times New Roman"/>
          <w:snapToGrid w:val="0"/>
          <w:color w:val="000000"/>
          <w:sz w:val="28"/>
          <w:szCs w:val="28"/>
          <w:lang w:val="en-US" w:eastAsia="ru-RU"/>
        </w:rPr>
        <w:t>d</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между ними, т. е. </w:t>
      </w:r>
      <w:r w:rsidRPr="0030363A">
        <w:rPr>
          <w:rFonts w:eastAsia="Times New Roman" w:cs="Times New Roman"/>
          <w:snapToGrid w:val="0"/>
          <w:color w:val="000000"/>
          <w:sz w:val="28"/>
          <w:szCs w:val="28"/>
          <w:lang w:val="en-US" w:eastAsia="ru-RU"/>
        </w:rPr>
        <w:t>p</w:t>
      </w:r>
      <w:r w:rsidRPr="0030363A">
        <w:rPr>
          <w:rFonts w:eastAsia="Times New Roman" w:cs="Times New Roman"/>
          <w:snapToGrid w:val="0"/>
          <w:color w:val="000000"/>
          <w:sz w:val="28"/>
          <w:szCs w:val="28"/>
          <w:vertAlign w:val="subscript"/>
          <w:lang w:val="en-US" w:eastAsia="ru-RU"/>
        </w:rPr>
        <w:t>v</w:t>
      </w:r>
      <w:r w:rsidRPr="0030363A">
        <w:rPr>
          <w:rFonts w:eastAsia="Times New Roman" w:cs="Times New Roman"/>
          <w:snapToGrid w:val="0"/>
          <w:color w:val="000000"/>
          <w:sz w:val="28"/>
          <w:szCs w:val="28"/>
          <w:vertAlign w:val="subscript"/>
          <w:lang w:eastAsia="ru-RU"/>
        </w:rPr>
        <w:t xml:space="preserve"> </w:t>
      </w:r>
      <w:r w:rsidRPr="0030363A">
        <w:rPr>
          <w:rFonts w:eastAsia="Times New Roman" w:cs="Times New Roman"/>
          <w:snapToGrid w:val="0"/>
          <w:color w:val="000000"/>
          <w:sz w:val="28"/>
          <w:szCs w:val="28"/>
          <w:lang w:eastAsia="ru-RU"/>
        </w:rPr>
        <w:t xml:space="preserve">= </w:t>
      </w:r>
      <w:r w:rsidRPr="0030363A">
        <w:rPr>
          <w:rFonts w:eastAsia="Times New Roman" w:cs="Times New Roman"/>
          <w:snapToGrid w:val="0"/>
          <w:color w:val="000000"/>
          <w:sz w:val="28"/>
          <w:szCs w:val="28"/>
          <w:lang w:val="en-US" w:eastAsia="ru-RU"/>
        </w:rPr>
        <w:sym w:font="Symbol" w:char="F073"/>
      </w:r>
      <w:r w:rsidRPr="0030363A">
        <w:rPr>
          <w:rFonts w:eastAsia="Times New Roman" w:cs="Times New Roman"/>
          <w:snapToGrid w:val="0"/>
          <w:color w:val="000000"/>
          <w:sz w:val="28"/>
          <w:szCs w:val="28"/>
          <w:lang w:eastAsia="ru-RU"/>
        </w:rPr>
        <w:t>'</w:t>
      </w:r>
      <w:r w:rsidRPr="0030363A">
        <w:rPr>
          <w:rFonts w:eastAsia="Times New Roman" w:cs="Times New Roman"/>
          <w:snapToGrid w:val="0"/>
          <w:color w:val="000000"/>
          <w:sz w:val="28"/>
          <w:szCs w:val="28"/>
          <w:lang w:val="en-US" w:eastAsia="ru-RU"/>
        </w:rPr>
        <w:t>Sd</w:t>
      </w:r>
      <w:r w:rsidRPr="0030363A">
        <w:rPr>
          <w:rFonts w:eastAsia="Times New Roman" w:cs="Times New Roman"/>
          <w:snapToGrid w:val="0"/>
          <w:color w:val="000000"/>
          <w:sz w:val="28"/>
          <w:szCs w:val="28"/>
          <w:lang w:eastAsia="ru-RU"/>
        </w:rPr>
        <w:t>.</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Таким образом, </w:t>
      </w:r>
      <w:r w:rsidRPr="0030363A">
        <w:rPr>
          <w:rFonts w:eastAsia="Times New Roman" w:cs="Times New Roman"/>
          <w:snapToGrid w:val="0"/>
          <w:color w:val="000000"/>
          <w:sz w:val="28"/>
          <w:szCs w:val="28"/>
          <w:lang w:val="en-US" w:eastAsia="ru-RU"/>
        </w:rPr>
        <w:t>PSd</w:t>
      </w:r>
      <w:r w:rsidRPr="0030363A">
        <w:rPr>
          <w:rFonts w:eastAsia="Times New Roman" w:cs="Times New Roman"/>
          <w:snapToGrid w:val="0"/>
          <w:color w:val="000000"/>
          <w:sz w:val="28"/>
          <w:szCs w:val="28"/>
          <w:lang w:eastAsia="ru-RU"/>
        </w:rPr>
        <w:t xml:space="preserve"> = </w:t>
      </w:r>
      <w:r w:rsidRPr="0030363A">
        <w:rPr>
          <w:rFonts w:eastAsia="Times New Roman" w:cs="Times New Roman"/>
          <w:snapToGrid w:val="0"/>
          <w:color w:val="000000"/>
          <w:sz w:val="28"/>
          <w:szCs w:val="28"/>
          <w:lang w:val="en-US" w:eastAsia="ru-RU"/>
        </w:rPr>
        <w:sym w:font="Symbol" w:char="F073"/>
      </w:r>
      <w:r w:rsidRPr="0030363A">
        <w:rPr>
          <w:rFonts w:eastAsia="Times New Roman" w:cs="Times New Roman"/>
          <w:snapToGrid w:val="0"/>
          <w:color w:val="000000"/>
          <w:sz w:val="28"/>
          <w:szCs w:val="28"/>
          <w:lang w:eastAsia="ru-RU"/>
        </w:rPr>
        <w:t>'</w:t>
      </w:r>
      <w:r w:rsidRPr="0030363A">
        <w:rPr>
          <w:rFonts w:eastAsia="Times New Roman" w:cs="Times New Roman"/>
          <w:snapToGrid w:val="0"/>
          <w:color w:val="000000"/>
          <w:sz w:val="28"/>
          <w:szCs w:val="28"/>
          <w:lang w:val="en-US" w:eastAsia="ru-RU"/>
        </w:rPr>
        <w:t>Sd</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или</w:t>
      </w:r>
    </w:p>
    <w:p w:rsidR="0030363A" w:rsidRPr="0030363A" w:rsidRDefault="0030363A" w:rsidP="0030363A">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30363A">
        <w:rPr>
          <w:rFonts w:eastAsia="Times New Roman" w:cs="Times New Roman"/>
          <w:noProof/>
          <w:snapToGrid w:val="0"/>
          <w:sz w:val="28"/>
          <w:szCs w:val="28"/>
          <w:lang w:eastAsia="ru-RU"/>
        </w:rPr>
        <w:drawing>
          <wp:inline distT="0" distB="0" distL="0" distR="0">
            <wp:extent cx="1150620" cy="35052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50620" cy="350520"/>
                    </a:xfrm>
                    <a:prstGeom prst="rect">
                      <a:avLst/>
                    </a:prstGeom>
                    <a:noFill/>
                    <a:ln>
                      <a:noFill/>
                    </a:ln>
                  </pic:spPr>
                </pic:pic>
              </a:graphicData>
            </a:graphic>
          </wp:inline>
        </w:drawing>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color w:val="000000"/>
          <w:sz w:val="28"/>
          <w:szCs w:val="28"/>
          <w:lang w:eastAsia="ru-RU"/>
        </w:rPr>
        <w:t>(88.4)</w:t>
      </w:r>
    </w:p>
    <w:p w:rsidR="0030363A" w:rsidRPr="0030363A" w:rsidRDefault="0030363A" w:rsidP="0030363A">
      <w:pPr>
        <w:widowControl w:val="0"/>
        <w:shd w:val="clear" w:color="auto" w:fill="FFFFFF"/>
        <w:spacing w:after="0" w:line="240" w:lineRule="auto"/>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т. е. поверхностная плотность связанных зарядов </w:t>
      </w:r>
      <w:r w:rsidRPr="0030363A">
        <w:rPr>
          <w:rFonts w:eastAsia="Times New Roman" w:cs="Times New Roman"/>
          <w:snapToGrid w:val="0"/>
          <w:color w:val="000000"/>
          <w:sz w:val="28"/>
          <w:szCs w:val="28"/>
          <w:lang w:eastAsia="ru-RU"/>
        </w:rPr>
        <w:sym w:font="Symbol" w:char="F073"/>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равна поляризованности </w:t>
      </w:r>
      <w:r w:rsidRPr="0030363A">
        <w:rPr>
          <w:rFonts w:eastAsia="Times New Roman" w:cs="Times New Roman"/>
          <w:i/>
          <w:snapToGrid w:val="0"/>
          <w:color w:val="000000"/>
          <w:sz w:val="28"/>
          <w:szCs w:val="28"/>
          <w:lang w:eastAsia="ru-RU"/>
        </w:rPr>
        <w:t xml:space="preserve">Р. </w:t>
      </w:r>
      <w:r w:rsidRPr="0030363A">
        <w:rPr>
          <w:rFonts w:eastAsia="Times New Roman" w:cs="Times New Roman"/>
          <w:snapToGrid w:val="0"/>
          <w:color w:val="000000"/>
          <w:sz w:val="28"/>
          <w:szCs w:val="28"/>
          <w:lang w:eastAsia="ru-RU"/>
        </w:rPr>
        <w:t>Подставив в (88.3) выражения (88.4) и (88.2), получим</w:t>
      </w:r>
    </w:p>
    <w:p w:rsidR="0030363A" w:rsidRPr="0030363A" w:rsidRDefault="0030363A" w:rsidP="0030363A">
      <w:pPr>
        <w:widowControl w:val="0"/>
        <w:spacing w:after="0" w:line="240" w:lineRule="auto"/>
        <w:ind w:left="2160" w:firstLine="720"/>
        <w:jc w:val="both"/>
        <w:rPr>
          <w:rFonts w:eastAsia="Times New Roman" w:cs="Times New Roman"/>
          <w:snapToGrid w:val="0"/>
          <w:sz w:val="28"/>
          <w:szCs w:val="28"/>
          <w:lang w:eastAsia="ru-RU"/>
        </w:rPr>
      </w:pPr>
      <w:r w:rsidRPr="0030363A">
        <w:rPr>
          <w:rFonts w:eastAsia="Times New Roman" w:cs="Times New Roman"/>
          <w:b/>
          <w:snapToGrid w:val="0"/>
          <w:sz w:val="28"/>
          <w:szCs w:val="28"/>
          <w:lang w:eastAsia="ru-RU"/>
        </w:rPr>
        <w:t xml:space="preserve"> </w:t>
      </w:r>
      <w:r w:rsidRPr="0030363A">
        <w:rPr>
          <w:rFonts w:eastAsia="Times New Roman" w:cs="Times New Roman"/>
          <w:noProof/>
          <w:snapToGrid w:val="0"/>
          <w:sz w:val="28"/>
          <w:szCs w:val="28"/>
          <w:lang w:eastAsia="ru-RU"/>
        </w:rPr>
        <w:drawing>
          <wp:inline distT="0" distB="0" distL="0" distR="0">
            <wp:extent cx="1562100" cy="32766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62100" cy="327660"/>
                    </a:xfrm>
                    <a:prstGeom prst="rect">
                      <a:avLst/>
                    </a:prstGeom>
                    <a:noFill/>
                    <a:ln>
                      <a:noFill/>
                    </a:ln>
                  </pic:spPr>
                </pic:pic>
              </a:graphicData>
            </a:graphic>
          </wp:inline>
        </w:drawing>
      </w:r>
    </w:p>
    <w:p w:rsidR="0030363A" w:rsidRPr="0030363A" w:rsidRDefault="0030363A" w:rsidP="0030363A">
      <w:pPr>
        <w:widowControl w:val="0"/>
        <w:shd w:val="clear" w:color="auto" w:fill="FFFFFF"/>
        <w:spacing w:after="0" w:line="240" w:lineRule="auto"/>
        <w:jc w:val="both"/>
        <w:rPr>
          <w:rFonts w:eastAsia="Times New Roman" w:cs="Times New Roman"/>
          <w:snapToGrid w:val="0"/>
          <w:color w:val="000000"/>
          <w:sz w:val="28"/>
          <w:szCs w:val="28"/>
          <w:lang w:eastAsia="ru-RU"/>
        </w:rPr>
      </w:pPr>
      <w:r w:rsidRPr="0030363A">
        <w:rPr>
          <w:rFonts w:eastAsia="Times New Roman" w:cs="Times New Roman"/>
          <w:snapToGrid w:val="0"/>
          <w:sz w:val="28"/>
          <w:szCs w:val="28"/>
          <w:lang w:eastAsia="ru-RU"/>
        </w:rPr>
        <w:t xml:space="preserve"> </w:t>
      </w:r>
      <w:r w:rsidRPr="0030363A">
        <w:rPr>
          <w:rFonts w:eastAsia="Times New Roman" w:cs="Times New Roman"/>
          <w:snapToGrid w:val="0"/>
          <w:color w:val="000000"/>
          <w:sz w:val="28"/>
          <w:szCs w:val="28"/>
          <w:lang w:eastAsia="ru-RU"/>
        </w:rPr>
        <w:t xml:space="preserve">откуда напряженность результирующего поля внутри диэлектрика равна </w:t>
      </w:r>
    </w:p>
    <w:p w:rsidR="0030363A" w:rsidRPr="0030363A" w:rsidRDefault="0030363A" w:rsidP="0030363A">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30363A">
        <w:rPr>
          <w:rFonts w:eastAsia="Times New Roman" w:cs="Times New Roman"/>
          <w:noProof/>
          <w:snapToGrid w:val="0"/>
          <w:sz w:val="28"/>
          <w:szCs w:val="28"/>
          <w:lang w:eastAsia="ru-RU"/>
        </w:rPr>
        <w:drawing>
          <wp:inline distT="0" distB="0" distL="0" distR="0">
            <wp:extent cx="2255520" cy="335280"/>
            <wp:effectExtent l="0" t="0" r="0" b="762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55520" cy="335280"/>
                    </a:xfrm>
                    <a:prstGeom prst="rect">
                      <a:avLst/>
                    </a:prstGeom>
                    <a:noFill/>
                    <a:ln>
                      <a:noFill/>
                    </a:ln>
                  </pic:spPr>
                </pic:pic>
              </a:graphicData>
            </a:graphic>
          </wp:inline>
        </w:drawing>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color w:val="000000"/>
          <w:sz w:val="28"/>
          <w:szCs w:val="28"/>
          <w:lang w:eastAsia="ru-RU"/>
        </w:rPr>
        <w:t>(88.5)</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Безразмерная величина</w:t>
      </w:r>
    </w:p>
    <w:p w:rsidR="0030363A" w:rsidRPr="0030363A" w:rsidRDefault="0030363A" w:rsidP="0030363A">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30363A">
        <w:rPr>
          <w:rFonts w:eastAsia="Times New Roman" w:cs="Times New Roman"/>
          <w:noProof/>
          <w:snapToGrid w:val="0"/>
          <w:sz w:val="28"/>
          <w:szCs w:val="28"/>
          <w:lang w:eastAsia="ru-RU"/>
        </w:rPr>
        <w:drawing>
          <wp:inline distT="0" distB="0" distL="0" distR="0">
            <wp:extent cx="1066800" cy="3429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0" cy="342900"/>
                    </a:xfrm>
                    <a:prstGeom prst="rect">
                      <a:avLst/>
                    </a:prstGeom>
                    <a:noFill/>
                    <a:ln>
                      <a:noFill/>
                    </a:ln>
                  </pic:spPr>
                </pic:pic>
              </a:graphicData>
            </a:graphic>
          </wp:inline>
        </w:drawing>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color w:val="000000"/>
          <w:sz w:val="28"/>
          <w:szCs w:val="28"/>
          <w:lang w:eastAsia="ru-RU"/>
        </w:rPr>
        <w:t>(88.6)</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называется </w:t>
      </w:r>
      <w:r w:rsidRPr="0030363A">
        <w:rPr>
          <w:rFonts w:eastAsia="Times New Roman" w:cs="Times New Roman"/>
          <w:b/>
          <w:snapToGrid w:val="0"/>
          <w:color w:val="000000"/>
          <w:sz w:val="28"/>
          <w:szCs w:val="28"/>
          <w:lang w:eastAsia="ru-RU"/>
        </w:rPr>
        <w:t xml:space="preserve">диэлектрической проницаемостью среды. </w:t>
      </w:r>
      <w:r w:rsidRPr="0030363A">
        <w:rPr>
          <w:rFonts w:eastAsia="Times New Roman" w:cs="Times New Roman"/>
          <w:snapToGrid w:val="0"/>
          <w:color w:val="000000"/>
          <w:sz w:val="28"/>
          <w:szCs w:val="28"/>
          <w:lang w:eastAsia="ru-RU"/>
        </w:rPr>
        <w:t xml:space="preserve">Сравнивая (88.5) и (88.6), видим, что </w:t>
      </w:r>
      <w:r w:rsidRPr="0030363A">
        <w:rPr>
          <w:rFonts w:eastAsia="Times New Roman" w:cs="Times New Roman"/>
          <w:snapToGrid w:val="0"/>
          <w:color w:val="000000"/>
          <w:sz w:val="28"/>
          <w:szCs w:val="28"/>
          <w:lang w:eastAsia="ru-RU"/>
        </w:rPr>
        <w:sym w:font="Symbol" w:char="F065"/>
      </w:r>
      <w:r w:rsidRPr="0030363A">
        <w:rPr>
          <w:rFonts w:eastAsia="Times New Roman" w:cs="Times New Roman"/>
          <w:snapToGrid w:val="0"/>
          <w:color w:val="000000"/>
          <w:sz w:val="28"/>
          <w:szCs w:val="28"/>
          <w:lang w:eastAsia="ru-RU"/>
        </w:rPr>
        <w:t xml:space="preserve"> показывает, во сколько раз поле ослабляется диэлектриком, и характеризует количественно Свойство диэлектрика поляризоваться в электрическом поле.</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30363A" w:rsidRPr="0030363A" w:rsidRDefault="0030363A" w:rsidP="0030363A">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8" w:name="_Toc47954129"/>
      <w:r w:rsidRPr="0030363A">
        <w:rPr>
          <w:rFonts w:eastAsia="Times New Roman" w:cs="Arial"/>
          <w:b/>
          <w:bCs/>
          <w:iCs/>
          <w:smallCaps/>
          <w:snapToGrid w:val="0"/>
          <w:sz w:val="36"/>
          <w:szCs w:val="36"/>
          <w:lang w:eastAsia="ru-RU"/>
        </w:rPr>
        <w:t>§ 89. Электрическое смещение. Теорема Гаусса</w:t>
      </w:r>
      <w:bookmarkEnd w:id="8"/>
    </w:p>
    <w:p w:rsidR="0030363A" w:rsidRPr="0030363A" w:rsidRDefault="0030363A" w:rsidP="0030363A">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30363A">
        <w:rPr>
          <w:rFonts w:eastAsia="Times New Roman" w:cs="Arial"/>
          <w:b/>
          <w:bCs/>
          <w:iCs/>
          <w:smallCaps/>
          <w:snapToGrid w:val="0"/>
          <w:sz w:val="36"/>
          <w:szCs w:val="36"/>
          <w:lang w:eastAsia="ru-RU"/>
        </w:rPr>
        <w:t xml:space="preserve">          </w:t>
      </w:r>
      <w:bookmarkStart w:id="9" w:name="_Toc47954130"/>
      <w:r w:rsidRPr="0030363A">
        <w:rPr>
          <w:rFonts w:eastAsia="Times New Roman" w:cs="Arial"/>
          <w:b/>
          <w:bCs/>
          <w:iCs/>
          <w:smallCaps/>
          <w:snapToGrid w:val="0"/>
          <w:sz w:val="36"/>
          <w:szCs w:val="36"/>
          <w:lang w:eastAsia="ru-RU"/>
        </w:rPr>
        <w:t>для электростатического поля в диэлектрике</w:t>
      </w:r>
      <w:bookmarkEnd w:id="9"/>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Напряженность электростатического поля, согласно (88.5), зависит от свойств среды: в однородной изотропной среде напряженность поля Е</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обратно пропорциональна </w:t>
      </w:r>
      <w:r w:rsidRPr="0030363A">
        <w:rPr>
          <w:rFonts w:eastAsia="Times New Roman" w:cs="Times New Roman"/>
          <w:snapToGrid w:val="0"/>
          <w:color w:val="000000"/>
          <w:sz w:val="28"/>
          <w:szCs w:val="28"/>
          <w:lang w:eastAsia="ru-RU"/>
        </w:rPr>
        <w:sym w:font="Symbol" w:char="F065"/>
      </w:r>
      <w:r w:rsidRPr="0030363A">
        <w:rPr>
          <w:rFonts w:eastAsia="Times New Roman" w:cs="Times New Roman"/>
          <w:snapToGrid w:val="0"/>
          <w:color w:val="000000"/>
          <w:sz w:val="28"/>
          <w:szCs w:val="28"/>
          <w:lang w:eastAsia="ru-RU"/>
        </w:rPr>
        <w:t>. Вектор напряженности Е, переходя через границу диэлектриков, претерпевает скачкообразное изменение, создавая тем самым неудобства при расчетах электростатических полей. Поэтому оказалось необходимым помимо вектора напряженности характеризовать поле еще вектором электрического смещения, который для электрически изотропной среды, по определению, равен</w:t>
      </w:r>
    </w:p>
    <w:p w:rsidR="0030363A" w:rsidRPr="0030363A" w:rsidRDefault="0030363A" w:rsidP="0030363A">
      <w:pPr>
        <w:widowControl w:val="0"/>
        <w:spacing w:after="0" w:line="240" w:lineRule="auto"/>
        <w:ind w:left="2880" w:firstLine="720"/>
        <w:jc w:val="both"/>
        <w:rPr>
          <w:rFonts w:eastAsia="Times New Roman" w:cs="Times New Roman"/>
          <w:snapToGrid w:val="0"/>
          <w:sz w:val="28"/>
          <w:szCs w:val="28"/>
          <w:lang w:eastAsia="ru-RU"/>
        </w:rPr>
      </w:pPr>
      <w:r w:rsidRPr="0030363A">
        <w:rPr>
          <w:rFonts w:eastAsia="Times New Roman" w:cs="Times New Roman"/>
          <w:noProof/>
          <w:snapToGrid w:val="0"/>
          <w:sz w:val="28"/>
          <w:szCs w:val="28"/>
          <w:lang w:eastAsia="ru-RU"/>
        </w:rPr>
        <w:drawing>
          <wp:inline distT="0" distB="0" distL="0" distR="0">
            <wp:extent cx="1158240" cy="342900"/>
            <wp:effectExtent l="0" t="0" r="381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58240" cy="342900"/>
                    </a:xfrm>
                    <a:prstGeom prst="rect">
                      <a:avLst/>
                    </a:prstGeom>
                    <a:noFill/>
                    <a:ln>
                      <a:noFill/>
                    </a:ln>
                  </pic:spPr>
                </pic:pic>
              </a:graphicData>
            </a:graphic>
          </wp:inline>
        </w:drawing>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color w:val="000000"/>
          <w:sz w:val="28"/>
          <w:szCs w:val="28"/>
          <w:lang w:eastAsia="ru-RU"/>
        </w:rPr>
        <w:t>(89.1)</w:t>
      </w:r>
    </w:p>
    <w:p w:rsidR="0030363A" w:rsidRPr="0030363A" w:rsidRDefault="0030363A" w:rsidP="0030363A">
      <w:pPr>
        <w:widowControl w:val="0"/>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sz w:val="28"/>
          <w:szCs w:val="28"/>
          <w:lang w:eastAsia="ru-RU"/>
        </w:rPr>
        <w:t xml:space="preserve"> </w:t>
      </w:r>
      <w:r w:rsidRPr="0030363A">
        <w:rPr>
          <w:rFonts w:eastAsia="Times New Roman" w:cs="Times New Roman"/>
          <w:snapToGrid w:val="0"/>
          <w:color w:val="000000"/>
          <w:sz w:val="28"/>
          <w:szCs w:val="28"/>
          <w:lang w:eastAsia="ru-RU"/>
        </w:rPr>
        <w:t>Используя формулы (88.6) и (88.2), вектор электрического смещения можно выразить как</w:t>
      </w:r>
    </w:p>
    <w:p w:rsidR="0030363A" w:rsidRPr="0030363A" w:rsidRDefault="0030363A" w:rsidP="0030363A">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30363A">
        <w:rPr>
          <w:rFonts w:eastAsia="Times New Roman" w:cs="Times New Roman"/>
          <w:noProof/>
          <w:snapToGrid w:val="0"/>
          <w:sz w:val="28"/>
          <w:szCs w:val="28"/>
          <w:lang w:eastAsia="ru-RU"/>
        </w:rPr>
        <w:lastRenderedPageBreak/>
        <w:drawing>
          <wp:inline distT="0" distB="0" distL="0" distR="0">
            <wp:extent cx="1127760" cy="3810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27760" cy="381000"/>
                    </a:xfrm>
                    <a:prstGeom prst="rect">
                      <a:avLst/>
                    </a:prstGeom>
                    <a:noFill/>
                    <a:ln>
                      <a:noFill/>
                    </a:ln>
                  </pic:spPr>
                </pic:pic>
              </a:graphicData>
            </a:graphic>
          </wp:inline>
        </w:drawing>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color w:val="000000"/>
          <w:sz w:val="28"/>
          <w:szCs w:val="28"/>
          <w:lang w:eastAsia="ru-RU"/>
        </w:rPr>
        <w:t xml:space="preserve"> (89.2)</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Единица электрического смещения — кулон на метр в квадрате (Кл/м</w:t>
      </w:r>
      <w:r w:rsidRPr="0030363A">
        <w:rPr>
          <w:rFonts w:eastAsia="Times New Roman" w:cs="Times New Roman"/>
          <w:snapToGrid w:val="0"/>
          <w:color w:val="000000"/>
          <w:sz w:val="28"/>
          <w:szCs w:val="28"/>
          <w:vertAlign w:val="superscript"/>
          <w:lang w:eastAsia="ru-RU"/>
        </w:rPr>
        <w:t>2</w:t>
      </w:r>
      <w:r w:rsidRPr="0030363A">
        <w:rPr>
          <w:rFonts w:eastAsia="Times New Roman" w:cs="Times New Roman"/>
          <w:snapToGrid w:val="0"/>
          <w:color w:val="000000"/>
          <w:sz w:val="28"/>
          <w:szCs w:val="28"/>
          <w:lang w:eastAsia="ru-RU"/>
        </w:rPr>
        <w:t>).</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Рассмотрим, с чем можно связать вектор электрического смещения. Связанные заряды появляются в диэлектрике при наличии внешнего электростатического поля, создаваемого системой свободных электрических зарядов, т. е. в диэлектрике на электростатическое поле свободных зарядов накладывается дополнительное поле связанных зарядов. </w:t>
      </w:r>
      <w:r w:rsidRPr="0030363A">
        <w:rPr>
          <w:rFonts w:eastAsia="Times New Roman" w:cs="Times New Roman"/>
          <w:i/>
          <w:snapToGrid w:val="0"/>
          <w:color w:val="000000"/>
          <w:sz w:val="28"/>
          <w:szCs w:val="28"/>
          <w:lang w:eastAsia="ru-RU"/>
        </w:rPr>
        <w:t xml:space="preserve">Результирующее поле </w:t>
      </w:r>
      <w:r w:rsidRPr="0030363A">
        <w:rPr>
          <w:rFonts w:eastAsia="Times New Roman" w:cs="Times New Roman"/>
          <w:snapToGrid w:val="0"/>
          <w:color w:val="000000"/>
          <w:sz w:val="28"/>
          <w:szCs w:val="28"/>
          <w:lang w:eastAsia="ru-RU"/>
        </w:rPr>
        <w:t xml:space="preserve">в диэлектрике описывается вектором напряженности Е, и потому он зависит от свойств диэлектрика. Вектором </w:t>
      </w:r>
      <w:r w:rsidRPr="0030363A">
        <w:rPr>
          <w:rFonts w:eastAsia="Times New Roman" w:cs="Times New Roman"/>
          <w:snapToGrid w:val="0"/>
          <w:color w:val="000000"/>
          <w:sz w:val="28"/>
          <w:szCs w:val="28"/>
          <w:lang w:val="en-US" w:eastAsia="ru-RU"/>
        </w:rPr>
        <w:t>D</w:t>
      </w:r>
      <w:r w:rsidRPr="0030363A">
        <w:rPr>
          <w:rFonts w:eastAsia="Times New Roman" w:cs="Times New Roman"/>
          <w:snapToGrid w:val="0"/>
          <w:color w:val="000000"/>
          <w:sz w:val="28"/>
          <w:szCs w:val="28"/>
          <w:lang w:eastAsia="ru-RU"/>
        </w:rPr>
        <w:t xml:space="preserve"> описывается электростатическое поле, создаваемое </w:t>
      </w:r>
      <w:r w:rsidRPr="0030363A">
        <w:rPr>
          <w:rFonts w:eastAsia="Times New Roman" w:cs="Times New Roman"/>
          <w:i/>
          <w:snapToGrid w:val="0"/>
          <w:color w:val="000000"/>
          <w:sz w:val="28"/>
          <w:szCs w:val="28"/>
          <w:lang w:eastAsia="ru-RU"/>
        </w:rPr>
        <w:t xml:space="preserve">свободными зарядами. </w:t>
      </w:r>
      <w:r w:rsidRPr="0030363A">
        <w:rPr>
          <w:rFonts w:eastAsia="Times New Roman" w:cs="Times New Roman"/>
          <w:snapToGrid w:val="0"/>
          <w:color w:val="000000"/>
          <w:sz w:val="28"/>
          <w:szCs w:val="28"/>
          <w:lang w:eastAsia="ru-RU"/>
        </w:rPr>
        <w:t xml:space="preserve">Связанные заряды, возникающие в диэлектрике, могут вызвать, однако, перераспределение свободных зарядов, создающих поле. Поэтому вектор </w:t>
      </w:r>
      <w:r w:rsidRPr="0030363A">
        <w:rPr>
          <w:rFonts w:eastAsia="Times New Roman" w:cs="Times New Roman"/>
          <w:snapToGrid w:val="0"/>
          <w:color w:val="000000"/>
          <w:sz w:val="28"/>
          <w:szCs w:val="28"/>
          <w:lang w:val="en-US" w:eastAsia="ru-RU"/>
        </w:rPr>
        <w:t>D</w:t>
      </w:r>
      <w:r w:rsidRPr="0030363A">
        <w:rPr>
          <w:rFonts w:eastAsia="Times New Roman" w:cs="Times New Roman"/>
          <w:snapToGrid w:val="0"/>
          <w:color w:val="000000"/>
          <w:sz w:val="28"/>
          <w:szCs w:val="28"/>
          <w:lang w:eastAsia="ru-RU"/>
        </w:rPr>
        <w:t xml:space="preserve"> характеризует электростатическое поле, создаваемое </w:t>
      </w:r>
      <w:r w:rsidRPr="0030363A">
        <w:rPr>
          <w:rFonts w:eastAsia="Times New Roman" w:cs="Times New Roman"/>
          <w:i/>
          <w:snapToGrid w:val="0"/>
          <w:color w:val="000000"/>
          <w:sz w:val="28"/>
          <w:szCs w:val="28"/>
          <w:lang w:eastAsia="ru-RU"/>
        </w:rPr>
        <w:t xml:space="preserve">свободными зарядами </w:t>
      </w:r>
      <w:r w:rsidRPr="0030363A">
        <w:rPr>
          <w:rFonts w:eastAsia="Times New Roman" w:cs="Times New Roman"/>
          <w:snapToGrid w:val="0"/>
          <w:color w:val="000000"/>
          <w:sz w:val="28"/>
          <w:szCs w:val="28"/>
          <w:lang w:eastAsia="ru-RU"/>
        </w:rPr>
        <w:t xml:space="preserve">(т. е. в вакууме), но при таком их распределении в пространстве, какое имеется </w:t>
      </w:r>
      <w:r w:rsidRPr="0030363A">
        <w:rPr>
          <w:rFonts w:eastAsia="Times New Roman" w:cs="Times New Roman"/>
          <w:i/>
          <w:snapToGrid w:val="0"/>
          <w:color w:val="000000"/>
          <w:sz w:val="28"/>
          <w:szCs w:val="28"/>
          <w:lang w:eastAsia="ru-RU"/>
        </w:rPr>
        <w:t>при наличии диэлектрика.</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Аналогично, как и поле Е, поле </w:t>
      </w:r>
      <w:r w:rsidRPr="0030363A">
        <w:rPr>
          <w:rFonts w:eastAsia="Times New Roman" w:cs="Times New Roman"/>
          <w:snapToGrid w:val="0"/>
          <w:color w:val="000000"/>
          <w:sz w:val="28"/>
          <w:szCs w:val="28"/>
          <w:lang w:val="en-US" w:eastAsia="ru-RU"/>
        </w:rPr>
        <w:t>D</w:t>
      </w:r>
      <w:r w:rsidRPr="0030363A">
        <w:rPr>
          <w:rFonts w:eastAsia="Times New Roman" w:cs="Times New Roman"/>
          <w:snapToGrid w:val="0"/>
          <w:color w:val="000000"/>
          <w:sz w:val="28"/>
          <w:szCs w:val="28"/>
          <w:lang w:eastAsia="ru-RU"/>
        </w:rPr>
        <w:t xml:space="preserve"> изображается с помощью линий электрического смещения, направление и густота которых определяются точно так же, как и для линий напряженности (см. §79).</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i/>
          <w:snapToGrid w:val="0"/>
          <w:color w:val="000000"/>
          <w:sz w:val="28"/>
          <w:szCs w:val="28"/>
          <w:lang w:eastAsia="ru-RU"/>
        </w:rPr>
        <w:t xml:space="preserve">Линии вектора </w:t>
      </w:r>
      <w:r w:rsidRPr="0030363A">
        <w:rPr>
          <w:rFonts w:eastAsia="Times New Roman" w:cs="Times New Roman"/>
          <w:snapToGrid w:val="0"/>
          <w:color w:val="000000"/>
          <w:sz w:val="28"/>
          <w:szCs w:val="28"/>
          <w:lang w:eastAsia="ru-RU"/>
        </w:rPr>
        <w:t xml:space="preserve">Е </w:t>
      </w:r>
      <w:r w:rsidRPr="0030363A">
        <w:rPr>
          <w:rFonts w:eastAsia="Times New Roman" w:cs="Times New Roman"/>
          <w:i/>
          <w:snapToGrid w:val="0"/>
          <w:color w:val="000000"/>
          <w:sz w:val="28"/>
          <w:szCs w:val="28"/>
          <w:lang w:eastAsia="ru-RU"/>
        </w:rPr>
        <w:t xml:space="preserve">могут начинаться и заканчиваться на любых зарядах </w:t>
      </w:r>
      <w:r w:rsidRPr="0030363A">
        <w:rPr>
          <w:rFonts w:eastAsia="Times New Roman" w:cs="Times New Roman"/>
          <w:snapToGrid w:val="0"/>
          <w:color w:val="000000"/>
          <w:sz w:val="28"/>
          <w:szCs w:val="28"/>
          <w:lang w:eastAsia="ru-RU"/>
        </w:rPr>
        <w:t xml:space="preserve">— </w:t>
      </w:r>
      <w:r w:rsidRPr="0030363A">
        <w:rPr>
          <w:rFonts w:eastAsia="Times New Roman" w:cs="Times New Roman"/>
          <w:i/>
          <w:snapToGrid w:val="0"/>
          <w:color w:val="000000"/>
          <w:sz w:val="28"/>
          <w:szCs w:val="28"/>
          <w:lang w:eastAsia="ru-RU"/>
        </w:rPr>
        <w:t xml:space="preserve">свободных и связанных, в то время как линии вектора </w:t>
      </w:r>
      <w:r w:rsidRPr="0030363A">
        <w:rPr>
          <w:rFonts w:eastAsia="Times New Roman" w:cs="Times New Roman"/>
          <w:snapToGrid w:val="0"/>
          <w:color w:val="000000"/>
          <w:sz w:val="28"/>
          <w:szCs w:val="28"/>
          <w:lang w:val="en-US" w:eastAsia="ru-RU"/>
        </w:rPr>
        <w:t>D</w:t>
      </w:r>
      <w:r w:rsidRPr="0030363A">
        <w:rPr>
          <w:rFonts w:eastAsia="Times New Roman" w:cs="Times New Roman"/>
          <w:snapToGrid w:val="0"/>
          <w:color w:val="000000"/>
          <w:sz w:val="28"/>
          <w:szCs w:val="28"/>
          <w:lang w:eastAsia="ru-RU"/>
        </w:rPr>
        <w:t xml:space="preserve"> — </w:t>
      </w:r>
      <w:r w:rsidRPr="0030363A">
        <w:rPr>
          <w:rFonts w:eastAsia="Times New Roman" w:cs="Times New Roman"/>
          <w:i/>
          <w:snapToGrid w:val="0"/>
          <w:color w:val="000000"/>
          <w:sz w:val="28"/>
          <w:szCs w:val="28"/>
          <w:lang w:eastAsia="ru-RU"/>
        </w:rPr>
        <w:t xml:space="preserve">только на свободных зарядах. </w:t>
      </w:r>
      <w:r w:rsidRPr="0030363A">
        <w:rPr>
          <w:rFonts w:eastAsia="Times New Roman" w:cs="Times New Roman"/>
          <w:snapToGrid w:val="0"/>
          <w:color w:val="000000"/>
          <w:sz w:val="28"/>
          <w:szCs w:val="28"/>
          <w:lang w:eastAsia="ru-RU"/>
        </w:rPr>
        <w:t xml:space="preserve">Через области поля, где находятся связанные заряды, линии вектора </w:t>
      </w:r>
      <w:r w:rsidRPr="0030363A">
        <w:rPr>
          <w:rFonts w:eastAsia="Times New Roman" w:cs="Times New Roman"/>
          <w:snapToGrid w:val="0"/>
          <w:color w:val="000000"/>
          <w:sz w:val="28"/>
          <w:szCs w:val="28"/>
          <w:lang w:val="en-US" w:eastAsia="ru-RU"/>
        </w:rPr>
        <w:t>D</w:t>
      </w:r>
      <w:r w:rsidRPr="0030363A">
        <w:rPr>
          <w:rFonts w:eastAsia="Times New Roman" w:cs="Times New Roman"/>
          <w:snapToGrid w:val="0"/>
          <w:color w:val="000000"/>
          <w:sz w:val="28"/>
          <w:szCs w:val="28"/>
          <w:lang w:eastAsia="ru-RU"/>
        </w:rPr>
        <w:t xml:space="preserve"> проходят не прерываясь.</w:t>
      </w:r>
    </w:p>
    <w:p w:rsidR="0030363A" w:rsidRPr="0030363A" w:rsidRDefault="0030363A" w:rsidP="0030363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Для произвольной </w:t>
      </w:r>
      <w:r w:rsidRPr="0030363A">
        <w:rPr>
          <w:rFonts w:eastAsia="Times New Roman" w:cs="Times New Roman"/>
          <w:i/>
          <w:snapToGrid w:val="0"/>
          <w:color w:val="000000"/>
          <w:sz w:val="28"/>
          <w:szCs w:val="28"/>
          <w:lang w:eastAsia="ru-RU"/>
        </w:rPr>
        <w:t xml:space="preserve">замкнутой </w:t>
      </w:r>
      <w:r w:rsidRPr="0030363A">
        <w:rPr>
          <w:rFonts w:eastAsia="Times New Roman" w:cs="Times New Roman"/>
          <w:snapToGrid w:val="0"/>
          <w:color w:val="000000"/>
          <w:sz w:val="28"/>
          <w:szCs w:val="28"/>
          <w:lang w:eastAsia="ru-RU"/>
        </w:rPr>
        <w:t xml:space="preserve">поверхности </w:t>
      </w:r>
      <w:r w:rsidRPr="0030363A">
        <w:rPr>
          <w:rFonts w:eastAsia="Times New Roman" w:cs="Times New Roman"/>
          <w:i/>
          <w:snapToGrid w:val="0"/>
          <w:color w:val="000000"/>
          <w:sz w:val="28"/>
          <w:szCs w:val="28"/>
          <w:lang w:val="en-US" w:eastAsia="ru-RU"/>
        </w:rPr>
        <w:t>S</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поток вектора </w:t>
      </w:r>
      <w:r w:rsidRPr="0030363A">
        <w:rPr>
          <w:rFonts w:eastAsia="Times New Roman" w:cs="Times New Roman"/>
          <w:snapToGrid w:val="0"/>
          <w:color w:val="000000"/>
          <w:sz w:val="28"/>
          <w:szCs w:val="28"/>
          <w:lang w:val="en-US" w:eastAsia="ru-RU"/>
        </w:rPr>
        <w:t>D</w:t>
      </w:r>
      <w:r w:rsidRPr="0030363A">
        <w:rPr>
          <w:rFonts w:eastAsia="Times New Roman" w:cs="Times New Roman"/>
          <w:snapToGrid w:val="0"/>
          <w:color w:val="000000"/>
          <w:sz w:val="28"/>
          <w:szCs w:val="28"/>
          <w:lang w:eastAsia="ru-RU"/>
        </w:rPr>
        <w:t xml:space="preserve"> сквозь эту поверхность</w:t>
      </w:r>
    </w:p>
    <w:p w:rsidR="0030363A" w:rsidRPr="0030363A" w:rsidRDefault="0030363A" w:rsidP="0030363A">
      <w:pPr>
        <w:widowControl w:val="0"/>
        <w:spacing w:after="0" w:line="240" w:lineRule="auto"/>
        <w:ind w:left="2160" w:firstLine="720"/>
        <w:jc w:val="both"/>
        <w:rPr>
          <w:rFonts w:eastAsia="Times New Roman" w:cs="Times New Roman"/>
          <w:snapToGrid w:val="0"/>
          <w:sz w:val="28"/>
          <w:szCs w:val="28"/>
          <w:lang w:eastAsia="ru-RU"/>
        </w:rPr>
      </w:pPr>
      <w:r w:rsidRPr="0030363A">
        <w:rPr>
          <w:rFonts w:eastAsia="Times New Roman" w:cs="Times New Roman"/>
          <w:b/>
          <w:snapToGrid w:val="0"/>
          <w:sz w:val="28"/>
          <w:szCs w:val="28"/>
          <w:lang w:eastAsia="ru-RU"/>
        </w:rPr>
        <w:t xml:space="preserve"> </w:t>
      </w:r>
      <w:r w:rsidRPr="0030363A">
        <w:rPr>
          <w:rFonts w:eastAsia="Times New Roman" w:cs="Times New Roman"/>
          <w:noProof/>
          <w:snapToGrid w:val="0"/>
          <w:sz w:val="28"/>
          <w:szCs w:val="28"/>
          <w:lang w:eastAsia="ru-RU"/>
        </w:rPr>
        <w:drawing>
          <wp:inline distT="0" distB="0" distL="0" distR="0">
            <wp:extent cx="2049780" cy="533400"/>
            <wp:effectExtent l="0" t="0" r="762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49780" cy="533400"/>
                    </a:xfrm>
                    <a:prstGeom prst="rect">
                      <a:avLst/>
                    </a:prstGeom>
                    <a:noFill/>
                    <a:ln>
                      <a:noFill/>
                    </a:ln>
                  </pic:spPr>
                </pic:pic>
              </a:graphicData>
            </a:graphic>
          </wp:inline>
        </w:drawing>
      </w:r>
    </w:p>
    <w:p w:rsidR="0030363A" w:rsidRPr="0030363A" w:rsidRDefault="0030363A" w:rsidP="0030363A">
      <w:pPr>
        <w:widowControl w:val="0"/>
        <w:shd w:val="clear" w:color="auto" w:fill="FFFFFF"/>
        <w:spacing w:after="0" w:line="240" w:lineRule="auto"/>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t xml:space="preserve">где </w:t>
      </w:r>
      <w:r w:rsidRPr="0030363A">
        <w:rPr>
          <w:rFonts w:eastAsia="Times New Roman" w:cs="Times New Roman"/>
          <w:snapToGrid w:val="0"/>
          <w:color w:val="000000"/>
          <w:sz w:val="28"/>
          <w:szCs w:val="28"/>
          <w:lang w:val="en-US" w:eastAsia="ru-RU"/>
        </w:rPr>
        <w:t>D</w:t>
      </w:r>
      <w:r w:rsidRPr="0030363A">
        <w:rPr>
          <w:rFonts w:eastAsia="Times New Roman" w:cs="Times New Roman"/>
          <w:snapToGrid w:val="0"/>
          <w:color w:val="000000"/>
          <w:sz w:val="28"/>
          <w:szCs w:val="28"/>
          <w:vertAlign w:val="subscript"/>
          <w:lang w:val="en-US" w:eastAsia="ru-RU"/>
        </w:rPr>
        <w:t>n</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 xml:space="preserve">— проекция вектора </w:t>
      </w:r>
      <w:r w:rsidRPr="0030363A">
        <w:rPr>
          <w:rFonts w:eastAsia="Times New Roman" w:cs="Times New Roman"/>
          <w:snapToGrid w:val="0"/>
          <w:color w:val="000000"/>
          <w:sz w:val="28"/>
          <w:szCs w:val="28"/>
          <w:lang w:val="en-US" w:eastAsia="ru-RU"/>
        </w:rPr>
        <w:t>D</w:t>
      </w:r>
      <w:r w:rsidRPr="0030363A">
        <w:rPr>
          <w:rFonts w:eastAsia="Times New Roman" w:cs="Times New Roman"/>
          <w:snapToGrid w:val="0"/>
          <w:color w:val="000000"/>
          <w:sz w:val="28"/>
          <w:szCs w:val="28"/>
          <w:lang w:eastAsia="ru-RU"/>
        </w:rPr>
        <w:t xml:space="preserve"> на нормаль </w:t>
      </w:r>
      <w:r w:rsidRPr="0030363A">
        <w:rPr>
          <w:rFonts w:eastAsia="Times New Roman" w:cs="Times New Roman"/>
          <w:i/>
          <w:snapToGrid w:val="0"/>
          <w:color w:val="000000"/>
          <w:sz w:val="28"/>
          <w:szCs w:val="28"/>
          <w:lang w:eastAsia="ru-RU"/>
        </w:rPr>
        <w:t xml:space="preserve">п </w:t>
      </w:r>
      <w:r w:rsidRPr="0030363A">
        <w:rPr>
          <w:rFonts w:eastAsia="Times New Roman" w:cs="Times New Roman"/>
          <w:snapToGrid w:val="0"/>
          <w:color w:val="000000"/>
          <w:sz w:val="28"/>
          <w:szCs w:val="28"/>
          <w:lang w:eastAsia="ru-RU"/>
        </w:rPr>
        <w:t xml:space="preserve">к площадке </w:t>
      </w:r>
      <w:r w:rsidRPr="0030363A">
        <w:rPr>
          <w:rFonts w:eastAsia="Times New Roman" w:cs="Times New Roman"/>
          <w:i/>
          <w:snapToGrid w:val="0"/>
          <w:color w:val="000000"/>
          <w:sz w:val="28"/>
          <w:szCs w:val="28"/>
          <w:lang w:val="en-US" w:eastAsia="ru-RU"/>
        </w:rPr>
        <w:t>dS</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Теорема Гаусса для электростатического поля в диэлектрике:</w:t>
      </w:r>
    </w:p>
    <w:p w:rsidR="0030363A" w:rsidRPr="0030363A" w:rsidRDefault="0030363A" w:rsidP="0030363A">
      <w:pPr>
        <w:widowControl w:val="0"/>
        <w:spacing w:after="0" w:line="240" w:lineRule="auto"/>
        <w:ind w:left="2160" w:firstLine="720"/>
        <w:jc w:val="both"/>
        <w:rPr>
          <w:rFonts w:eastAsia="Times New Roman" w:cs="Times New Roman"/>
          <w:b/>
          <w:snapToGrid w:val="0"/>
          <w:sz w:val="28"/>
          <w:szCs w:val="28"/>
          <w:lang w:eastAsia="ru-RU"/>
        </w:rPr>
      </w:pPr>
      <w:r w:rsidRPr="0030363A">
        <w:rPr>
          <w:rFonts w:eastAsia="Times New Roman" w:cs="Times New Roman"/>
          <w:noProof/>
          <w:snapToGrid w:val="0"/>
          <w:sz w:val="28"/>
          <w:szCs w:val="28"/>
          <w:lang w:eastAsia="ru-RU"/>
        </w:rPr>
        <w:drawing>
          <wp:inline distT="0" distB="0" distL="0" distR="0">
            <wp:extent cx="2354580" cy="601980"/>
            <wp:effectExtent l="0" t="0" r="7620" b="762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54580" cy="601980"/>
                    </a:xfrm>
                    <a:prstGeom prst="rect">
                      <a:avLst/>
                    </a:prstGeom>
                    <a:noFill/>
                    <a:ln>
                      <a:noFill/>
                    </a:ln>
                  </pic:spPr>
                </pic:pic>
              </a:graphicData>
            </a:graphic>
          </wp:inline>
        </w:drawing>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r>
      <w:r w:rsidRPr="0030363A">
        <w:rPr>
          <w:rFonts w:eastAsia="Times New Roman" w:cs="Times New Roman"/>
          <w:snapToGrid w:val="0"/>
          <w:sz w:val="28"/>
          <w:szCs w:val="28"/>
          <w:lang w:eastAsia="ru-RU"/>
        </w:rPr>
        <w:tab/>
        <w:t xml:space="preserve"> </w:t>
      </w:r>
      <w:r w:rsidRPr="0030363A">
        <w:rPr>
          <w:rFonts w:eastAsia="Times New Roman" w:cs="Times New Roman"/>
          <w:snapToGrid w:val="0"/>
          <w:color w:val="000000"/>
          <w:sz w:val="28"/>
          <w:szCs w:val="28"/>
          <w:lang w:eastAsia="ru-RU"/>
        </w:rPr>
        <w:t xml:space="preserve">(89.3) </w:t>
      </w:r>
    </w:p>
    <w:p w:rsidR="0030363A" w:rsidRPr="0030363A" w:rsidRDefault="0030363A" w:rsidP="0030363A">
      <w:pPr>
        <w:widowControl w:val="0"/>
        <w:shd w:val="clear" w:color="auto" w:fill="FFFFFF"/>
        <w:spacing w:after="0" w:line="240" w:lineRule="auto"/>
        <w:jc w:val="both"/>
        <w:rPr>
          <w:rFonts w:eastAsia="Times New Roman" w:cs="Times New Roman"/>
          <w:b/>
          <w:snapToGrid w:val="0"/>
          <w:sz w:val="28"/>
          <w:szCs w:val="28"/>
          <w:lang w:eastAsia="ru-RU"/>
        </w:rPr>
      </w:pPr>
      <w:r w:rsidRPr="0030363A">
        <w:rPr>
          <w:rFonts w:eastAsia="Times New Roman" w:cs="Times New Roman"/>
          <w:b/>
          <w:snapToGrid w:val="0"/>
          <w:sz w:val="28"/>
          <w:szCs w:val="28"/>
          <w:lang w:eastAsia="ru-RU"/>
        </w:rPr>
        <w:t xml:space="preserve"> </w:t>
      </w:r>
      <w:r w:rsidRPr="0030363A">
        <w:rPr>
          <w:rFonts w:eastAsia="Times New Roman" w:cs="Times New Roman"/>
          <w:snapToGrid w:val="0"/>
          <w:color w:val="000000"/>
          <w:sz w:val="28"/>
          <w:szCs w:val="28"/>
          <w:lang w:eastAsia="ru-RU"/>
        </w:rPr>
        <w:t xml:space="preserve">т. е. поток вектора смещения электростатического поля в диэлектрике сквозь произвольную замкнутую поверхность равен алгебраической сумме заключенных внутри этой поверхности </w:t>
      </w:r>
      <w:r w:rsidRPr="0030363A">
        <w:rPr>
          <w:rFonts w:eastAsia="Times New Roman" w:cs="Times New Roman"/>
          <w:i/>
          <w:snapToGrid w:val="0"/>
          <w:color w:val="000000"/>
          <w:sz w:val="28"/>
          <w:szCs w:val="28"/>
          <w:lang w:eastAsia="ru-RU"/>
        </w:rPr>
        <w:t xml:space="preserve">свободных </w:t>
      </w:r>
      <w:r w:rsidRPr="0030363A">
        <w:rPr>
          <w:rFonts w:eastAsia="Times New Roman" w:cs="Times New Roman"/>
          <w:snapToGrid w:val="0"/>
          <w:color w:val="000000"/>
          <w:sz w:val="28"/>
          <w:szCs w:val="28"/>
          <w:lang w:eastAsia="ru-RU"/>
        </w:rPr>
        <w:t>электрических зарядов. В такой форме теорема Гаусса справедлива для электростатического поля как для однородной и изотропной, так и для неоднородной и анизотропной сред.</w:t>
      </w:r>
    </w:p>
    <w:p w:rsidR="0030363A" w:rsidRPr="0030363A" w:rsidRDefault="0030363A" w:rsidP="0030363A">
      <w:pPr>
        <w:widowControl w:val="0"/>
        <w:shd w:val="clear" w:color="auto" w:fill="FFFFFF"/>
        <w:spacing w:after="0" w:line="240" w:lineRule="auto"/>
        <w:jc w:val="both"/>
        <w:rPr>
          <w:rFonts w:eastAsia="Times New Roman" w:cs="Times New Roman"/>
          <w:snapToGrid w:val="0"/>
          <w:sz w:val="28"/>
          <w:szCs w:val="28"/>
          <w:lang w:eastAsia="ru-RU"/>
        </w:rPr>
      </w:pPr>
      <w:r w:rsidRPr="0030363A">
        <w:rPr>
          <w:rFonts w:eastAsia="Times New Roman" w:cs="Times New Roman"/>
          <w:snapToGrid w:val="0"/>
          <w:color w:val="000000"/>
          <w:sz w:val="28"/>
          <w:szCs w:val="28"/>
          <w:lang w:eastAsia="ru-RU"/>
        </w:rPr>
        <w:t xml:space="preserve">Для вакуума </w:t>
      </w:r>
      <w:r w:rsidRPr="0030363A">
        <w:rPr>
          <w:rFonts w:eastAsia="Times New Roman" w:cs="Times New Roman"/>
          <w:snapToGrid w:val="0"/>
          <w:color w:val="000000"/>
          <w:sz w:val="28"/>
          <w:szCs w:val="28"/>
          <w:lang w:val="en-US" w:eastAsia="ru-RU"/>
        </w:rPr>
        <w:t>D</w:t>
      </w:r>
      <w:r w:rsidRPr="0030363A">
        <w:rPr>
          <w:rFonts w:eastAsia="Times New Roman" w:cs="Times New Roman"/>
          <w:snapToGrid w:val="0"/>
          <w:color w:val="000000"/>
          <w:sz w:val="28"/>
          <w:szCs w:val="28"/>
          <w:vertAlign w:val="subscript"/>
          <w:lang w:val="en-US" w:eastAsia="ru-RU"/>
        </w:rPr>
        <w:t>n</w:t>
      </w:r>
      <w:r w:rsidRPr="0030363A">
        <w:rPr>
          <w:rFonts w:eastAsia="Times New Roman" w:cs="Times New Roman"/>
          <w:snapToGrid w:val="0"/>
          <w:color w:val="000000"/>
          <w:sz w:val="28"/>
          <w:szCs w:val="28"/>
          <w:lang w:eastAsia="ru-RU"/>
        </w:rPr>
        <w:t xml:space="preserve"> = </w:t>
      </w:r>
      <w:r w:rsidRPr="0030363A">
        <w:rPr>
          <w:rFonts w:eastAsia="Times New Roman" w:cs="Times New Roman"/>
          <w:snapToGrid w:val="0"/>
          <w:color w:val="000000"/>
          <w:sz w:val="28"/>
          <w:szCs w:val="28"/>
          <w:lang w:eastAsia="ru-RU"/>
        </w:rPr>
        <w:sym w:font="Symbol" w:char="F065"/>
      </w:r>
      <w:r w:rsidRPr="0030363A">
        <w:rPr>
          <w:rFonts w:eastAsia="Times New Roman" w:cs="Times New Roman"/>
          <w:snapToGrid w:val="0"/>
          <w:color w:val="000000"/>
          <w:sz w:val="28"/>
          <w:szCs w:val="28"/>
          <w:vertAlign w:val="subscript"/>
          <w:lang w:eastAsia="ru-RU"/>
        </w:rPr>
        <w:t>0</w:t>
      </w:r>
      <w:r w:rsidRPr="0030363A">
        <w:rPr>
          <w:rFonts w:eastAsia="Times New Roman" w:cs="Times New Roman"/>
          <w:snapToGrid w:val="0"/>
          <w:color w:val="000000"/>
          <w:sz w:val="28"/>
          <w:szCs w:val="28"/>
          <w:lang w:val="en-US" w:eastAsia="ru-RU"/>
        </w:rPr>
        <w:t>E</w:t>
      </w:r>
      <w:r w:rsidRPr="0030363A">
        <w:rPr>
          <w:rFonts w:eastAsia="Times New Roman" w:cs="Times New Roman"/>
          <w:snapToGrid w:val="0"/>
          <w:color w:val="000000"/>
          <w:sz w:val="28"/>
          <w:szCs w:val="28"/>
          <w:vertAlign w:val="subscript"/>
          <w:lang w:val="en-US" w:eastAsia="ru-RU"/>
        </w:rPr>
        <w:t>n</w:t>
      </w:r>
      <w:r w:rsidRPr="0030363A">
        <w:rPr>
          <w:rFonts w:eastAsia="Times New Roman" w:cs="Times New Roman"/>
          <w:snapToGrid w:val="0"/>
          <w:color w:val="000000"/>
          <w:sz w:val="28"/>
          <w:szCs w:val="28"/>
          <w:lang w:eastAsia="ru-RU"/>
        </w:rPr>
        <w:t xml:space="preserve"> (</w:t>
      </w:r>
      <w:r w:rsidRPr="0030363A">
        <w:rPr>
          <w:rFonts w:eastAsia="Times New Roman" w:cs="Times New Roman"/>
          <w:snapToGrid w:val="0"/>
          <w:color w:val="000000"/>
          <w:sz w:val="28"/>
          <w:szCs w:val="28"/>
          <w:lang w:eastAsia="ru-RU"/>
        </w:rPr>
        <w:sym w:font="Symbol" w:char="F065"/>
      </w:r>
      <w:r w:rsidRPr="0030363A">
        <w:rPr>
          <w:rFonts w:eastAsia="Times New Roman" w:cs="Times New Roman"/>
          <w:snapToGrid w:val="0"/>
          <w:color w:val="000000"/>
          <w:sz w:val="28"/>
          <w:szCs w:val="28"/>
          <w:lang w:eastAsia="ru-RU"/>
        </w:rPr>
        <w:t xml:space="preserve">  </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1), тогда поток вектора напряженности Е сквозь произвольную замкнутую поверхность (ср. с (81.2)) равен</w:t>
      </w:r>
    </w:p>
    <w:p w:rsidR="0030363A" w:rsidRPr="0030363A" w:rsidRDefault="0030363A" w:rsidP="0030363A">
      <w:pPr>
        <w:widowControl w:val="0"/>
        <w:spacing w:after="0" w:line="240" w:lineRule="auto"/>
        <w:ind w:left="2160" w:firstLine="720"/>
        <w:jc w:val="both"/>
        <w:rPr>
          <w:rFonts w:eastAsia="Times New Roman" w:cs="Times New Roman"/>
          <w:snapToGrid w:val="0"/>
          <w:sz w:val="28"/>
          <w:szCs w:val="28"/>
          <w:lang w:eastAsia="ru-RU"/>
        </w:rPr>
      </w:pPr>
      <w:r w:rsidRPr="0030363A">
        <w:rPr>
          <w:rFonts w:eastAsia="Times New Roman" w:cs="Times New Roman"/>
          <w:snapToGrid w:val="0"/>
          <w:sz w:val="28"/>
          <w:szCs w:val="28"/>
          <w:lang w:eastAsia="ru-RU"/>
        </w:rPr>
        <w:t xml:space="preserve"> </w:t>
      </w:r>
      <w:r w:rsidRPr="0030363A">
        <w:rPr>
          <w:rFonts w:eastAsia="Times New Roman" w:cs="Times New Roman"/>
          <w:noProof/>
          <w:snapToGrid w:val="0"/>
          <w:sz w:val="28"/>
          <w:szCs w:val="28"/>
          <w:lang w:eastAsia="ru-RU"/>
        </w:rPr>
        <w:drawing>
          <wp:inline distT="0" distB="0" distL="0" distR="0">
            <wp:extent cx="1744980" cy="624840"/>
            <wp:effectExtent l="0" t="0" r="7620" b="381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44980" cy="624840"/>
                    </a:xfrm>
                    <a:prstGeom prst="rect">
                      <a:avLst/>
                    </a:prstGeom>
                    <a:noFill/>
                    <a:ln>
                      <a:noFill/>
                    </a:ln>
                  </pic:spPr>
                </pic:pic>
              </a:graphicData>
            </a:graphic>
          </wp:inline>
        </w:drawing>
      </w:r>
    </w:p>
    <w:p w:rsidR="0030363A" w:rsidRPr="0030363A" w:rsidRDefault="0030363A" w:rsidP="0030363A">
      <w:pPr>
        <w:widowControl w:val="0"/>
        <w:shd w:val="clear" w:color="auto" w:fill="FFFFFF"/>
        <w:spacing w:after="0" w:line="240" w:lineRule="auto"/>
        <w:ind w:firstLine="720"/>
        <w:jc w:val="both"/>
        <w:rPr>
          <w:rFonts w:eastAsia="Times New Roman" w:cs="Times New Roman"/>
          <w:snapToGrid w:val="0"/>
          <w:sz w:val="28"/>
          <w:szCs w:val="28"/>
          <w:lang w:eastAsia="ru-RU"/>
        </w:rPr>
      </w:pPr>
      <w:r w:rsidRPr="0030363A">
        <w:rPr>
          <w:rFonts w:eastAsia="Times New Roman" w:cs="Times New Roman"/>
          <w:snapToGrid w:val="0"/>
          <w:sz w:val="28"/>
          <w:szCs w:val="28"/>
          <w:lang w:eastAsia="ru-RU"/>
        </w:rPr>
        <w:t xml:space="preserve"> </w:t>
      </w:r>
      <w:r w:rsidRPr="0030363A">
        <w:rPr>
          <w:rFonts w:eastAsia="Times New Roman" w:cs="Times New Roman"/>
          <w:snapToGrid w:val="0"/>
          <w:color w:val="000000"/>
          <w:sz w:val="28"/>
          <w:szCs w:val="28"/>
          <w:lang w:eastAsia="ru-RU"/>
        </w:rPr>
        <w:t>Так как источниками поля Е в среде являются как свободные, так и связанные заряды, то теорему Гаусса (81.2) для поля Е в самом общем виде можно записать как</w:t>
      </w:r>
    </w:p>
    <w:p w:rsidR="0030363A" w:rsidRPr="0030363A" w:rsidRDefault="0030363A" w:rsidP="0030363A">
      <w:pPr>
        <w:widowControl w:val="0"/>
        <w:spacing w:after="0" w:line="240" w:lineRule="auto"/>
        <w:ind w:left="720" w:firstLine="720"/>
        <w:jc w:val="both"/>
        <w:rPr>
          <w:rFonts w:eastAsia="Times New Roman" w:cs="Times New Roman"/>
          <w:snapToGrid w:val="0"/>
          <w:sz w:val="28"/>
          <w:szCs w:val="28"/>
          <w:lang w:eastAsia="ru-RU"/>
        </w:rPr>
      </w:pPr>
      <w:r w:rsidRPr="0030363A">
        <w:rPr>
          <w:rFonts w:eastAsia="Times New Roman" w:cs="Times New Roman"/>
          <w:snapToGrid w:val="0"/>
          <w:sz w:val="28"/>
          <w:szCs w:val="28"/>
          <w:lang w:eastAsia="ru-RU"/>
        </w:rPr>
        <w:t xml:space="preserve"> </w:t>
      </w:r>
      <w:r w:rsidRPr="0030363A">
        <w:rPr>
          <w:rFonts w:eastAsia="Times New Roman" w:cs="Times New Roman"/>
          <w:noProof/>
          <w:snapToGrid w:val="0"/>
          <w:sz w:val="28"/>
          <w:szCs w:val="28"/>
          <w:lang w:eastAsia="ru-RU"/>
        </w:rPr>
        <w:drawing>
          <wp:inline distT="0" distB="0" distL="0" distR="0">
            <wp:extent cx="3695700" cy="6858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95700" cy="685800"/>
                    </a:xfrm>
                    <a:prstGeom prst="rect">
                      <a:avLst/>
                    </a:prstGeom>
                    <a:noFill/>
                    <a:ln>
                      <a:noFill/>
                    </a:ln>
                  </pic:spPr>
                </pic:pic>
              </a:graphicData>
            </a:graphic>
          </wp:inline>
        </w:drawing>
      </w:r>
    </w:p>
    <w:p w:rsidR="0030363A" w:rsidRPr="0030363A" w:rsidRDefault="0030363A" w:rsidP="0030363A">
      <w:pPr>
        <w:widowControl w:val="0"/>
        <w:shd w:val="clear" w:color="auto" w:fill="FFFFFF"/>
        <w:spacing w:after="0" w:line="240" w:lineRule="auto"/>
        <w:jc w:val="both"/>
        <w:rPr>
          <w:rFonts w:eastAsia="Times New Roman" w:cs="Times New Roman"/>
          <w:b/>
          <w:snapToGrid w:val="0"/>
          <w:sz w:val="28"/>
          <w:szCs w:val="28"/>
          <w:lang w:eastAsia="ru-RU"/>
        </w:rPr>
      </w:pPr>
      <w:r w:rsidRPr="0030363A">
        <w:rPr>
          <w:rFonts w:eastAsia="Times New Roman" w:cs="Times New Roman"/>
          <w:snapToGrid w:val="0"/>
          <w:color w:val="000000"/>
          <w:sz w:val="28"/>
          <w:szCs w:val="28"/>
          <w:lang w:eastAsia="ru-RU"/>
        </w:rPr>
        <w:lastRenderedPageBreak/>
        <w:t xml:space="preserve">где  </w:t>
      </w:r>
      <w:r w:rsidRPr="0030363A">
        <w:rPr>
          <w:rFonts w:eastAsia="Times New Roman" w:cs="Times New Roman"/>
          <w:snapToGrid w:val="0"/>
          <w:color w:val="000000"/>
          <w:position w:val="-28"/>
          <w:sz w:val="28"/>
          <w:szCs w:val="28"/>
          <w:lang w:eastAsia="ru-RU"/>
        </w:rPr>
        <w:object w:dxaOrig="580" w:dyaOrig="700">
          <v:shape id="_x0000_i1028" type="#_x0000_t75" style="width:28.8pt;height:34.8pt" o:ole="">
            <v:imagedata r:id="rId43" o:title=""/>
          </v:shape>
          <o:OLEObject Type="Embed" ProgID="Equation.3" ShapeID="_x0000_i1028" DrawAspect="Content" ObjectID="_1668929887" r:id="rId44"/>
        </w:object>
      </w:r>
      <w:r w:rsidRPr="0030363A">
        <w:rPr>
          <w:rFonts w:eastAsia="Times New Roman" w:cs="Times New Roman"/>
          <w:snapToGrid w:val="0"/>
          <w:color w:val="000000"/>
          <w:sz w:val="28"/>
          <w:szCs w:val="28"/>
          <w:lang w:eastAsia="ru-RU"/>
        </w:rPr>
        <w:t xml:space="preserve"> и  </w:t>
      </w:r>
      <w:r w:rsidRPr="0030363A">
        <w:rPr>
          <w:rFonts w:eastAsia="Times New Roman" w:cs="Times New Roman"/>
          <w:snapToGrid w:val="0"/>
          <w:color w:val="000000"/>
          <w:position w:val="-28"/>
          <w:sz w:val="28"/>
          <w:szCs w:val="28"/>
          <w:lang w:eastAsia="ru-RU"/>
        </w:rPr>
        <w:object w:dxaOrig="720" w:dyaOrig="700">
          <v:shape id="_x0000_i1029" type="#_x0000_t75" style="width:36pt;height:34.8pt" o:ole="">
            <v:imagedata r:id="rId45" o:title=""/>
          </v:shape>
          <o:OLEObject Type="Embed" ProgID="Equation.3" ShapeID="_x0000_i1029" DrawAspect="Content" ObjectID="_1668929888" r:id="rId46"/>
        </w:object>
      </w:r>
      <w:r w:rsidRPr="0030363A">
        <w:rPr>
          <w:rFonts w:eastAsia="Times New Roman" w:cs="Times New Roman"/>
          <w:snapToGrid w:val="0"/>
          <w:color w:val="000000"/>
          <w:sz w:val="28"/>
          <w:szCs w:val="28"/>
          <w:lang w:eastAsia="ru-RU"/>
        </w:rPr>
        <w:t xml:space="preserve">  — соответственно алгебраические суммы свободных и связанных зарядов, охватываемых замкнутой поверхностью </w:t>
      </w:r>
      <w:r w:rsidRPr="0030363A">
        <w:rPr>
          <w:rFonts w:eastAsia="Times New Roman" w:cs="Times New Roman"/>
          <w:snapToGrid w:val="0"/>
          <w:color w:val="000000"/>
          <w:sz w:val="28"/>
          <w:szCs w:val="28"/>
          <w:lang w:val="en-US" w:eastAsia="ru-RU"/>
        </w:rPr>
        <w:t>S</w:t>
      </w:r>
      <w:r w:rsidRPr="0030363A">
        <w:rPr>
          <w:rFonts w:eastAsia="Times New Roman" w:cs="Times New Roman"/>
          <w:i/>
          <w:snapToGrid w:val="0"/>
          <w:color w:val="000000"/>
          <w:sz w:val="28"/>
          <w:szCs w:val="28"/>
          <w:lang w:eastAsia="ru-RU"/>
        </w:rPr>
        <w:t xml:space="preserve">. </w:t>
      </w:r>
      <w:r w:rsidRPr="0030363A">
        <w:rPr>
          <w:rFonts w:eastAsia="Times New Roman" w:cs="Times New Roman"/>
          <w:snapToGrid w:val="0"/>
          <w:color w:val="000000"/>
          <w:sz w:val="28"/>
          <w:szCs w:val="28"/>
          <w:lang w:eastAsia="ru-RU"/>
        </w:rPr>
        <w:t>Однако эта формула неприемлема для описания поля Е в диэлектрике, так как она выражает свойства неизвестного поля Е через связанные заряды, которые, в свою очередь, определяются им же. Это еще раз доказывает целесообразность введения вектора электрического смещения.</w:t>
      </w:r>
    </w:p>
    <w:p w:rsidR="00277611" w:rsidRDefault="00277611" w:rsidP="00A217B1">
      <w:pPr>
        <w:rPr>
          <w:sz w:val="28"/>
          <w:szCs w:val="28"/>
        </w:rPr>
      </w:pPr>
      <w:bookmarkStart w:id="10" w:name="_GoBack"/>
      <w:bookmarkEnd w:id="10"/>
    </w:p>
    <w:sectPr w:rsidR="00277611" w:rsidSect="00B30E9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73C" w:rsidRDefault="002C673C" w:rsidP="000515C2">
      <w:pPr>
        <w:spacing w:after="0" w:line="240" w:lineRule="auto"/>
      </w:pPr>
      <w:r>
        <w:separator/>
      </w:r>
    </w:p>
  </w:endnote>
  <w:endnote w:type="continuationSeparator" w:id="0">
    <w:p w:rsidR="002C673C" w:rsidRDefault="002C673C" w:rsidP="0005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73C" w:rsidRDefault="002C673C" w:rsidP="000515C2">
      <w:pPr>
        <w:spacing w:after="0" w:line="240" w:lineRule="auto"/>
      </w:pPr>
      <w:r>
        <w:separator/>
      </w:r>
    </w:p>
  </w:footnote>
  <w:footnote w:type="continuationSeparator" w:id="0">
    <w:p w:rsidR="002C673C" w:rsidRDefault="002C673C" w:rsidP="000515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1F1"/>
    <w:multiLevelType w:val="hybridMultilevel"/>
    <w:tmpl w:val="152C935A"/>
    <w:lvl w:ilvl="0" w:tplc="9BA200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9FD548B"/>
    <w:multiLevelType w:val="singleLevel"/>
    <w:tmpl w:val="80862366"/>
    <w:lvl w:ilvl="0">
      <w:start w:val="1"/>
      <w:numFmt w:val="decimal"/>
      <w:lvlText w:val="%1)"/>
      <w:legacy w:legacy="1" w:legacySpace="0" w:legacyIndent="255"/>
      <w:lvlJc w:val="left"/>
      <w:rPr>
        <w:rFonts w:ascii="Times New Roman" w:hAnsi="Times New Roman" w:hint="default"/>
      </w:rPr>
    </w:lvl>
  </w:abstractNum>
  <w:abstractNum w:abstractNumId="2" w15:restartNumberingAfterBreak="0">
    <w:nsid w:val="4A8F029F"/>
    <w:multiLevelType w:val="singleLevel"/>
    <w:tmpl w:val="58623CFE"/>
    <w:lvl w:ilvl="0">
      <w:start w:val="1"/>
      <w:numFmt w:val="decimal"/>
      <w:lvlText w:val="%1."/>
      <w:legacy w:legacy="1" w:legacySpace="0" w:legacyIndent="221"/>
      <w:lvlJc w:val="left"/>
      <w:rPr>
        <w:rFonts w:ascii="Times New Roman" w:hAnsi="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87"/>
    <w:rsid w:val="000515C2"/>
    <w:rsid w:val="00077BE8"/>
    <w:rsid w:val="000B26FE"/>
    <w:rsid w:val="00270BBF"/>
    <w:rsid w:val="00277611"/>
    <w:rsid w:val="002C673C"/>
    <w:rsid w:val="0030363A"/>
    <w:rsid w:val="00401967"/>
    <w:rsid w:val="00452F33"/>
    <w:rsid w:val="005256EB"/>
    <w:rsid w:val="00527F58"/>
    <w:rsid w:val="00586269"/>
    <w:rsid w:val="005F108A"/>
    <w:rsid w:val="007C435E"/>
    <w:rsid w:val="009F6A87"/>
    <w:rsid w:val="00A217B1"/>
    <w:rsid w:val="00A9735B"/>
    <w:rsid w:val="00AF09BC"/>
    <w:rsid w:val="00B2477C"/>
    <w:rsid w:val="00B30E90"/>
    <w:rsid w:val="00BA7F19"/>
    <w:rsid w:val="00D1406A"/>
    <w:rsid w:val="00D87DAF"/>
    <w:rsid w:val="00DD5A2B"/>
    <w:rsid w:val="00DD60B9"/>
    <w:rsid w:val="00E75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3A7CC-3346-432A-B5B8-AD2F1310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7B1"/>
  </w:style>
  <w:style w:type="paragraph" w:styleId="1">
    <w:name w:val="heading 1"/>
    <w:basedOn w:val="a"/>
    <w:next w:val="a"/>
    <w:link w:val="10"/>
    <w:qFormat/>
    <w:rsid w:val="000515C2"/>
    <w:pPr>
      <w:keepNext/>
      <w:widowControl w:val="0"/>
      <w:spacing w:after="0" w:line="240" w:lineRule="auto"/>
      <w:jc w:val="center"/>
      <w:outlineLvl w:val="0"/>
    </w:pPr>
    <w:rPr>
      <w:rFonts w:eastAsia="Times New Roman" w:cs="Arial"/>
      <w:b/>
      <w:bCs/>
      <w:caps/>
      <w:snapToGrid w:val="0"/>
      <w:kern w:val="32"/>
      <w:sz w:val="40"/>
      <w:szCs w:val="40"/>
      <w:lang w:eastAsia="ru-RU"/>
    </w:rPr>
  </w:style>
  <w:style w:type="paragraph" w:styleId="2">
    <w:name w:val="heading 2"/>
    <w:basedOn w:val="a"/>
    <w:next w:val="a"/>
    <w:link w:val="20"/>
    <w:qFormat/>
    <w:rsid w:val="000515C2"/>
    <w:pPr>
      <w:keepNext/>
      <w:widowControl w:val="0"/>
      <w:spacing w:after="0" w:line="240" w:lineRule="auto"/>
      <w:ind w:firstLine="720"/>
      <w:jc w:val="both"/>
      <w:outlineLvl w:val="1"/>
    </w:pPr>
    <w:rPr>
      <w:rFonts w:eastAsia="Times New Roman" w:cs="Arial"/>
      <w:b/>
      <w:bCs/>
      <w:iCs/>
      <w:smallCaps/>
      <w:snapToGrid w:val="0"/>
      <w:sz w:val="36"/>
      <w:szCs w:val="36"/>
      <w:lang w:eastAsia="ru-RU"/>
    </w:rPr>
  </w:style>
  <w:style w:type="paragraph" w:styleId="3">
    <w:name w:val="heading 3"/>
    <w:basedOn w:val="a"/>
    <w:next w:val="a"/>
    <w:link w:val="30"/>
    <w:uiPriority w:val="9"/>
    <w:semiHidden/>
    <w:unhideWhenUsed/>
    <w:qFormat/>
    <w:rsid w:val="00D87D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17B1"/>
    <w:rPr>
      <w:color w:val="0563C1" w:themeColor="hyperlink"/>
      <w:u w:val="single"/>
    </w:rPr>
  </w:style>
  <w:style w:type="character" w:customStyle="1" w:styleId="10">
    <w:name w:val="Заголовок 1 Знак"/>
    <w:basedOn w:val="a0"/>
    <w:link w:val="1"/>
    <w:rsid w:val="000515C2"/>
    <w:rPr>
      <w:rFonts w:eastAsia="Times New Roman" w:cs="Arial"/>
      <w:b/>
      <w:bCs/>
      <w:caps/>
      <w:snapToGrid w:val="0"/>
      <w:kern w:val="32"/>
      <w:sz w:val="40"/>
      <w:szCs w:val="40"/>
      <w:lang w:eastAsia="ru-RU"/>
    </w:rPr>
  </w:style>
  <w:style w:type="character" w:customStyle="1" w:styleId="20">
    <w:name w:val="Заголовок 2 Знак"/>
    <w:basedOn w:val="a0"/>
    <w:link w:val="2"/>
    <w:rsid w:val="000515C2"/>
    <w:rPr>
      <w:rFonts w:eastAsia="Times New Roman" w:cs="Arial"/>
      <w:b/>
      <w:bCs/>
      <w:iCs/>
      <w:smallCaps/>
      <w:snapToGrid w:val="0"/>
      <w:sz w:val="36"/>
      <w:szCs w:val="36"/>
      <w:lang w:eastAsia="ru-RU"/>
    </w:rPr>
  </w:style>
  <w:style w:type="paragraph" w:styleId="a4">
    <w:name w:val="footnote text"/>
    <w:basedOn w:val="a"/>
    <w:link w:val="a5"/>
    <w:semiHidden/>
    <w:rsid w:val="000515C2"/>
    <w:pPr>
      <w:widowControl w:val="0"/>
      <w:spacing w:after="0" w:line="240" w:lineRule="auto"/>
    </w:pPr>
    <w:rPr>
      <w:rFonts w:ascii="Arial" w:eastAsia="Times New Roman" w:hAnsi="Arial" w:cs="Times New Roman"/>
      <w:b/>
      <w:snapToGrid w:val="0"/>
      <w:sz w:val="20"/>
      <w:szCs w:val="20"/>
      <w:lang w:eastAsia="ru-RU"/>
    </w:rPr>
  </w:style>
  <w:style w:type="character" w:customStyle="1" w:styleId="a5">
    <w:name w:val="Текст сноски Знак"/>
    <w:basedOn w:val="a0"/>
    <w:link w:val="a4"/>
    <w:semiHidden/>
    <w:rsid w:val="000515C2"/>
    <w:rPr>
      <w:rFonts w:ascii="Arial" w:eastAsia="Times New Roman" w:hAnsi="Arial" w:cs="Times New Roman"/>
      <w:b/>
      <w:snapToGrid w:val="0"/>
      <w:sz w:val="20"/>
      <w:szCs w:val="20"/>
      <w:lang w:eastAsia="ru-RU"/>
    </w:rPr>
  </w:style>
  <w:style w:type="character" w:styleId="a6">
    <w:name w:val="footnote reference"/>
    <w:basedOn w:val="a0"/>
    <w:semiHidden/>
    <w:rsid w:val="000515C2"/>
    <w:rPr>
      <w:vertAlign w:val="superscript"/>
    </w:rPr>
  </w:style>
  <w:style w:type="paragraph" w:customStyle="1" w:styleId="a7">
    <w:name w:val="Обычный текст"/>
    <w:basedOn w:val="a"/>
    <w:rsid w:val="00D87DAF"/>
    <w:pPr>
      <w:spacing w:after="0" w:line="240" w:lineRule="auto"/>
      <w:ind w:left="284" w:hanging="284"/>
      <w:jc w:val="both"/>
    </w:pPr>
    <w:rPr>
      <w:rFonts w:eastAsia="Times New Roman" w:cs="Times New Roman"/>
      <w:szCs w:val="20"/>
      <w:lang w:eastAsia="ru-RU"/>
    </w:rPr>
  </w:style>
  <w:style w:type="paragraph" w:customStyle="1" w:styleId="3-">
    <w:name w:val="Заголовок 3-го уровня"/>
    <w:basedOn w:val="3"/>
    <w:rsid w:val="00D87DAF"/>
    <w:pPr>
      <w:keepLines w:val="0"/>
      <w:spacing w:before="240" w:after="60" w:line="240" w:lineRule="auto"/>
      <w:jc w:val="center"/>
    </w:pPr>
    <w:rPr>
      <w:rFonts w:ascii="Times New Roman" w:eastAsia="Times New Roman" w:hAnsi="Times New Roman" w:cs="Times New Roman"/>
      <w:b/>
      <w:color w:val="auto"/>
      <w:szCs w:val="20"/>
      <w:lang w:eastAsia="ru-RU"/>
    </w:rPr>
  </w:style>
  <w:style w:type="character" w:customStyle="1" w:styleId="30">
    <w:name w:val="Заголовок 3 Знак"/>
    <w:basedOn w:val="a0"/>
    <w:link w:val="3"/>
    <w:uiPriority w:val="9"/>
    <w:semiHidden/>
    <w:rsid w:val="00D87DAF"/>
    <w:rPr>
      <w:rFonts w:asciiTheme="majorHAnsi" w:eastAsiaTheme="majorEastAsia" w:hAnsiTheme="majorHAnsi" w:cstheme="majorBidi"/>
      <w:color w:val="1F4D78" w:themeColor="accent1" w:themeShade="7F"/>
      <w:szCs w:val="24"/>
    </w:rPr>
  </w:style>
  <w:style w:type="paragraph" w:customStyle="1" w:styleId="2-">
    <w:name w:val="Заголовок 2-го уровня"/>
    <w:basedOn w:val="2"/>
    <w:rsid w:val="00401967"/>
    <w:pPr>
      <w:widowControl/>
      <w:spacing w:before="120" w:after="120"/>
      <w:ind w:firstLine="0"/>
      <w:jc w:val="center"/>
    </w:pPr>
    <w:rPr>
      <w:rFonts w:cs="Times New Roman"/>
      <w:bCs w:val="0"/>
      <w:iCs w:val="0"/>
      <w:smallCaps w:val="0"/>
      <w:snapToGrid/>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2.bin"/><Relationship Id="rId26" Type="http://schemas.openxmlformats.org/officeDocument/2006/relationships/image" Target="media/image17.wmf"/><Relationship Id="rId39" Type="http://schemas.openxmlformats.org/officeDocument/2006/relationships/image" Target="media/image29.png"/><Relationship Id="rId21" Type="http://schemas.openxmlformats.org/officeDocument/2006/relationships/image" Target="media/image12.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fontTable" Target="fontTable.xml"/><Relationship Id="rId7" Type="http://schemas.openxmlformats.org/officeDocument/2006/relationships/hyperlink" Target="mailto:study.67@mail.ru" TargetMode="Externa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4.wmf"/><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1.png"/><Relationship Id="rId44"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oleObject" Target="embeddings/oleObject3.bin"/><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wmf"/><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9.wmf"/><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oleObject" Target="embeddings/oleObject5.bin"/><Relationship Id="rId20" Type="http://schemas.openxmlformats.org/officeDocument/2006/relationships/image" Target="media/image11.png"/><Relationship Id="rId41"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9</Pages>
  <Words>2447</Words>
  <Characters>13953</Characters>
  <Application>Microsoft Office Word</Application>
  <DocSecurity>0</DocSecurity>
  <Lines>116</Lines>
  <Paragraphs>32</Paragraphs>
  <ScaleCrop>false</ScaleCrop>
  <Company>Microsoft</Company>
  <LinksUpToDate>false</LinksUpToDate>
  <CharactersWithSpaces>16368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18</cp:revision>
  <dcterms:created xsi:type="dcterms:W3CDTF">2020-11-07T02:27:00Z</dcterms:created>
  <dcterms:modified xsi:type="dcterms:W3CDTF">2020-12-08T01:52:00Z</dcterms:modified>
</cp:coreProperties>
</file>