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4" w:rsidRPr="00131AD4" w:rsidRDefault="00131AD4">
      <w:pPr>
        <w:rPr>
          <w:b/>
        </w:rPr>
      </w:pPr>
      <w:r w:rsidRPr="00131AD4">
        <w:rPr>
          <w:b/>
        </w:rPr>
        <w:t>Практическое задание</w:t>
      </w:r>
    </w:p>
    <w:p w:rsidR="00131AD4" w:rsidRDefault="00131AD4" w:rsidP="00131AD4">
      <w:pPr>
        <w:pStyle w:val="a3"/>
        <w:numPr>
          <w:ilvl w:val="0"/>
          <w:numId w:val="1"/>
        </w:numPr>
      </w:pPr>
      <w:r>
        <w:t>Раскройте проблемы достоверности прогнозирования.</w:t>
      </w:r>
    </w:p>
    <w:p w:rsidR="00131AD4" w:rsidRDefault="00131AD4" w:rsidP="00131AD4">
      <w:pPr>
        <w:pStyle w:val="a3"/>
        <w:numPr>
          <w:ilvl w:val="0"/>
          <w:numId w:val="1"/>
        </w:numPr>
      </w:pPr>
      <w:r>
        <w:t>Раскройте сущность следующих принципов прогнозирования – системности, согласованности, вариантности, непрерывности, верифицируемости, рентабельности.</w:t>
      </w:r>
    </w:p>
    <w:p w:rsidR="00131AD4" w:rsidRDefault="00131AD4" w:rsidP="00131AD4">
      <w:pPr>
        <w:pStyle w:val="a3"/>
        <w:numPr>
          <w:ilvl w:val="0"/>
          <w:numId w:val="1"/>
        </w:numPr>
      </w:pPr>
      <w:r>
        <w:t xml:space="preserve">Раскройте сущность принципов планирования А. </w:t>
      </w:r>
      <w:proofErr w:type="spellStart"/>
      <w:r>
        <w:t>Файоля</w:t>
      </w:r>
      <w:proofErr w:type="spellEnd"/>
      <w:r>
        <w:t>.</w:t>
      </w:r>
    </w:p>
    <w:p w:rsidR="00131AD4" w:rsidRPr="00131AD4" w:rsidRDefault="00131AD4" w:rsidP="00131AD4">
      <w:pPr>
        <w:pStyle w:val="a3"/>
        <w:numPr>
          <w:ilvl w:val="0"/>
          <w:numId w:val="1"/>
        </w:numPr>
      </w:pPr>
      <w:r>
        <w:t>Определите основные т</w:t>
      </w:r>
      <w:bookmarkStart w:id="0" w:name="_GoBack"/>
      <w:bookmarkEnd w:id="0"/>
      <w:r>
        <w:t>енденции планирования и прогнозирования</w:t>
      </w:r>
      <w:r w:rsidR="00A80C2E">
        <w:t xml:space="preserve"> в России</w:t>
      </w:r>
      <w:r>
        <w:t xml:space="preserve">. Выделите факторы, способствующие и препятствующие развитию данных явлений. </w:t>
      </w:r>
    </w:p>
    <w:sectPr w:rsidR="00131AD4" w:rsidRPr="0013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059"/>
    <w:multiLevelType w:val="hybridMultilevel"/>
    <w:tmpl w:val="70EE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C0"/>
    <w:rsid w:val="00131AD4"/>
    <w:rsid w:val="00186744"/>
    <w:rsid w:val="004035C0"/>
    <w:rsid w:val="00A80C2E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FA79-05CD-4D5D-B2F4-881CF80D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2020-10-16T05:32:00Z</dcterms:created>
  <dcterms:modified xsi:type="dcterms:W3CDTF">2020-10-16T05:42:00Z</dcterms:modified>
</cp:coreProperties>
</file>