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78D" w:rsidRDefault="0074478D" w:rsidP="0074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b/>
          <w:bCs/>
          <w:sz w:val="28"/>
          <w:szCs w:val="28"/>
        </w:rPr>
        <w:t>Тест по дисциплине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A61D47">
        <w:rPr>
          <w:rFonts w:ascii="Times New Roman" w:hAnsi="Times New Roman" w:cs="Times New Roman"/>
          <w:b/>
          <w:bCs/>
          <w:sz w:val="28"/>
          <w:szCs w:val="28"/>
        </w:rPr>
        <w:t>Профессиональная этика в психолого-педагогической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74478D" w:rsidRDefault="0074478D" w:rsidP="00744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На какие профессиональные виды деятельности психолога распространяется этический кодекс: </w:t>
      </w:r>
    </w:p>
    <w:p w:rsidR="0074478D" w:rsidRPr="00242800" w:rsidRDefault="0074478D" w:rsidP="0074478D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психологическая практика, клиническая и консультативная;</w:t>
      </w:r>
    </w:p>
    <w:p w:rsidR="0074478D" w:rsidRPr="00242800" w:rsidRDefault="0074478D" w:rsidP="0074478D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диагностика;</w:t>
      </w:r>
    </w:p>
    <w:p w:rsidR="0074478D" w:rsidRPr="00242800" w:rsidRDefault="0074478D" w:rsidP="0074478D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создание тестовых и измерительных методик;</w:t>
      </w:r>
    </w:p>
    <w:p w:rsidR="0074478D" w:rsidRPr="009E2840" w:rsidRDefault="0074478D" w:rsidP="0074478D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2840">
        <w:rPr>
          <w:rFonts w:ascii="Times New Roman" w:eastAsia="Times New Roman" w:hAnsi="Times New Roman" w:cs="Times New Roman"/>
          <w:sz w:val="24"/>
          <w:szCs w:val="24"/>
        </w:rPr>
        <w:t>все ответы верны;</w:t>
      </w:r>
    </w:p>
    <w:p w:rsidR="0074478D" w:rsidRPr="00242800" w:rsidRDefault="0074478D" w:rsidP="0074478D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обучение;</w:t>
      </w:r>
    </w:p>
    <w:p w:rsidR="0074478D" w:rsidRPr="00242800" w:rsidRDefault="0074478D" w:rsidP="0074478D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 xml:space="preserve">тренинг и </w:t>
      </w:r>
      <w:proofErr w:type="spellStart"/>
      <w:r w:rsidRPr="00242800">
        <w:rPr>
          <w:rFonts w:ascii="Times New Roman" w:eastAsia="Times New Roman" w:hAnsi="Times New Roman" w:cs="Times New Roman"/>
          <w:sz w:val="24"/>
          <w:szCs w:val="24"/>
        </w:rPr>
        <w:t>супервизорство</w:t>
      </w:r>
      <w:proofErr w:type="spellEnd"/>
      <w:r w:rsidRPr="002428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800">
        <w:rPr>
          <w:rFonts w:ascii="Times New Roman" w:hAnsi="Times New Roman" w:cs="Times New Roman"/>
          <w:b/>
          <w:sz w:val="24"/>
          <w:szCs w:val="24"/>
        </w:rPr>
        <w:t>2. Мораль — это: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78D" w:rsidRPr="00242800" w:rsidRDefault="0074478D" w:rsidP="0074478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hAnsi="Times New Roman" w:cs="Times New Roman"/>
          <w:sz w:val="24"/>
          <w:szCs w:val="24"/>
        </w:rPr>
        <w:t>общепринятые в рамках социальной общности (группы) правила, образцы поведения или действия в определенной ситуации;</w:t>
      </w:r>
    </w:p>
    <w:p w:rsidR="0074478D" w:rsidRPr="009E2840" w:rsidRDefault="0074478D" w:rsidP="0074478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2840">
        <w:rPr>
          <w:rFonts w:ascii="Times New Roman" w:hAnsi="Times New Roman" w:cs="Times New Roman"/>
          <w:sz w:val="24"/>
          <w:szCs w:val="24"/>
        </w:rPr>
        <w:t>форма общественного сознания, в которой отражаются идеи, представления, принципы и правила поведения людей в обществе;</w:t>
      </w:r>
    </w:p>
    <w:p w:rsidR="0074478D" w:rsidRPr="00242800" w:rsidRDefault="0074478D" w:rsidP="0074478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hAnsi="Times New Roman" w:cs="Times New Roman"/>
          <w:sz w:val="24"/>
          <w:szCs w:val="24"/>
        </w:rPr>
        <w:t>общепринятые и повторяющиеся формы поведения людей, которые служат средством передача социального и культурного опыта от поколения к поколению;</w:t>
      </w:r>
    </w:p>
    <w:p w:rsidR="0074478D" w:rsidRPr="00242800" w:rsidRDefault="0074478D" w:rsidP="0074478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hAnsi="Times New Roman" w:cs="Times New Roman"/>
          <w:sz w:val="24"/>
          <w:szCs w:val="24"/>
        </w:rPr>
        <w:t>правила поведения людей при совершении обрядов и форм деятельности;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800">
        <w:rPr>
          <w:rFonts w:ascii="Times New Roman" w:hAnsi="Times New Roman" w:cs="Times New Roman"/>
          <w:b/>
          <w:sz w:val="24"/>
          <w:szCs w:val="24"/>
        </w:rPr>
        <w:t>3. Этика — это наука: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8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478D" w:rsidRPr="00242800" w:rsidRDefault="0074478D" w:rsidP="0074478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hAnsi="Times New Roman" w:cs="Times New Roman"/>
          <w:sz w:val="24"/>
          <w:szCs w:val="24"/>
        </w:rPr>
        <w:t>которая изучает добродетели;</w:t>
      </w:r>
    </w:p>
    <w:p w:rsidR="0074478D" w:rsidRPr="00242800" w:rsidRDefault="0074478D" w:rsidP="0074478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hAnsi="Times New Roman" w:cs="Times New Roman"/>
          <w:sz w:val="24"/>
          <w:szCs w:val="24"/>
        </w:rPr>
        <w:t>об общепринятых и повторяющихся формах поведения людей;</w:t>
      </w:r>
    </w:p>
    <w:p w:rsidR="0074478D" w:rsidRPr="009E2840" w:rsidRDefault="0074478D" w:rsidP="0074478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2840">
        <w:rPr>
          <w:rFonts w:ascii="Times New Roman" w:hAnsi="Times New Roman" w:cs="Times New Roman"/>
          <w:sz w:val="24"/>
          <w:szCs w:val="24"/>
        </w:rPr>
        <w:t>предметом которой являются мораль и нравственность;</w:t>
      </w:r>
    </w:p>
    <w:p w:rsidR="0074478D" w:rsidRPr="00242800" w:rsidRDefault="0074478D" w:rsidP="0074478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800">
        <w:rPr>
          <w:rFonts w:ascii="Times New Roman" w:hAnsi="Times New Roman" w:cs="Times New Roman"/>
          <w:sz w:val="24"/>
          <w:szCs w:val="24"/>
        </w:rPr>
        <w:t>о нравах, обычаях;</w:t>
      </w:r>
    </w:p>
    <w:p w:rsidR="0074478D" w:rsidRDefault="0074478D" w:rsidP="0074478D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74478D" w:rsidRDefault="0074478D" w:rsidP="0074478D">
      <w:pPr>
        <w:pStyle w:val="a4"/>
        <w:spacing w:before="0" w:beforeAutospacing="0" w:after="0" w:afterAutospacing="0"/>
        <w:jc w:val="both"/>
        <w:rPr>
          <w:rStyle w:val="a5"/>
        </w:rPr>
      </w:pPr>
      <w:r w:rsidRPr="00242800">
        <w:rPr>
          <w:rStyle w:val="a5"/>
        </w:rPr>
        <w:t>4. Этика как наука существует:</w:t>
      </w:r>
    </w:p>
    <w:p w:rsidR="0074478D" w:rsidRPr="00242800" w:rsidRDefault="0074478D" w:rsidP="0074478D">
      <w:pPr>
        <w:pStyle w:val="a4"/>
        <w:spacing w:before="0" w:beforeAutospacing="0" w:after="0" w:afterAutospacing="0"/>
        <w:ind w:firstLine="360"/>
        <w:jc w:val="both"/>
        <w:rPr>
          <w:b/>
          <w:bCs/>
        </w:rPr>
      </w:pPr>
      <w:r w:rsidRPr="009E2840">
        <w:rPr>
          <w:rStyle w:val="a5"/>
          <w:b w:val="0"/>
        </w:rPr>
        <w:t>1. более 20 веков;</w:t>
      </w:r>
    </w:p>
    <w:p w:rsidR="0074478D" w:rsidRPr="00242800" w:rsidRDefault="0074478D" w:rsidP="0074478D">
      <w:pPr>
        <w:pStyle w:val="a4"/>
        <w:spacing w:before="0" w:beforeAutospacing="0" w:after="0" w:afterAutospacing="0"/>
        <w:ind w:firstLine="360"/>
        <w:jc w:val="both"/>
      </w:pPr>
      <w:r w:rsidRPr="00242800">
        <w:t>2. более 10 веков;</w:t>
      </w:r>
    </w:p>
    <w:p w:rsidR="0074478D" w:rsidRPr="00242800" w:rsidRDefault="0074478D" w:rsidP="0074478D">
      <w:pPr>
        <w:pStyle w:val="a4"/>
        <w:spacing w:before="0" w:beforeAutospacing="0" w:after="0" w:afterAutospacing="0"/>
        <w:ind w:firstLine="360"/>
        <w:jc w:val="both"/>
      </w:pPr>
      <w:r w:rsidRPr="00242800">
        <w:t>3. с конца 18 века;</w:t>
      </w:r>
    </w:p>
    <w:p w:rsidR="0074478D" w:rsidRDefault="0074478D" w:rsidP="0074478D">
      <w:pPr>
        <w:pStyle w:val="a4"/>
        <w:spacing w:before="0" w:beforeAutospacing="0" w:after="0" w:afterAutospacing="0"/>
        <w:ind w:firstLine="360"/>
        <w:jc w:val="both"/>
      </w:pPr>
      <w:r w:rsidRPr="00242800">
        <w:t>4. с IV века до нашей эры;</w:t>
      </w:r>
    </w:p>
    <w:p w:rsidR="0074478D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b/>
        </w:rPr>
        <w:t>5.</w:t>
      </w:r>
      <w:r w:rsidRPr="00242800">
        <w:t xml:space="preserve"> </w:t>
      </w:r>
      <w:r w:rsidRPr="00242800">
        <w:rPr>
          <w:rStyle w:val="a5"/>
        </w:rPr>
        <w:t>Социальные нормы — это:</w:t>
      </w:r>
    </w:p>
    <w:p w:rsidR="0074478D" w:rsidRPr="009E2840" w:rsidRDefault="0074478D" w:rsidP="0074478D">
      <w:pPr>
        <w:pStyle w:val="a4"/>
        <w:numPr>
          <w:ilvl w:val="0"/>
          <w:numId w:val="3"/>
        </w:numPr>
        <w:spacing w:before="0" w:beforeAutospacing="0" w:after="0" w:afterAutospacing="0"/>
        <w:ind w:left="0" w:hanging="357"/>
        <w:jc w:val="both"/>
        <w:rPr>
          <w:b/>
        </w:rPr>
      </w:pPr>
      <w:r w:rsidRPr="009E2840">
        <w:rPr>
          <w:rStyle w:val="a5"/>
          <w:b w:val="0"/>
        </w:rPr>
        <w:t>общепринятые в рамках социальной общности (группы)правила, образцы поведения или действия в определенной ситуации;</w:t>
      </w:r>
    </w:p>
    <w:p w:rsidR="0074478D" w:rsidRPr="00242800" w:rsidRDefault="0074478D" w:rsidP="0074478D">
      <w:pPr>
        <w:pStyle w:val="a4"/>
        <w:numPr>
          <w:ilvl w:val="0"/>
          <w:numId w:val="3"/>
        </w:numPr>
        <w:spacing w:before="0" w:beforeAutospacing="0" w:after="0" w:afterAutospacing="0"/>
        <w:ind w:left="0" w:hanging="357"/>
        <w:jc w:val="both"/>
      </w:pPr>
      <w:r w:rsidRPr="00242800">
        <w:t>форма общественного сознания, в которой отражаются идеи, представления, принципы и правила поведения людей в обществе;</w:t>
      </w:r>
    </w:p>
    <w:p w:rsidR="0074478D" w:rsidRPr="00242800" w:rsidRDefault="0074478D" w:rsidP="0074478D">
      <w:pPr>
        <w:pStyle w:val="a4"/>
        <w:numPr>
          <w:ilvl w:val="0"/>
          <w:numId w:val="3"/>
        </w:numPr>
        <w:spacing w:before="0" w:beforeAutospacing="0" w:after="0" w:afterAutospacing="0"/>
        <w:ind w:left="0" w:hanging="357"/>
        <w:jc w:val="both"/>
      </w:pPr>
      <w:r w:rsidRPr="00242800">
        <w:t>общепринятые и повторяющиеся формы поведения людей, которые служат средством передача социального и культурного опыта от поколения к поколению;</w:t>
      </w:r>
    </w:p>
    <w:p w:rsidR="0074478D" w:rsidRPr="00242800" w:rsidRDefault="0074478D" w:rsidP="0074478D">
      <w:pPr>
        <w:pStyle w:val="a4"/>
        <w:numPr>
          <w:ilvl w:val="0"/>
          <w:numId w:val="3"/>
        </w:numPr>
        <w:spacing w:before="0" w:beforeAutospacing="0" w:after="0" w:afterAutospacing="0"/>
        <w:ind w:left="0" w:hanging="357"/>
        <w:jc w:val="both"/>
      </w:pPr>
      <w:r w:rsidRPr="00242800">
        <w:t>правила поведения людей при совершении обрядов и форм деятельности;</w:t>
      </w:r>
    </w:p>
    <w:p w:rsidR="0074478D" w:rsidRDefault="0074478D" w:rsidP="0074478D">
      <w:pPr>
        <w:pStyle w:val="a4"/>
        <w:spacing w:before="0" w:beforeAutospacing="0" w:after="0" w:afterAutospacing="0"/>
        <w:jc w:val="both"/>
        <w:rPr>
          <w:b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b/>
        </w:rPr>
        <w:t>6.</w:t>
      </w:r>
      <w:r w:rsidRPr="00242800">
        <w:t xml:space="preserve"> </w:t>
      </w:r>
      <w:r w:rsidRPr="00242800">
        <w:rPr>
          <w:rStyle w:val="a5"/>
        </w:rPr>
        <w:t>Ритуалы — это:</w:t>
      </w:r>
    </w:p>
    <w:p w:rsidR="0074478D" w:rsidRPr="009E2840" w:rsidRDefault="0074478D" w:rsidP="0074478D">
      <w:pPr>
        <w:pStyle w:val="a4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правила поведения людей при совершении обрядов и форм деятельности;</w:t>
      </w:r>
    </w:p>
    <w:p w:rsidR="0074478D" w:rsidRPr="00242800" w:rsidRDefault="0074478D" w:rsidP="0074478D">
      <w:pPr>
        <w:pStyle w:val="a4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242800">
        <w:t>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</w:p>
    <w:p w:rsidR="0074478D" w:rsidRPr="00242800" w:rsidRDefault="0074478D" w:rsidP="0074478D">
      <w:pPr>
        <w:pStyle w:val="a4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242800">
        <w:t>правила поведения, которые устанавливаются и охраняются государством;</w:t>
      </w:r>
    </w:p>
    <w:p w:rsidR="0074478D" w:rsidRPr="00242800" w:rsidRDefault="0074478D" w:rsidP="0074478D">
      <w:pPr>
        <w:pStyle w:val="a4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242800">
        <w:t>наиболее обобщенные и стабильные правила поведения людей в том или ином обществе, которые выверены временем и длительно существуют;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  <w:rPr>
          <w:color w:val="444444"/>
        </w:rPr>
      </w:pPr>
    </w:p>
    <w:p w:rsidR="0074478D" w:rsidRDefault="0074478D" w:rsidP="0074478D">
      <w:pPr>
        <w:pStyle w:val="a4"/>
        <w:spacing w:before="0" w:beforeAutospacing="0" w:after="0" w:afterAutospacing="0"/>
        <w:jc w:val="both"/>
        <w:rPr>
          <w:rStyle w:val="a5"/>
          <w:bCs w:val="0"/>
        </w:rPr>
      </w:pPr>
    </w:p>
    <w:p w:rsidR="0074478D" w:rsidRDefault="0074478D" w:rsidP="0074478D">
      <w:pPr>
        <w:pStyle w:val="a4"/>
        <w:spacing w:before="0" w:beforeAutospacing="0" w:after="0" w:afterAutospacing="0"/>
        <w:jc w:val="both"/>
        <w:rPr>
          <w:rStyle w:val="a5"/>
          <w:bCs w:val="0"/>
        </w:rPr>
      </w:pPr>
    </w:p>
    <w:p w:rsidR="0074478D" w:rsidRDefault="0074478D" w:rsidP="0074478D">
      <w:pPr>
        <w:pStyle w:val="a4"/>
        <w:spacing w:before="0" w:beforeAutospacing="0" w:after="0" w:afterAutospacing="0"/>
        <w:jc w:val="both"/>
        <w:rPr>
          <w:rStyle w:val="a5"/>
          <w:bCs w:val="0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  <w:bCs w:val="0"/>
        </w:rPr>
        <w:t>7.</w:t>
      </w:r>
      <w:r w:rsidRPr="00242800">
        <w:rPr>
          <w:rStyle w:val="a5"/>
        </w:rPr>
        <w:t xml:space="preserve"> Традиции — это:</w:t>
      </w:r>
    </w:p>
    <w:p w:rsidR="0074478D" w:rsidRPr="00242800" w:rsidRDefault="0074478D" w:rsidP="0074478D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242800">
        <w:t>правила поведения, которые устанавливаются и охраняются государством;</w:t>
      </w:r>
    </w:p>
    <w:p w:rsidR="0074478D" w:rsidRPr="00242800" w:rsidRDefault="0074478D" w:rsidP="0074478D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242800">
        <w:t>представляют собой правила поведения, которые устанавливаются самими общественными организациями и охраняются с помощью мер общественного воздействия, предусмотренных уставами этих организаций;</w:t>
      </w:r>
    </w:p>
    <w:p w:rsidR="0074478D" w:rsidRPr="00242800" w:rsidRDefault="0074478D" w:rsidP="0074478D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242800">
        <w:t>условно-нравственные правила человеческого общежития, основанные на представлении людей о Боге как творце мироздания;</w:t>
      </w:r>
    </w:p>
    <w:p w:rsidR="0074478D" w:rsidRPr="009E2840" w:rsidRDefault="0074478D" w:rsidP="0074478D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наиболее обобщенные и стабильные правила поведения людей в том или ином обществе, которые выверены временем и длительно существуют;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b/>
        </w:rPr>
        <w:t xml:space="preserve">8. </w:t>
      </w:r>
      <w:r w:rsidRPr="00242800">
        <w:rPr>
          <w:rStyle w:val="a5"/>
        </w:rPr>
        <w:t>Права — это:</w:t>
      </w:r>
    </w:p>
    <w:p w:rsidR="0074478D" w:rsidRPr="00242800" w:rsidRDefault="0074478D" w:rsidP="0074478D">
      <w:pPr>
        <w:pStyle w:val="a4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242800">
        <w:t>представляют собой правила поведения, которые устанавливаются самими общественными организациями и охраняются с помощью мер общественного воздействия, предусмотренных уставами этих организаций;</w:t>
      </w:r>
    </w:p>
    <w:p w:rsidR="0074478D" w:rsidRPr="009E2840" w:rsidRDefault="0074478D" w:rsidP="0074478D">
      <w:pPr>
        <w:pStyle w:val="a4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правила поведения, которые устанавливаются и охраняются государством;</w:t>
      </w:r>
    </w:p>
    <w:p w:rsidR="0074478D" w:rsidRPr="00242800" w:rsidRDefault="0074478D" w:rsidP="0074478D">
      <w:pPr>
        <w:pStyle w:val="a4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242800">
        <w:t>духовно-нравственные правила человеческого общежития, основанные на представлении людей о Боге как творце мироздания;</w:t>
      </w:r>
    </w:p>
    <w:p w:rsidR="0074478D" w:rsidRPr="00242800" w:rsidRDefault="0074478D" w:rsidP="0074478D">
      <w:pPr>
        <w:pStyle w:val="a4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242800">
        <w:t>наиболее обобщенные и стабильные правила поведения людей в том или ином обществе, которые выверены временем и длительно существуют;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b/>
        </w:rPr>
        <w:t>9.</w:t>
      </w:r>
      <w:r w:rsidRPr="00242800">
        <w:t xml:space="preserve"> </w:t>
      </w:r>
      <w:r w:rsidRPr="00242800">
        <w:rPr>
          <w:rStyle w:val="a5"/>
        </w:rPr>
        <w:t>Религия — это:</w:t>
      </w:r>
    </w:p>
    <w:p w:rsidR="0074478D" w:rsidRPr="009E2840" w:rsidRDefault="0074478D" w:rsidP="0074478D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духовно-нравственные правила человеческого общежития, основанные на представлении людей о Боге как творце мироздания;</w:t>
      </w:r>
    </w:p>
    <w:p w:rsidR="0074478D" w:rsidRPr="00242800" w:rsidRDefault="0074478D" w:rsidP="0074478D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242800">
        <w:t>передача социального и культурного опыта от поколения к поколению;</w:t>
      </w:r>
    </w:p>
    <w:p w:rsidR="0074478D" w:rsidRPr="00242800" w:rsidRDefault="0074478D" w:rsidP="0074478D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242800">
        <w:t>правила поведения людей при совершении обрядов и форм деятельности;</w:t>
      </w:r>
    </w:p>
    <w:p w:rsidR="0074478D" w:rsidRPr="00242800" w:rsidRDefault="0074478D" w:rsidP="0074478D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242800">
        <w:t>наиболее обобщенные и стабильные правила поведения людей в том или ином обществе, которые выверены временем и длительно существуют;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10. Основателем этики признаётся:</w:t>
      </w:r>
    </w:p>
    <w:p w:rsidR="0074478D" w:rsidRPr="00242800" w:rsidRDefault="0074478D" w:rsidP="0074478D">
      <w:pPr>
        <w:pStyle w:val="a4"/>
        <w:numPr>
          <w:ilvl w:val="0"/>
          <w:numId w:val="9"/>
        </w:numPr>
        <w:spacing w:before="0" w:beforeAutospacing="0" w:after="0" w:afterAutospacing="0"/>
        <w:ind w:left="0"/>
        <w:jc w:val="both"/>
      </w:pPr>
      <w:r w:rsidRPr="00242800">
        <w:t>Платон;</w:t>
      </w:r>
    </w:p>
    <w:p w:rsidR="0074478D" w:rsidRPr="009E2840" w:rsidRDefault="0074478D" w:rsidP="0074478D">
      <w:pPr>
        <w:pStyle w:val="a4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Сократ;</w:t>
      </w:r>
    </w:p>
    <w:p w:rsidR="0074478D" w:rsidRPr="00242800" w:rsidRDefault="0074478D" w:rsidP="0074478D">
      <w:pPr>
        <w:pStyle w:val="a4"/>
        <w:numPr>
          <w:ilvl w:val="0"/>
          <w:numId w:val="9"/>
        </w:numPr>
        <w:spacing w:before="0" w:beforeAutospacing="0" w:after="0" w:afterAutospacing="0"/>
        <w:ind w:left="0"/>
        <w:jc w:val="both"/>
      </w:pPr>
      <w:r w:rsidRPr="00242800">
        <w:t>Аристотель;</w:t>
      </w:r>
    </w:p>
    <w:p w:rsidR="0074478D" w:rsidRPr="00242800" w:rsidRDefault="0074478D" w:rsidP="0074478D">
      <w:pPr>
        <w:pStyle w:val="a4"/>
        <w:numPr>
          <w:ilvl w:val="0"/>
          <w:numId w:val="9"/>
        </w:numPr>
        <w:spacing w:before="0" w:beforeAutospacing="0" w:after="0" w:afterAutospacing="0"/>
        <w:ind w:left="0"/>
        <w:jc w:val="both"/>
      </w:pPr>
      <w:r w:rsidRPr="00242800">
        <w:t>Сенека;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11. Термин «этика» (</w:t>
      </w:r>
      <w:proofErr w:type="spellStart"/>
      <w:r w:rsidRPr="00242800">
        <w:rPr>
          <w:rStyle w:val="a5"/>
        </w:rPr>
        <w:t>ethica</w:t>
      </w:r>
      <w:proofErr w:type="spellEnd"/>
      <w:r w:rsidRPr="00242800">
        <w:rPr>
          <w:rStyle w:val="a5"/>
        </w:rPr>
        <w:t>) впервые использовал для обозначения науки, которая изучает добродетели:</w:t>
      </w:r>
    </w:p>
    <w:p w:rsidR="0074478D" w:rsidRPr="00242800" w:rsidRDefault="0074478D" w:rsidP="0074478D">
      <w:pPr>
        <w:pStyle w:val="a4"/>
        <w:numPr>
          <w:ilvl w:val="0"/>
          <w:numId w:val="10"/>
        </w:numPr>
        <w:spacing w:before="0" w:beforeAutospacing="0" w:after="0" w:afterAutospacing="0"/>
        <w:ind w:left="0"/>
        <w:jc w:val="both"/>
      </w:pPr>
      <w:r w:rsidRPr="00242800">
        <w:t>Платон (428-328 до н.э.);</w:t>
      </w:r>
    </w:p>
    <w:p w:rsidR="0074478D" w:rsidRPr="00242800" w:rsidRDefault="0074478D" w:rsidP="0074478D">
      <w:pPr>
        <w:pStyle w:val="a4"/>
        <w:numPr>
          <w:ilvl w:val="0"/>
          <w:numId w:val="10"/>
        </w:numPr>
        <w:spacing w:before="0" w:beforeAutospacing="0" w:after="0" w:afterAutospacing="0"/>
        <w:ind w:left="0"/>
        <w:jc w:val="both"/>
      </w:pPr>
      <w:r w:rsidRPr="00242800">
        <w:t>великий древнегреческий философ Сократ (469-399 до н.э.);</w:t>
      </w:r>
    </w:p>
    <w:p w:rsidR="0074478D" w:rsidRPr="009E2840" w:rsidRDefault="0074478D" w:rsidP="0074478D">
      <w:pPr>
        <w:pStyle w:val="a4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rStyle w:val="a5"/>
          <w:b w:val="0"/>
        </w:rPr>
      </w:pPr>
      <w:r w:rsidRPr="009E2840">
        <w:rPr>
          <w:rStyle w:val="a5"/>
          <w:b w:val="0"/>
        </w:rPr>
        <w:t>Аристотель (384-322 до н.э.);</w:t>
      </w:r>
    </w:p>
    <w:p w:rsidR="0074478D" w:rsidRPr="00242800" w:rsidRDefault="0074478D" w:rsidP="0074478D">
      <w:pPr>
        <w:pStyle w:val="a4"/>
        <w:numPr>
          <w:ilvl w:val="0"/>
          <w:numId w:val="10"/>
        </w:numPr>
        <w:spacing w:before="0" w:beforeAutospacing="0" w:after="0" w:afterAutospacing="0"/>
        <w:ind w:left="0"/>
        <w:jc w:val="both"/>
      </w:pPr>
      <w:r w:rsidRPr="00242800">
        <w:t>Сенека (4 до н.э. – 65 н.э.);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b/>
        </w:rPr>
        <w:t xml:space="preserve">12. </w:t>
      </w:r>
      <w:r w:rsidRPr="00242800">
        <w:rPr>
          <w:rStyle w:val="a5"/>
        </w:rPr>
        <w:t>В истории развития этики как науки можно выделить:</w:t>
      </w:r>
    </w:p>
    <w:p w:rsidR="0074478D" w:rsidRPr="00242800" w:rsidRDefault="0074478D" w:rsidP="0074478D">
      <w:pPr>
        <w:pStyle w:val="a4"/>
        <w:numPr>
          <w:ilvl w:val="0"/>
          <w:numId w:val="11"/>
        </w:numPr>
        <w:spacing w:before="0" w:beforeAutospacing="0" w:after="0" w:afterAutospacing="0"/>
        <w:ind w:left="0"/>
        <w:jc w:val="both"/>
      </w:pPr>
      <w:r w:rsidRPr="00242800">
        <w:t>3 этапа: античная этика, средневековая этика, современная этика;</w:t>
      </w:r>
    </w:p>
    <w:p w:rsidR="0074478D" w:rsidRPr="00242800" w:rsidRDefault="0074478D" w:rsidP="0074478D">
      <w:pPr>
        <w:pStyle w:val="a4"/>
        <w:numPr>
          <w:ilvl w:val="0"/>
          <w:numId w:val="11"/>
        </w:numPr>
        <w:spacing w:before="0" w:beforeAutospacing="0" w:after="0" w:afterAutospacing="0"/>
        <w:ind w:left="0"/>
        <w:jc w:val="both"/>
      </w:pPr>
      <w:r w:rsidRPr="00242800">
        <w:t>2 этапа: античная этика, современная этика;</w:t>
      </w:r>
    </w:p>
    <w:p w:rsidR="0074478D" w:rsidRPr="009E2840" w:rsidRDefault="0074478D" w:rsidP="0074478D">
      <w:pPr>
        <w:pStyle w:val="a4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 xml:space="preserve">5 этапов: </w:t>
      </w:r>
      <w:proofErr w:type="spellStart"/>
      <w:r w:rsidRPr="009E2840">
        <w:rPr>
          <w:rStyle w:val="a5"/>
          <w:b w:val="0"/>
        </w:rPr>
        <w:t>предэтика</w:t>
      </w:r>
      <w:proofErr w:type="spellEnd"/>
      <w:r w:rsidRPr="009E2840">
        <w:rPr>
          <w:rStyle w:val="a5"/>
          <w:b w:val="0"/>
        </w:rPr>
        <w:t>, античная этика, средневековая этика, этика Нового времени, современная этика;</w:t>
      </w:r>
    </w:p>
    <w:p w:rsidR="0074478D" w:rsidRPr="00242800" w:rsidRDefault="0074478D" w:rsidP="0074478D">
      <w:pPr>
        <w:pStyle w:val="a4"/>
        <w:numPr>
          <w:ilvl w:val="0"/>
          <w:numId w:val="11"/>
        </w:numPr>
        <w:spacing w:before="0" w:beforeAutospacing="0" w:after="0" w:afterAutospacing="0"/>
        <w:ind w:left="0"/>
        <w:jc w:val="both"/>
      </w:pPr>
      <w:r w:rsidRPr="00242800">
        <w:t>4 этапа: античная этика, средневековая этика, этика Нового времени, современная этика;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t> 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b/>
        </w:rPr>
        <w:lastRenderedPageBreak/>
        <w:t>13.</w:t>
      </w:r>
      <w:r w:rsidRPr="00242800">
        <w:rPr>
          <w:rStyle w:val="a5"/>
        </w:rPr>
        <w:t xml:space="preserve"> Автор термина «Мораль»:</w:t>
      </w:r>
    </w:p>
    <w:p w:rsidR="0074478D" w:rsidRPr="00242800" w:rsidRDefault="0074478D" w:rsidP="0074478D">
      <w:pPr>
        <w:pStyle w:val="a4"/>
        <w:numPr>
          <w:ilvl w:val="0"/>
          <w:numId w:val="12"/>
        </w:numPr>
        <w:spacing w:before="0" w:beforeAutospacing="0" w:after="0" w:afterAutospacing="0"/>
        <w:ind w:left="0"/>
        <w:jc w:val="both"/>
      </w:pPr>
      <w:r w:rsidRPr="00242800">
        <w:t>Гомер;</w:t>
      </w:r>
    </w:p>
    <w:p w:rsidR="0074478D" w:rsidRPr="00242800" w:rsidRDefault="0074478D" w:rsidP="0074478D">
      <w:pPr>
        <w:pStyle w:val="a4"/>
        <w:numPr>
          <w:ilvl w:val="0"/>
          <w:numId w:val="12"/>
        </w:numPr>
        <w:spacing w:before="0" w:beforeAutospacing="0" w:after="0" w:afterAutospacing="0"/>
        <w:ind w:left="0"/>
        <w:jc w:val="both"/>
      </w:pPr>
      <w:r w:rsidRPr="00242800">
        <w:t>Тацит;</w:t>
      </w:r>
    </w:p>
    <w:p w:rsidR="0074478D" w:rsidRPr="009E2840" w:rsidRDefault="0074478D" w:rsidP="0074478D">
      <w:pPr>
        <w:pStyle w:val="a4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Цицерон;</w:t>
      </w:r>
    </w:p>
    <w:p w:rsidR="0074478D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t> </w:t>
      </w:r>
      <w:r w:rsidRPr="00242800">
        <w:rPr>
          <w:rStyle w:val="a5"/>
        </w:rPr>
        <w:t>14. Нравственность - термин:</w:t>
      </w:r>
    </w:p>
    <w:p w:rsidR="0074478D" w:rsidRPr="00242800" w:rsidRDefault="0074478D" w:rsidP="0074478D">
      <w:pPr>
        <w:pStyle w:val="a4"/>
        <w:numPr>
          <w:ilvl w:val="0"/>
          <w:numId w:val="13"/>
        </w:numPr>
        <w:spacing w:before="0" w:beforeAutospacing="0" w:after="0" w:afterAutospacing="0"/>
        <w:ind w:left="0"/>
        <w:jc w:val="both"/>
      </w:pPr>
      <w:r w:rsidRPr="00242800">
        <w:t>французский;</w:t>
      </w:r>
    </w:p>
    <w:p w:rsidR="0074478D" w:rsidRPr="00242800" w:rsidRDefault="0074478D" w:rsidP="0074478D">
      <w:pPr>
        <w:pStyle w:val="a4"/>
        <w:numPr>
          <w:ilvl w:val="0"/>
          <w:numId w:val="13"/>
        </w:numPr>
        <w:spacing w:before="0" w:beforeAutospacing="0" w:after="0" w:afterAutospacing="0"/>
        <w:ind w:left="0"/>
        <w:jc w:val="both"/>
      </w:pPr>
      <w:r w:rsidRPr="00242800">
        <w:t>китайский;</w:t>
      </w:r>
    </w:p>
    <w:p w:rsidR="0074478D" w:rsidRPr="009E2840" w:rsidRDefault="0074478D" w:rsidP="0074478D">
      <w:pPr>
        <w:pStyle w:val="a4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русский;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t> 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15. «Домострой» - памятник этической мысли:</w:t>
      </w:r>
    </w:p>
    <w:p w:rsidR="0074478D" w:rsidRPr="00242800" w:rsidRDefault="0074478D" w:rsidP="0074478D">
      <w:pPr>
        <w:pStyle w:val="a4"/>
        <w:numPr>
          <w:ilvl w:val="0"/>
          <w:numId w:val="14"/>
        </w:numPr>
        <w:spacing w:before="0" w:beforeAutospacing="0" w:after="0" w:afterAutospacing="0"/>
        <w:ind w:left="0"/>
        <w:jc w:val="both"/>
      </w:pPr>
      <w:r w:rsidRPr="00242800">
        <w:t>Древней Греции;</w:t>
      </w:r>
    </w:p>
    <w:p w:rsidR="0074478D" w:rsidRPr="00242800" w:rsidRDefault="0074478D" w:rsidP="0074478D">
      <w:pPr>
        <w:pStyle w:val="a4"/>
        <w:numPr>
          <w:ilvl w:val="0"/>
          <w:numId w:val="14"/>
        </w:numPr>
        <w:spacing w:before="0" w:beforeAutospacing="0" w:after="0" w:afterAutospacing="0"/>
        <w:ind w:left="0"/>
        <w:jc w:val="both"/>
      </w:pPr>
      <w:r w:rsidRPr="00242800">
        <w:t>Индии;</w:t>
      </w:r>
    </w:p>
    <w:p w:rsidR="0074478D" w:rsidRPr="009E2840" w:rsidRDefault="0074478D" w:rsidP="0074478D">
      <w:pPr>
        <w:pStyle w:val="a4"/>
        <w:numPr>
          <w:ilvl w:val="0"/>
          <w:numId w:val="14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России;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16. «Любовь к ближнему» - моральная норма этики:</w:t>
      </w:r>
    </w:p>
    <w:p w:rsidR="0074478D" w:rsidRPr="00242800" w:rsidRDefault="0074478D" w:rsidP="0074478D">
      <w:pPr>
        <w:pStyle w:val="a4"/>
        <w:numPr>
          <w:ilvl w:val="0"/>
          <w:numId w:val="15"/>
        </w:numPr>
        <w:spacing w:before="0" w:beforeAutospacing="0" w:after="0" w:afterAutospacing="0"/>
        <w:ind w:left="0"/>
        <w:jc w:val="both"/>
      </w:pPr>
      <w:r w:rsidRPr="00242800">
        <w:t>античной;</w:t>
      </w:r>
    </w:p>
    <w:p w:rsidR="0074478D" w:rsidRPr="00242800" w:rsidRDefault="0074478D" w:rsidP="0074478D">
      <w:pPr>
        <w:pStyle w:val="a4"/>
        <w:numPr>
          <w:ilvl w:val="0"/>
          <w:numId w:val="15"/>
        </w:numPr>
        <w:spacing w:before="0" w:beforeAutospacing="0" w:after="0" w:afterAutospacing="0"/>
        <w:ind w:left="0"/>
        <w:jc w:val="both"/>
      </w:pPr>
      <w:r w:rsidRPr="00242800">
        <w:t>конфуцианской;</w:t>
      </w:r>
    </w:p>
    <w:p w:rsidR="0074478D" w:rsidRPr="009E2840" w:rsidRDefault="0074478D" w:rsidP="0074478D">
      <w:pPr>
        <w:pStyle w:val="a4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христианской;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  <w:rPr>
          <w:b/>
        </w:rPr>
      </w:pPr>
      <w:r w:rsidRPr="00242800">
        <w:rPr>
          <w:rStyle w:val="a5"/>
        </w:rPr>
        <w:t>17. Мягкое правление, ритуал, человеколюбие</w:t>
      </w:r>
      <w:r w:rsidRPr="00242800">
        <w:t xml:space="preserve">, </w:t>
      </w:r>
      <w:r w:rsidRPr="00242800">
        <w:rPr>
          <w:b/>
        </w:rPr>
        <w:t xml:space="preserve">благородный </w:t>
      </w:r>
      <w:proofErr w:type="gramStart"/>
      <w:r w:rsidRPr="00242800">
        <w:rPr>
          <w:b/>
        </w:rPr>
        <w:t>муж,  гуманизм</w:t>
      </w:r>
      <w:proofErr w:type="gramEnd"/>
      <w:r w:rsidRPr="00242800">
        <w:rPr>
          <w:b/>
        </w:rPr>
        <w:t>, благородное мышление, держащиеся на внутренней и внешней культуре человека – это принципы:</w:t>
      </w:r>
    </w:p>
    <w:p w:rsidR="0074478D" w:rsidRPr="00242800" w:rsidRDefault="0074478D" w:rsidP="0074478D">
      <w:pPr>
        <w:pStyle w:val="a4"/>
        <w:numPr>
          <w:ilvl w:val="0"/>
          <w:numId w:val="16"/>
        </w:numPr>
        <w:spacing w:before="0" w:beforeAutospacing="0" w:after="0" w:afterAutospacing="0"/>
        <w:ind w:left="0"/>
        <w:jc w:val="both"/>
      </w:pPr>
      <w:r w:rsidRPr="00242800">
        <w:t>античной этики;</w:t>
      </w:r>
    </w:p>
    <w:p w:rsidR="0074478D" w:rsidRPr="009E2840" w:rsidRDefault="0074478D" w:rsidP="0074478D">
      <w:pPr>
        <w:pStyle w:val="a4"/>
        <w:numPr>
          <w:ilvl w:val="0"/>
          <w:numId w:val="16"/>
        </w:numPr>
        <w:spacing w:before="0" w:beforeAutospacing="0" w:after="0" w:afterAutospacing="0"/>
        <w:ind w:left="0"/>
        <w:jc w:val="both"/>
      </w:pPr>
      <w:r w:rsidRPr="009E2840">
        <w:t>конфуцианской этики;</w:t>
      </w:r>
    </w:p>
    <w:p w:rsidR="0074478D" w:rsidRPr="00242800" w:rsidRDefault="0074478D" w:rsidP="0074478D">
      <w:pPr>
        <w:pStyle w:val="a4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b/>
        </w:rPr>
      </w:pPr>
      <w:r w:rsidRPr="00242800">
        <w:rPr>
          <w:rStyle w:val="a5"/>
          <w:b w:val="0"/>
        </w:rPr>
        <w:t xml:space="preserve">христианской </w:t>
      </w:r>
      <w:r w:rsidRPr="00242800">
        <w:t>этики</w:t>
      </w:r>
      <w:r w:rsidRPr="00242800">
        <w:rPr>
          <w:rStyle w:val="a5"/>
          <w:b w:val="0"/>
        </w:rPr>
        <w:t>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18. Этический утилитаризм - это этика:</w:t>
      </w:r>
    </w:p>
    <w:p w:rsidR="0074478D" w:rsidRPr="00242800" w:rsidRDefault="0074478D" w:rsidP="0074478D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242800">
        <w:t>феодальных экономических отношений;</w:t>
      </w:r>
    </w:p>
    <w:p w:rsidR="0074478D" w:rsidRPr="00242800" w:rsidRDefault="0074478D" w:rsidP="0074478D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242800">
        <w:t>рабовладельческих рыночных отношений;</w:t>
      </w:r>
    </w:p>
    <w:p w:rsidR="0074478D" w:rsidRPr="009E2840" w:rsidRDefault="0074478D" w:rsidP="0074478D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буржуазных рыночных отношений</w:t>
      </w:r>
      <w:r>
        <w:rPr>
          <w:rStyle w:val="a5"/>
          <w:b w:val="0"/>
        </w:rPr>
        <w:t>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19. Эвдемонизм - это:</w:t>
      </w:r>
    </w:p>
    <w:p w:rsidR="0074478D" w:rsidRPr="00242800" w:rsidRDefault="0074478D" w:rsidP="0074478D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242800">
        <w:t>долг;</w:t>
      </w:r>
    </w:p>
    <w:p w:rsidR="0074478D" w:rsidRPr="00242800" w:rsidRDefault="0074478D" w:rsidP="0074478D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242800">
        <w:t>красота;</w:t>
      </w:r>
    </w:p>
    <w:p w:rsidR="0074478D" w:rsidRPr="009E2840" w:rsidRDefault="0074478D" w:rsidP="0074478D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счастье;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20. Гедонизм - это:</w:t>
      </w:r>
    </w:p>
    <w:p w:rsidR="0074478D" w:rsidRPr="00242800" w:rsidRDefault="0074478D" w:rsidP="0074478D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242800">
        <w:t>аскетизм;</w:t>
      </w:r>
    </w:p>
    <w:p w:rsidR="0074478D" w:rsidRPr="009E2840" w:rsidRDefault="0074478D" w:rsidP="0074478D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чувственное наслаждение;</w:t>
      </w:r>
    </w:p>
    <w:p w:rsidR="0074478D" w:rsidRPr="00242800" w:rsidRDefault="0074478D" w:rsidP="0074478D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242800">
        <w:t>патриотизм;</w:t>
      </w:r>
    </w:p>
    <w:p w:rsidR="0074478D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21. Логос - это закон:</w:t>
      </w:r>
    </w:p>
    <w:p w:rsidR="0074478D" w:rsidRPr="00242800" w:rsidRDefault="0074478D" w:rsidP="0074478D">
      <w:pPr>
        <w:pStyle w:val="a4"/>
        <w:numPr>
          <w:ilvl w:val="0"/>
          <w:numId w:val="20"/>
        </w:numPr>
        <w:spacing w:before="0" w:beforeAutospacing="0" w:after="0" w:afterAutospacing="0"/>
        <w:ind w:left="0"/>
        <w:jc w:val="both"/>
      </w:pPr>
      <w:r w:rsidRPr="00242800">
        <w:t>Римской империи;</w:t>
      </w:r>
    </w:p>
    <w:p w:rsidR="0074478D" w:rsidRPr="00242800" w:rsidRDefault="0074478D" w:rsidP="0074478D">
      <w:pPr>
        <w:pStyle w:val="a4"/>
        <w:numPr>
          <w:ilvl w:val="0"/>
          <w:numId w:val="20"/>
        </w:numPr>
        <w:spacing w:before="0" w:beforeAutospacing="0" w:after="0" w:afterAutospacing="0"/>
        <w:ind w:left="0"/>
        <w:jc w:val="both"/>
      </w:pPr>
      <w:r w:rsidRPr="00242800">
        <w:t>Российской империи;</w:t>
      </w:r>
    </w:p>
    <w:p w:rsidR="0074478D" w:rsidRPr="009E2840" w:rsidRDefault="0074478D" w:rsidP="0074478D">
      <w:pPr>
        <w:pStyle w:val="a4"/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Космоса;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22. Аскетизм - это:</w:t>
      </w:r>
    </w:p>
    <w:p w:rsidR="0074478D" w:rsidRPr="009E2840" w:rsidRDefault="0074478D" w:rsidP="0074478D">
      <w:pPr>
        <w:pStyle w:val="a4"/>
        <w:numPr>
          <w:ilvl w:val="0"/>
          <w:numId w:val="21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отказ от чувственно-физических наслаждений;</w:t>
      </w:r>
    </w:p>
    <w:p w:rsidR="0074478D" w:rsidRPr="00242800" w:rsidRDefault="0074478D" w:rsidP="0074478D">
      <w:pPr>
        <w:pStyle w:val="a4"/>
        <w:numPr>
          <w:ilvl w:val="0"/>
          <w:numId w:val="21"/>
        </w:numPr>
        <w:spacing w:before="0" w:beforeAutospacing="0" w:after="0" w:afterAutospacing="0"/>
        <w:ind w:left="0"/>
        <w:jc w:val="both"/>
      </w:pPr>
      <w:r w:rsidRPr="00242800">
        <w:t>уныние и печаль;</w:t>
      </w:r>
    </w:p>
    <w:p w:rsidR="0074478D" w:rsidRPr="00242800" w:rsidRDefault="0074478D" w:rsidP="0074478D">
      <w:pPr>
        <w:pStyle w:val="a4"/>
        <w:numPr>
          <w:ilvl w:val="0"/>
          <w:numId w:val="21"/>
        </w:numPr>
        <w:spacing w:before="0" w:beforeAutospacing="0" w:after="0" w:afterAutospacing="0"/>
        <w:ind w:left="0"/>
        <w:jc w:val="both"/>
      </w:pPr>
      <w:r w:rsidRPr="00242800">
        <w:rPr>
          <w:rStyle w:val="a5"/>
          <w:b w:val="0"/>
        </w:rPr>
        <w:t>чувственное наслаждение</w:t>
      </w:r>
      <w:r w:rsidRPr="00242800">
        <w:t>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23. Понятие «греха» впервые сформулировано:</w:t>
      </w:r>
    </w:p>
    <w:p w:rsidR="0074478D" w:rsidRPr="00242800" w:rsidRDefault="0074478D" w:rsidP="0074478D">
      <w:pPr>
        <w:pStyle w:val="a4"/>
        <w:numPr>
          <w:ilvl w:val="0"/>
          <w:numId w:val="22"/>
        </w:numPr>
        <w:spacing w:before="0" w:beforeAutospacing="0" w:after="0" w:afterAutospacing="0"/>
        <w:ind w:left="0"/>
        <w:jc w:val="both"/>
      </w:pPr>
      <w:r w:rsidRPr="00242800">
        <w:t>Платоном;</w:t>
      </w:r>
    </w:p>
    <w:p w:rsidR="0074478D" w:rsidRPr="00242800" w:rsidRDefault="0074478D" w:rsidP="0074478D">
      <w:pPr>
        <w:pStyle w:val="a4"/>
        <w:numPr>
          <w:ilvl w:val="0"/>
          <w:numId w:val="22"/>
        </w:numPr>
        <w:spacing w:before="0" w:beforeAutospacing="0" w:after="0" w:afterAutospacing="0"/>
        <w:ind w:left="0"/>
        <w:jc w:val="both"/>
      </w:pPr>
      <w:r w:rsidRPr="00242800">
        <w:t>Аристотелем;</w:t>
      </w:r>
    </w:p>
    <w:p w:rsidR="0074478D" w:rsidRPr="009E2840" w:rsidRDefault="0074478D" w:rsidP="0074478D">
      <w:pPr>
        <w:pStyle w:val="a4"/>
        <w:numPr>
          <w:ilvl w:val="0"/>
          <w:numId w:val="22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Фомой Аквинским;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24. «Деонтология» - это:</w:t>
      </w:r>
    </w:p>
    <w:p w:rsidR="0074478D" w:rsidRPr="00242800" w:rsidRDefault="0074478D" w:rsidP="0074478D">
      <w:pPr>
        <w:pStyle w:val="a4"/>
        <w:numPr>
          <w:ilvl w:val="0"/>
          <w:numId w:val="23"/>
        </w:numPr>
        <w:spacing w:before="0" w:beforeAutospacing="0" w:after="0" w:afterAutospacing="0"/>
        <w:ind w:left="0"/>
        <w:jc w:val="both"/>
      </w:pPr>
      <w:r w:rsidRPr="00242800">
        <w:t>учение о правилах поведения;</w:t>
      </w:r>
    </w:p>
    <w:p w:rsidR="0074478D" w:rsidRPr="00242800" w:rsidRDefault="0074478D" w:rsidP="0074478D">
      <w:pPr>
        <w:pStyle w:val="a4"/>
        <w:numPr>
          <w:ilvl w:val="0"/>
          <w:numId w:val="23"/>
        </w:numPr>
        <w:spacing w:before="0" w:beforeAutospacing="0" w:after="0" w:afterAutospacing="0"/>
        <w:ind w:left="0"/>
        <w:jc w:val="both"/>
      </w:pPr>
      <w:r w:rsidRPr="00242800">
        <w:t>учение об общественных нравах и обычаях;</w:t>
      </w:r>
    </w:p>
    <w:p w:rsidR="0074478D" w:rsidRPr="009E2840" w:rsidRDefault="0074478D" w:rsidP="0074478D">
      <w:pPr>
        <w:pStyle w:val="a4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учение о проблемах морали и нравственности, раздел этики;</w:t>
      </w:r>
    </w:p>
    <w:p w:rsidR="0074478D" w:rsidRPr="00242800" w:rsidRDefault="0074478D" w:rsidP="0074478D">
      <w:pPr>
        <w:pStyle w:val="a4"/>
        <w:numPr>
          <w:ilvl w:val="0"/>
          <w:numId w:val="23"/>
        </w:numPr>
        <w:spacing w:before="0" w:beforeAutospacing="0" w:after="0" w:afterAutospacing="0"/>
        <w:ind w:left="0"/>
        <w:jc w:val="both"/>
      </w:pPr>
      <w:r w:rsidRPr="00242800">
        <w:t>профессиональная этика;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25. «Категорический императив» встречается в учении:</w:t>
      </w:r>
    </w:p>
    <w:p w:rsidR="0074478D" w:rsidRPr="00242800" w:rsidRDefault="0074478D" w:rsidP="0074478D">
      <w:pPr>
        <w:pStyle w:val="a4"/>
        <w:numPr>
          <w:ilvl w:val="0"/>
          <w:numId w:val="24"/>
        </w:numPr>
        <w:spacing w:before="0" w:beforeAutospacing="0" w:after="0" w:afterAutospacing="0"/>
        <w:ind w:left="0"/>
        <w:jc w:val="both"/>
      </w:pPr>
      <w:r w:rsidRPr="00242800">
        <w:t>Маркса;</w:t>
      </w:r>
    </w:p>
    <w:p w:rsidR="0074478D" w:rsidRPr="00242800" w:rsidRDefault="0074478D" w:rsidP="0074478D">
      <w:pPr>
        <w:pStyle w:val="a4"/>
        <w:numPr>
          <w:ilvl w:val="0"/>
          <w:numId w:val="24"/>
        </w:numPr>
        <w:spacing w:before="0" w:beforeAutospacing="0" w:after="0" w:afterAutospacing="0"/>
        <w:ind w:left="0"/>
        <w:jc w:val="both"/>
      </w:pPr>
      <w:r w:rsidRPr="00242800">
        <w:t>Гегеля;</w:t>
      </w:r>
    </w:p>
    <w:p w:rsidR="0074478D" w:rsidRPr="009E2840" w:rsidRDefault="0074478D" w:rsidP="0074478D">
      <w:pPr>
        <w:pStyle w:val="a4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Канта;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26. Религиозное начало преобладало в этике:</w:t>
      </w:r>
    </w:p>
    <w:p w:rsidR="0074478D" w:rsidRPr="00242800" w:rsidRDefault="0074478D" w:rsidP="0074478D">
      <w:pPr>
        <w:pStyle w:val="a4"/>
        <w:numPr>
          <w:ilvl w:val="0"/>
          <w:numId w:val="25"/>
        </w:numPr>
        <w:spacing w:before="0" w:beforeAutospacing="0" w:after="0" w:afterAutospacing="0"/>
        <w:ind w:left="0"/>
        <w:jc w:val="both"/>
      </w:pPr>
      <w:r w:rsidRPr="00242800">
        <w:t>Античности;</w:t>
      </w:r>
    </w:p>
    <w:p w:rsidR="0074478D" w:rsidRPr="00242800" w:rsidRDefault="0074478D" w:rsidP="0074478D">
      <w:pPr>
        <w:pStyle w:val="a4"/>
        <w:numPr>
          <w:ilvl w:val="0"/>
          <w:numId w:val="25"/>
        </w:numPr>
        <w:spacing w:before="0" w:beforeAutospacing="0" w:after="0" w:afterAutospacing="0"/>
        <w:ind w:left="0"/>
        <w:jc w:val="both"/>
      </w:pPr>
      <w:r w:rsidRPr="00242800">
        <w:t>Нового времени;</w:t>
      </w:r>
    </w:p>
    <w:p w:rsidR="0074478D" w:rsidRPr="009E2840" w:rsidRDefault="0074478D" w:rsidP="0074478D">
      <w:pPr>
        <w:pStyle w:val="a4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Средних веков;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27. Рационализм - отличительная черта этики:</w:t>
      </w:r>
    </w:p>
    <w:p w:rsidR="0074478D" w:rsidRDefault="0074478D" w:rsidP="0074478D">
      <w:pPr>
        <w:pStyle w:val="a4"/>
        <w:spacing w:before="0" w:beforeAutospacing="0" w:after="0" w:afterAutospacing="0"/>
        <w:jc w:val="both"/>
      </w:pPr>
      <w:r>
        <w:t>1. п</w:t>
      </w:r>
      <w:r w:rsidRPr="009E2840">
        <w:rPr>
          <w:rStyle w:val="a5"/>
          <w:b w:val="0"/>
        </w:rPr>
        <w:t>ротестантизма;</w:t>
      </w:r>
    </w:p>
    <w:p w:rsidR="0074478D" w:rsidRDefault="0074478D" w:rsidP="0074478D">
      <w:pPr>
        <w:pStyle w:val="a4"/>
        <w:spacing w:before="0" w:beforeAutospacing="0" w:after="0" w:afterAutospacing="0"/>
        <w:jc w:val="both"/>
      </w:pPr>
      <w:r>
        <w:t xml:space="preserve">2. </w:t>
      </w:r>
      <w:r w:rsidRPr="00242800">
        <w:t>язычества;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>
        <w:t xml:space="preserve">3. </w:t>
      </w:r>
      <w:r w:rsidRPr="00242800">
        <w:t>православия;</w:t>
      </w:r>
    </w:p>
    <w:p w:rsidR="0074478D" w:rsidRDefault="0074478D" w:rsidP="0074478D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28. Этикет - это:</w:t>
      </w:r>
    </w:p>
    <w:p w:rsidR="0074478D" w:rsidRPr="00242800" w:rsidRDefault="0074478D" w:rsidP="0074478D">
      <w:pPr>
        <w:pStyle w:val="a4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242800">
        <w:t>этическое учение;</w:t>
      </w:r>
    </w:p>
    <w:p w:rsidR="0074478D" w:rsidRPr="00242800" w:rsidRDefault="0074478D" w:rsidP="0074478D">
      <w:pPr>
        <w:pStyle w:val="a4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242800">
        <w:t>памятник древней этической мысли;</w:t>
      </w:r>
    </w:p>
    <w:p w:rsidR="0074478D" w:rsidRPr="009E2840" w:rsidRDefault="0074478D" w:rsidP="0074478D">
      <w:pPr>
        <w:pStyle w:val="a4"/>
        <w:numPr>
          <w:ilvl w:val="0"/>
          <w:numId w:val="26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культура поведения;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29. Этику к «практической философии» относил:</w:t>
      </w:r>
    </w:p>
    <w:p w:rsidR="0074478D" w:rsidRPr="009E2840" w:rsidRDefault="0074478D" w:rsidP="0074478D">
      <w:pPr>
        <w:pStyle w:val="a4"/>
        <w:numPr>
          <w:ilvl w:val="0"/>
          <w:numId w:val="27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Аристотель;</w:t>
      </w:r>
    </w:p>
    <w:p w:rsidR="0074478D" w:rsidRPr="00242800" w:rsidRDefault="0074478D" w:rsidP="0074478D">
      <w:pPr>
        <w:pStyle w:val="a4"/>
        <w:numPr>
          <w:ilvl w:val="0"/>
          <w:numId w:val="27"/>
        </w:numPr>
        <w:spacing w:before="0" w:beforeAutospacing="0" w:after="0" w:afterAutospacing="0"/>
        <w:ind w:left="0"/>
        <w:jc w:val="both"/>
      </w:pPr>
      <w:r w:rsidRPr="00242800">
        <w:t>Гегель;</w:t>
      </w:r>
    </w:p>
    <w:p w:rsidR="0074478D" w:rsidRPr="00242800" w:rsidRDefault="0074478D" w:rsidP="0074478D">
      <w:pPr>
        <w:pStyle w:val="a4"/>
        <w:numPr>
          <w:ilvl w:val="0"/>
          <w:numId w:val="27"/>
        </w:numPr>
        <w:spacing w:before="0" w:beforeAutospacing="0" w:after="0" w:afterAutospacing="0"/>
        <w:ind w:left="0"/>
        <w:jc w:val="both"/>
      </w:pPr>
      <w:r w:rsidRPr="00242800">
        <w:t>Маркс;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 xml:space="preserve">30. </w:t>
      </w:r>
      <w:proofErr w:type="spellStart"/>
      <w:r w:rsidRPr="00242800">
        <w:rPr>
          <w:rStyle w:val="a5"/>
        </w:rPr>
        <w:t>Эмотивизм</w:t>
      </w:r>
      <w:proofErr w:type="spellEnd"/>
      <w:r w:rsidRPr="00242800">
        <w:rPr>
          <w:rStyle w:val="a5"/>
        </w:rPr>
        <w:t xml:space="preserve"> - это направление в этике:</w:t>
      </w:r>
    </w:p>
    <w:p w:rsidR="0074478D" w:rsidRPr="00242800" w:rsidRDefault="0074478D" w:rsidP="0074478D">
      <w:pPr>
        <w:pStyle w:val="a4"/>
        <w:numPr>
          <w:ilvl w:val="0"/>
          <w:numId w:val="28"/>
        </w:numPr>
        <w:spacing w:before="0" w:beforeAutospacing="0" w:after="0" w:afterAutospacing="0"/>
        <w:ind w:left="0"/>
        <w:jc w:val="both"/>
      </w:pPr>
      <w:r w:rsidRPr="00242800">
        <w:t>марксизма;</w:t>
      </w:r>
    </w:p>
    <w:p w:rsidR="0074478D" w:rsidRPr="00242800" w:rsidRDefault="0074478D" w:rsidP="0074478D">
      <w:pPr>
        <w:pStyle w:val="a4"/>
        <w:numPr>
          <w:ilvl w:val="0"/>
          <w:numId w:val="28"/>
        </w:numPr>
        <w:spacing w:before="0" w:beforeAutospacing="0" w:after="0" w:afterAutospacing="0"/>
        <w:ind w:left="0"/>
        <w:jc w:val="both"/>
      </w:pPr>
      <w:r w:rsidRPr="00242800">
        <w:t>экзистенциализма;</w:t>
      </w:r>
    </w:p>
    <w:p w:rsidR="0074478D" w:rsidRPr="009E2840" w:rsidRDefault="0074478D" w:rsidP="0074478D">
      <w:pPr>
        <w:pStyle w:val="a4"/>
        <w:numPr>
          <w:ilvl w:val="0"/>
          <w:numId w:val="28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неопозитивизма;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31. «Научить человека быть счастливым» - это точка зрения:</w:t>
      </w:r>
    </w:p>
    <w:p w:rsidR="0074478D" w:rsidRPr="00242800" w:rsidRDefault="0074478D" w:rsidP="0074478D">
      <w:pPr>
        <w:pStyle w:val="a4"/>
        <w:numPr>
          <w:ilvl w:val="0"/>
          <w:numId w:val="29"/>
        </w:numPr>
        <w:spacing w:before="0" w:beforeAutospacing="0" w:after="0" w:afterAutospacing="0"/>
        <w:ind w:left="0"/>
        <w:jc w:val="both"/>
      </w:pPr>
      <w:r w:rsidRPr="00242800">
        <w:t>разумного эгоизма;</w:t>
      </w:r>
    </w:p>
    <w:p w:rsidR="0074478D" w:rsidRPr="00242800" w:rsidRDefault="0074478D" w:rsidP="0074478D">
      <w:pPr>
        <w:pStyle w:val="a4"/>
        <w:numPr>
          <w:ilvl w:val="0"/>
          <w:numId w:val="29"/>
        </w:numPr>
        <w:spacing w:before="0" w:beforeAutospacing="0" w:after="0" w:afterAutospacing="0"/>
        <w:ind w:left="0"/>
        <w:jc w:val="both"/>
      </w:pPr>
      <w:r w:rsidRPr="00242800">
        <w:t>гедонизма;</w:t>
      </w:r>
    </w:p>
    <w:p w:rsidR="0074478D" w:rsidRPr="009E2840" w:rsidRDefault="0074478D" w:rsidP="0074478D">
      <w:pPr>
        <w:pStyle w:val="a4"/>
        <w:numPr>
          <w:ilvl w:val="0"/>
          <w:numId w:val="29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эвдемонизма;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32. «Человек должен быть свободным» считает этика:</w:t>
      </w:r>
    </w:p>
    <w:p w:rsidR="0074478D" w:rsidRPr="00242800" w:rsidRDefault="0074478D" w:rsidP="0074478D">
      <w:pPr>
        <w:pStyle w:val="a4"/>
        <w:numPr>
          <w:ilvl w:val="0"/>
          <w:numId w:val="30"/>
        </w:numPr>
        <w:spacing w:before="0" w:beforeAutospacing="0" w:after="0" w:afterAutospacing="0"/>
        <w:ind w:left="0"/>
        <w:jc w:val="both"/>
      </w:pPr>
      <w:r w:rsidRPr="00242800">
        <w:t>этического утилитаризма;</w:t>
      </w:r>
    </w:p>
    <w:p w:rsidR="0074478D" w:rsidRPr="009E2840" w:rsidRDefault="0074478D" w:rsidP="0074478D">
      <w:pPr>
        <w:pStyle w:val="a4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экзистенциализма</w:t>
      </w:r>
      <w:r w:rsidRPr="009E2840">
        <w:rPr>
          <w:b/>
        </w:rPr>
        <w:t>;</w:t>
      </w:r>
    </w:p>
    <w:p w:rsidR="0074478D" w:rsidRDefault="0074478D" w:rsidP="0074478D">
      <w:pPr>
        <w:pStyle w:val="a4"/>
        <w:numPr>
          <w:ilvl w:val="0"/>
          <w:numId w:val="30"/>
        </w:numPr>
        <w:spacing w:before="0" w:beforeAutospacing="0" w:after="0" w:afterAutospacing="0"/>
        <w:ind w:left="0"/>
        <w:jc w:val="both"/>
      </w:pPr>
      <w:r w:rsidRPr="00242800">
        <w:t>неотомизма;</w:t>
      </w:r>
    </w:p>
    <w:p w:rsidR="0074478D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 xml:space="preserve">33. Добро и зло </w:t>
      </w:r>
      <w:proofErr w:type="gramStart"/>
      <w:r w:rsidRPr="00242800">
        <w:rPr>
          <w:rStyle w:val="a5"/>
        </w:rPr>
        <w:t>—  это</w:t>
      </w:r>
      <w:proofErr w:type="gramEnd"/>
      <w:r w:rsidRPr="00242800">
        <w:rPr>
          <w:rStyle w:val="a5"/>
        </w:rPr>
        <w:t>:</w:t>
      </w:r>
    </w:p>
    <w:p w:rsidR="0074478D" w:rsidRPr="00242800" w:rsidRDefault="0074478D" w:rsidP="0074478D">
      <w:pPr>
        <w:pStyle w:val="a4"/>
        <w:numPr>
          <w:ilvl w:val="0"/>
          <w:numId w:val="31"/>
        </w:numPr>
        <w:spacing w:before="0" w:beforeAutospacing="0" w:after="0" w:afterAutospacing="0"/>
        <w:ind w:left="0"/>
        <w:jc w:val="both"/>
      </w:pPr>
      <w:proofErr w:type="spellStart"/>
      <w:r w:rsidRPr="00242800">
        <w:t>самооценивающее</w:t>
      </w:r>
      <w:proofErr w:type="spellEnd"/>
      <w:r w:rsidRPr="00242800">
        <w:t xml:space="preserve"> чувство, переживание, один из древнейших интимно-личностных регуляторов поведения людей;</w:t>
      </w:r>
    </w:p>
    <w:p w:rsidR="0074478D" w:rsidRPr="00242800" w:rsidRDefault="0074478D" w:rsidP="0074478D">
      <w:pPr>
        <w:pStyle w:val="a4"/>
        <w:numPr>
          <w:ilvl w:val="0"/>
          <w:numId w:val="31"/>
        </w:numPr>
        <w:spacing w:before="0" w:beforeAutospacing="0" w:after="0" w:afterAutospacing="0"/>
        <w:ind w:left="0"/>
        <w:jc w:val="both"/>
      </w:pPr>
      <w:r w:rsidRPr="00242800">
        <w:t>нравственная задача, которую человек формулирует для себя сам на основании нравственных требований, обращенных ко всем;</w:t>
      </w:r>
    </w:p>
    <w:p w:rsidR="0074478D" w:rsidRPr="009E2840" w:rsidRDefault="0074478D" w:rsidP="0074478D">
      <w:pPr>
        <w:pStyle w:val="a4"/>
        <w:numPr>
          <w:ilvl w:val="0"/>
          <w:numId w:val="31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наиболее общие формы моральной оценки, разграничивающие нравственное и безнравственное;</w:t>
      </w:r>
    </w:p>
    <w:p w:rsidR="0074478D" w:rsidRDefault="0074478D" w:rsidP="0074478D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34. В этике справедливость — категория,</w:t>
      </w:r>
    </w:p>
    <w:p w:rsidR="0074478D" w:rsidRPr="009E2840" w:rsidRDefault="0074478D" w:rsidP="0074478D">
      <w:pPr>
        <w:pStyle w:val="a4"/>
        <w:numPr>
          <w:ilvl w:val="0"/>
          <w:numId w:val="32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означающая такое положение вещей, которое рассматривается как должное, отвечающее представлениям о сущности человека, его неотъемлемых правах, исходящее из признания равенства между всеми людьми и необходимости соответствия между деянием и воздаянием за добро и зло;</w:t>
      </w:r>
    </w:p>
    <w:p w:rsidR="0074478D" w:rsidRPr="00242800" w:rsidRDefault="0074478D" w:rsidP="0074478D">
      <w:pPr>
        <w:pStyle w:val="a4"/>
        <w:numPr>
          <w:ilvl w:val="0"/>
          <w:numId w:val="32"/>
        </w:numPr>
        <w:spacing w:before="0" w:beforeAutospacing="0" w:after="0" w:afterAutospacing="0"/>
        <w:ind w:left="0"/>
        <w:jc w:val="both"/>
      </w:pPr>
      <w:proofErr w:type="spellStart"/>
      <w:r w:rsidRPr="00242800">
        <w:t>самооценивающее</w:t>
      </w:r>
      <w:proofErr w:type="spellEnd"/>
      <w:r w:rsidRPr="00242800">
        <w:t xml:space="preserve"> чувство, переживание, один из древнейших интимно-личностных регуляторов поведения людей;</w:t>
      </w:r>
    </w:p>
    <w:p w:rsidR="0074478D" w:rsidRPr="00242800" w:rsidRDefault="0074478D" w:rsidP="0074478D">
      <w:pPr>
        <w:pStyle w:val="a4"/>
        <w:numPr>
          <w:ilvl w:val="0"/>
          <w:numId w:val="32"/>
        </w:numPr>
        <w:spacing w:before="0" w:beforeAutospacing="0" w:after="0" w:afterAutospacing="0"/>
        <w:ind w:left="0"/>
        <w:jc w:val="both"/>
      </w:pPr>
      <w:r w:rsidRPr="00242800">
        <w:t>нравственная задача, которую человек формулирует для себя сам на основании нравственных требований, обращенных ко всем;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35. Долг представляет собой:</w:t>
      </w:r>
    </w:p>
    <w:p w:rsidR="0074478D" w:rsidRPr="009E2840" w:rsidRDefault="0074478D" w:rsidP="0074478D">
      <w:pPr>
        <w:pStyle w:val="a4"/>
        <w:numPr>
          <w:ilvl w:val="0"/>
          <w:numId w:val="33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нравственную задачу, которую человек формулирует для себя сам на основании нравственных требований, обращенных ко всем;</w:t>
      </w:r>
    </w:p>
    <w:p w:rsidR="0074478D" w:rsidRPr="00242800" w:rsidRDefault="0074478D" w:rsidP="0074478D">
      <w:pPr>
        <w:pStyle w:val="a4"/>
        <w:numPr>
          <w:ilvl w:val="0"/>
          <w:numId w:val="33"/>
        </w:numPr>
        <w:spacing w:before="0" w:beforeAutospacing="0" w:after="0" w:afterAutospacing="0"/>
        <w:ind w:left="0"/>
        <w:jc w:val="both"/>
      </w:pPr>
      <w:proofErr w:type="spellStart"/>
      <w:r w:rsidRPr="00242800">
        <w:t>самооценивающее</w:t>
      </w:r>
      <w:proofErr w:type="spellEnd"/>
      <w:r w:rsidRPr="00242800">
        <w:t xml:space="preserve"> чувство, переживание, один из древнейших </w:t>
      </w:r>
      <w:proofErr w:type="spellStart"/>
      <w:r w:rsidRPr="00242800">
        <w:t>интимноличностных</w:t>
      </w:r>
      <w:proofErr w:type="spellEnd"/>
      <w:r w:rsidRPr="00242800">
        <w:t xml:space="preserve"> регуляторов поведения людей;</w:t>
      </w:r>
    </w:p>
    <w:p w:rsidR="0074478D" w:rsidRPr="00242800" w:rsidRDefault="0074478D" w:rsidP="0074478D">
      <w:pPr>
        <w:pStyle w:val="a4"/>
        <w:numPr>
          <w:ilvl w:val="0"/>
          <w:numId w:val="33"/>
        </w:numPr>
        <w:spacing w:before="0" w:beforeAutospacing="0" w:after="0" w:afterAutospacing="0"/>
        <w:ind w:left="0"/>
        <w:jc w:val="both"/>
      </w:pPr>
      <w:r w:rsidRPr="00242800">
        <w:t>категория этики, характеризующая личность с точки зрения выполнения ею нравственных требований, соответствия ее моральной деятельности нравственному долгу, рассматриваемого с позиций возможностей личности;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t> 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36. Совесть — это:</w:t>
      </w:r>
    </w:p>
    <w:p w:rsidR="0074478D" w:rsidRPr="00242800" w:rsidRDefault="0074478D" w:rsidP="0074478D">
      <w:pPr>
        <w:pStyle w:val="a4"/>
        <w:numPr>
          <w:ilvl w:val="0"/>
          <w:numId w:val="34"/>
        </w:numPr>
        <w:spacing w:before="0" w:beforeAutospacing="0" w:after="0" w:afterAutospacing="0"/>
        <w:ind w:left="0"/>
        <w:jc w:val="both"/>
      </w:pPr>
      <w:r w:rsidRPr="00242800">
        <w:t>нравственная задача, которую человек формулирует для себя сам на основании нравственных требований, обращенных ко всем.</w:t>
      </w:r>
    </w:p>
    <w:p w:rsidR="0074478D" w:rsidRPr="009E2840" w:rsidRDefault="0074478D" w:rsidP="0074478D">
      <w:pPr>
        <w:pStyle w:val="a4"/>
        <w:numPr>
          <w:ilvl w:val="0"/>
          <w:numId w:val="34"/>
        </w:numPr>
        <w:spacing w:before="0" w:beforeAutospacing="0" w:after="0" w:afterAutospacing="0"/>
        <w:ind w:left="0"/>
        <w:jc w:val="both"/>
      </w:pPr>
      <w:r w:rsidRPr="009E2840">
        <w:rPr>
          <w:shd w:val="clear" w:color="auto" w:fill="FFFFFF"/>
        </w:rPr>
        <w:t>психический (когнитивный) процесс, вызывающий эмоции и рациональные ассоциации, основанные на моральной философии или системе ценностей личности;</w:t>
      </w:r>
      <w:r w:rsidRPr="009E2840">
        <w:rPr>
          <w:rStyle w:val="a5"/>
        </w:rPr>
        <w:t xml:space="preserve"> </w:t>
      </w:r>
    </w:p>
    <w:p w:rsidR="0074478D" w:rsidRPr="00242800" w:rsidRDefault="0074478D" w:rsidP="0074478D">
      <w:pPr>
        <w:pStyle w:val="a4"/>
        <w:numPr>
          <w:ilvl w:val="0"/>
          <w:numId w:val="34"/>
        </w:numPr>
        <w:spacing w:before="0" w:beforeAutospacing="0" w:after="0" w:afterAutospacing="0"/>
        <w:ind w:left="0"/>
        <w:jc w:val="both"/>
      </w:pPr>
      <w:r w:rsidRPr="00242800">
        <w:t>обязанность и необходимость давать отчет в своих действиях, поступках, отвечать за их возможные последствия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t> 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37. Ответственность — это:</w:t>
      </w:r>
    </w:p>
    <w:p w:rsidR="0074478D" w:rsidRPr="00242800" w:rsidRDefault="0074478D" w:rsidP="0074478D">
      <w:pPr>
        <w:pStyle w:val="a4"/>
        <w:numPr>
          <w:ilvl w:val="0"/>
          <w:numId w:val="35"/>
        </w:numPr>
        <w:spacing w:before="0" w:beforeAutospacing="0" w:after="0" w:afterAutospacing="0"/>
        <w:ind w:left="0"/>
        <w:jc w:val="both"/>
      </w:pPr>
      <w:r w:rsidRPr="00242800">
        <w:t>выражение отношения человека к своему поведению, форма самоутверждения личности;</w:t>
      </w:r>
    </w:p>
    <w:p w:rsidR="0074478D" w:rsidRPr="00242800" w:rsidRDefault="0074478D" w:rsidP="0074478D">
      <w:pPr>
        <w:pStyle w:val="a4"/>
        <w:numPr>
          <w:ilvl w:val="0"/>
          <w:numId w:val="35"/>
        </w:numPr>
        <w:spacing w:before="0" w:beforeAutospacing="0" w:after="0" w:afterAutospacing="0"/>
        <w:ind w:left="0"/>
        <w:jc w:val="both"/>
      </w:pPr>
      <w:r w:rsidRPr="00242800">
        <w:t>нравственная задача, которую человек формулирует для себя сам на основании нравственных требований, обращенных ко всем;</w:t>
      </w:r>
    </w:p>
    <w:p w:rsidR="0074478D" w:rsidRPr="009E2840" w:rsidRDefault="0074478D" w:rsidP="0074478D">
      <w:pPr>
        <w:pStyle w:val="a4"/>
        <w:numPr>
          <w:ilvl w:val="0"/>
          <w:numId w:val="35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обязанность и необходимость давать отчет в своих действиях, поступках, отвечать за их возможные последствия;</w:t>
      </w:r>
    </w:p>
    <w:p w:rsidR="0074478D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38. Дайте два ответа. Достоинство — это:</w:t>
      </w:r>
    </w:p>
    <w:p w:rsidR="0074478D" w:rsidRDefault="0074478D" w:rsidP="0074478D">
      <w:pPr>
        <w:pStyle w:val="a4"/>
        <w:numPr>
          <w:ilvl w:val="0"/>
          <w:numId w:val="52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категория этики, означающая особое моральное отношение человека к самому себе и отношение к нему со стороны общества, окружающих, основанное на признании ценности человека как личности;</w:t>
      </w:r>
    </w:p>
    <w:p w:rsidR="0074478D" w:rsidRDefault="0074478D" w:rsidP="0074478D">
      <w:pPr>
        <w:pStyle w:val="a4"/>
        <w:numPr>
          <w:ilvl w:val="0"/>
          <w:numId w:val="52"/>
        </w:numPr>
        <w:spacing w:before="0" w:beforeAutospacing="0" w:after="0" w:afterAutospacing="0"/>
        <w:ind w:left="0"/>
        <w:jc w:val="both"/>
        <w:rPr>
          <w:b/>
        </w:rPr>
      </w:pPr>
      <w:r w:rsidRPr="00242800">
        <w:t>категория этики, характеризующая личность с точки зрения выполнения ею нравственных требований, соответствия ее моральной деятельности нравственному долгу, рассматриваемого с позиций возможностей личности;</w:t>
      </w:r>
    </w:p>
    <w:p w:rsidR="0074478D" w:rsidRDefault="0074478D" w:rsidP="0074478D">
      <w:pPr>
        <w:pStyle w:val="a4"/>
        <w:numPr>
          <w:ilvl w:val="0"/>
          <w:numId w:val="52"/>
        </w:numPr>
        <w:spacing w:before="0" w:beforeAutospacing="0" w:after="0" w:afterAutospacing="0"/>
        <w:ind w:left="0"/>
        <w:jc w:val="both"/>
        <w:rPr>
          <w:b/>
        </w:rPr>
      </w:pPr>
      <w:r w:rsidRPr="00242800">
        <w:lastRenderedPageBreak/>
        <w:t>мнение о нравственном облике человека, сложившееся у окружающих, основанное на его предшествующем поведении;</w:t>
      </w:r>
    </w:p>
    <w:p w:rsidR="0074478D" w:rsidRPr="009E2840" w:rsidRDefault="0074478D" w:rsidP="0074478D">
      <w:pPr>
        <w:pStyle w:val="a4"/>
        <w:numPr>
          <w:ilvl w:val="0"/>
          <w:numId w:val="52"/>
        </w:numPr>
        <w:spacing w:before="0" w:beforeAutospacing="0" w:after="0" w:afterAutospacing="0"/>
        <w:ind w:left="0"/>
        <w:jc w:val="both"/>
        <w:rPr>
          <w:rStyle w:val="a5"/>
          <w:b w:val="0"/>
          <w:bCs w:val="0"/>
        </w:rPr>
      </w:pPr>
      <w:r w:rsidRPr="009E2840">
        <w:rPr>
          <w:rStyle w:val="a5"/>
          <w:b w:val="0"/>
        </w:rPr>
        <w:t>выражение ответственности человека за свое поведение перед самим собой, форма самоутверждения личности;</w:t>
      </w:r>
    </w:p>
    <w:p w:rsidR="0074478D" w:rsidRDefault="0074478D" w:rsidP="0074478D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</w:p>
    <w:p w:rsidR="0074478D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39. Дайте два ответа. Репутация</w:t>
      </w:r>
      <w:r>
        <w:rPr>
          <w:rStyle w:val="a5"/>
        </w:rPr>
        <w:t xml:space="preserve"> </w:t>
      </w:r>
      <w:r w:rsidRPr="00242800">
        <w:rPr>
          <w:rStyle w:val="a5"/>
        </w:rPr>
        <w:t>— это: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>
        <w:t xml:space="preserve">1. </w:t>
      </w:r>
      <w:proofErr w:type="spellStart"/>
      <w:r w:rsidRPr="009E2840">
        <w:rPr>
          <w:rStyle w:val="a5"/>
          <w:b w:val="0"/>
        </w:rPr>
        <w:t>самооценивающее</w:t>
      </w:r>
      <w:proofErr w:type="spellEnd"/>
      <w:r w:rsidRPr="009E2840">
        <w:rPr>
          <w:rStyle w:val="a5"/>
          <w:b w:val="0"/>
        </w:rPr>
        <w:t xml:space="preserve"> чувство, переживание, один из древнейших </w:t>
      </w:r>
      <w:proofErr w:type="spellStart"/>
      <w:r w:rsidRPr="009E2840">
        <w:rPr>
          <w:rStyle w:val="a5"/>
          <w:b w:val="0"/>
        </w:rPr>
        <w:t>интимноличностных</w:t>
      </w:r>
      <w:proofErr w:type="spellEnd"/>
      <w:r w:rsidRPr="009E2840">
        <w:rPr>
          <w:rStyle w:val="a5"/>
          <w:b w:val="0"/>
        </w:rPr>
        <w:t xml:space="preserve"> регуляторов поведения людей;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t>2. нравственная задача, которую человек формулирует для себя сам на основании нравственных требований, обращенных ко всем;</w:t>
      </w:r>
    </w:p>
    <w:p w:rsidR="0074478D" w:rsidRPr="009E2840" w:rsidRDefault="0074478D" w:rsidP="0074478D">
      <w:pPr>
        <w:pStyle w:val="a4"/>
        <w:spacing w:before="0" w:beforeAutospacing="0" w:after="0" w:afterAutospacing="0"/>
        <w:jc w:val="both"/>
        <w:rPr>
          <w:b/>
        </w:rPr>
      </w:pPr>
      <w:r w:rsidRPr="009E2840">
        <w:rPr>
          <w:rStyle w:val="a5"/>
          <w:b w:val="0"/>
        </w:rPr>
        <w:t>3. мнение о нравственном облике человека, сложившееся у окружающих, основанное на его предшествующем поведении;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t>4. выражение ответственности человека за свое поведение перед самим собой, форма самоутверждения личности;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t> 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  <w:r w:rsidRPr="00242800">
        <w:rPr>
          <w:rStyle w:val="a5"/>
        </w:rPr>
        <w:t>40. Мораль и право – это:</w:t>
      </w:r>
    </w:p>
    <w:p w:rsidR="0074478D" w:rsidRPr="009E2840" w:rsidRDefault="0074478D" w:rsidP="0074478D">
      <w:pPr>
        <w:pStyle w:val="a4"/>
        <w:numPr>
          <w:ilvl w:val="0"/>
          <w:numId w:val="36"/>
        </w:numPr>
        <w:spacing w:before="0" w:beforeAutospacing="0" w:after="0" w:afterAutospacing="0"/>
        <w:ind w:left="0"/>
        <w:jc w:val="both"/>
        <w:rPr>
          <w:b/>
        </w:rPr>
      </w:pPr>
      <w:r w:rsidRPr="009E2840">
        <w:rPr>
          <w:rStyle w:val="a5"/>
          <w:b w:val="0"/>
        </w:rPr>
        <w:t>необходимые, взаимосвязанные и взаимопроникающие системы регуляции общественной жизни, выполняющие единую социальную функцию – регулирование поведения людей в обществе;</w:t>
      </w:r>
    </w:p>
    <w:p w:rsidR="0074478D" w:rsidRDefault="0074478D" w:rsidP="0074478D">
      <w:pPr>
        <w:pStyle w:val="a4"/>
        <w:numPr>
          <w:ilvl w:val="0"/>
          <w:numId w:val="36"/>
        </w:numPr>
        <w:spacing w:before="0" w:beforeAutospacing="0" w:after="0" w:afterAutospacing="0"/>
        <w:ind w:left="0"/>
        <w:jc w:val="both"/>
      </w:pPr>
      <w:r w:rsidRPr="00242800">
        <w:t>. совокупность установленных или санкционированных государством общеобязательных правил поведения (норм), соблюдение которых обеспечивается мерами государственного воздействия;</w:t>
      </w:r>
    </w:p>
    <w:p w:rsidR="0074478D" w:rsidRPr="00242800" w:rsidRDefault="0074478D" w:rsidP="0074478D">
      <w:pPr>
        <w:pStyle w:val="a4"/>
        <w:numPr>
          <w:ilvl w:val="0"/>
          <w:numId w:val="36"/>
        </w:numPr>
        <w:spacing w:before="0" w:beforeAutospacing="0" w:after="0" w:afterAutospacing="0"/>
        <w:ind w:left="0"/>
        <w:jc w:val="both"/>
      </w:pPr>
      <w:r w:rsidRPr="00242800">
        <w:t>признание достоинства и ценности личности обществом и государством;</w:t>
      </w: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</w:pPr>
    </w:p>
    <w:p w:rsidR="0074478D" w:rsidRPr="00242800" w:rsidRDefault="0074478D" w:rsidP="0074478D">
      <w:pPr>
        <w:pStyle w:val="a4"/>
        <w:shd w:val="clear" w:color="auto" w:fill="FFFFFF"/>
        <w:spacing w:before="0" w:beforeAutospacing="0" w:after="0" w:afterAutospacing="0"/>
        <w:jc w:val="both"/>
      </w:pPr>
      <w:r w:rsidRPr="00242800">
        <w:rPr>
          <w:b/>
        </w:rPr>
        <w:t>41</w:t>
      </w:r>
      <w:r w:rsidRPr="00242800">
        <w:t xml:space="preserve">. </w:t>
      </w:r>
      <w:r w:rsidRPr="00242800">
        <w:rPr>
          <w:rStyle w:val="a5"/>
        </w:rPr>
        <w:t>Профессиональная этика имеет значение, прежде всего для профессий, объектом которых является ...</w:t>
      </w:r>
    </w:p>
    <w:p w:rsidR="0074478D" w:rsidRPr="00242800" w:rsidRDefault="0074478D" w:rsidP="0074478D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</w:pPr>
      <w:r w:rsidRPr="00242800">
        <w:t xml:space="preserve">право; </w:t>
      </w:r>
    </w:p>
    <w:p w:rsidR="0074478D" w:rsidRPr="00242800" w:rsidRDefault="0074478D" w:rsidP="0074478D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</w:pPr>
      <w:r w:rsidRPr="00242800">
        <w:t>государство;</w:t>
      </w:r>
    </w:p>
    <w:p w:rsidR="0074478D" w:rsidRPr="00242800" w:rsidRDefault="0074478D" w:rsidP="0074478D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</w:pPr>
      <w:r w:rsidRPr="00242800">
        <w:t>культура;</w:t>
      </w:r>
    </w:p>
    <w:p w:rsidR="0074478D" w:rsidRPr="009E2840" w:rsidRDefault="0074478D" w:rsidP="0074478D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2840">
        <w:rPr>
          <w:rFonts w:ascii="Times New Roman" w:hAnsi="Times New Roman" w:cs="Times New Roman"/>
          <w:sz w:val="24"/>
          <w:szCs w:val="24"/>
        </w:rPr>
        <w:t>человек;</w:t>
      </w:r>
    </w:p>
    <w:p w:rsidR="0074478D" w:rsidRDefault="0074478D" w:rsidP="0074478D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74478D" w:rsidRPr="00242800" w:rsidRDefault="0074478D" w:rsidP="0074478D">
      <w:pPr>
        <w:pStyle w:val="a4"/>
        <w:shd w:val="clear" w:color="auto" w:fill="FFFFFF"/>
        <w:spacing w:before="0" w:beforeAutospacing="0" w:after="0" w:afterAutospacing="0"/>
        <w:jc w:val="both"/>
      </w:pPr>
      <w:r w:rsidRPr="00242800">
        <w:rPr>
          <w:rStyle w:val="a5"/>
        </w:rPr>
        <w:t>42. Учение о том</w:t>
      </w:r>
      <w:proofErr w:type="gramStart"/>
      <w:r w:rsidRPr="00242800">
        <w:rPr>
          <w:rStyle w:val="a5"/>
        </w:rPr>
        <w:t>.</w:t>
      </w:r>
      <w:proofErr w:type="gramEnd"/>
      <w:r w:rsidRPr="00242800">
        <w:rPr>
          <w:rStyle w:val="a5"/>
        </w:rPr>
        <w:t xml:space="preserve"> как должен поступать человек, какими принципами и нормами обязан руководствоваться. — это ...</w:t>
      </w:r>
    </w:p>
    <w:p w:rsidR="0074478D" w:rsidRPr="00242800" w:rsidRDefault="0074478D" w:rsidP="0074478D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</w:pPr>
      <w:r w:rsidRPr="00242800">
        <w:t>прогностическая этика;</w:t>
      </w:r>
    </w:p>
    <w:p w:rsidR="0074478D" w:rsidRPr="00242800" w:rsidRDefault="0074478D" w:rsidP="0074478D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</w:pPr>
      <w:r w:rsidRPr="00242800">
        <w:t>эмпирическая этика;</w:t>
      </w:r>
    </w:p>
    <w:p w:rsidR="0074478D" w:rsidRPr="009E2840" w:rsidRDefault="0074478D" w:rsidP="0074478D">
      <w:pPr>
        <w:pStyle w:val="a3"/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2840">
        <w:rPr>
          <w:rFonts w:ascii="Times New Roman" w:hAnsi="Times New Roman" w:cs="Times New Roman"/>
          <w:sz w:val="24"/>
          <w:szCs w:val="24"/>
        </w:rPr>
        <w:t>нравственная этика;</w:t>
      </w:r>
    </w:p>
    <w:p w:rsidR="0074478D" w:rsidRPr="00242800" w:rsidRDefault="0074478D" w:rsidP="0074478D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</w:pPr>
      <w:r w:rsidRPr="00242800">
        <w:t>прикладная этика;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pStyle w:val="a4"/>
        <w:shd w:val="clear" w:color="auto" w:fill="FFFFFF"/>
        <w:spacing w:before="0" w:beforeAutospacing="0" w:after="0" w:afterAutospacing="0"/>
        <w:jc w:val="both"/>
      </w:pPr>
      <w:r w:rsidRPr="00242800">
        <w:rPr>
          <w:b/>
        </w:rPr>
        <w:t>43.</w:t>
      </w:r>
      <w:r w:rsidRPr="00242800">
        <w:t xml:space="preserve"> </w:t>
      </w:r>
      <w:r w:rsidRPr="00242800">
        <w:rPr>
          <w:rStyle w:val="a5"/>
        </w:rPr>
        <w:t>Латинское слово «</w:t>
      </w:r>
      <w:proofErr w:type="spellStart"/>
      <w:r w:rsidRPr="00242800">
        <w:rPr>
          <w:rStyle w:val="a5"/>
          <w:lang w:val="en-US"/>
        </w:rPr>
        <w:t>moralis</w:t>
      </w:r>
      <w:proofErr w:type="spellEnd"/>
      <w:r w:rsidRPr="00242800">
        <w:rPr>
          <w:rStyle w:val="a5"/>
        </w:rPr>
        <w:t>» в переводе на русский язык означает ...</w:t>
      </w:r>
    </w:p>
    <w:p w:rsidR="0074478D" w:rsidRPr="00242800" w:rsidRDefault="0074478D" w:rsidP="0074478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jc w:val="both"/>
      </w:pPr>
      <w:r w:rsidRPr="00242800">
        <w:t>справедливость;</w:t>
      </w:r>
    </w:p>
    <w:p w:rsidR="0074478D" w:rsidRPr="00242800" w:rsidRDefault="0074478D" w:rsidP="0074478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jc w:val="both"/>
      </w:pPr>
      <w:r w:rsidRPr="00242800">
        <w:t>ценность;</w:t>
      </w:r>
    </w:p>
    <w:p w:rsidR="0074478D" w:rsidRPr="009E2840" w:rsidRDefault="0074478D" w:rsidP="0074478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jc w:val="both"/>
      </w:pPr>
      <w:r w:rsidRPr="009E2840">
        <w:t>нравственность;</w:t>
      </w:r>
    </w:p>
    <w:p w:rsidR="0074478D" w:rsidRPr="00242800" w:rsidRDefault="0074478D" w:rsidP="0074478D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jc w:val="both"/>
      </w:pPr>
      <w:r w:rsidRPr="00242800">
        <w:t>гуманизм;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hAnsi="Times New Roman" w:cs="Times New Roman"/>
          <w:b/>
          <w:sz w:val="24"/>
          <w:szCs w:val="24"/>
        </w:rPr>
        <w:t>44.</w:t>
      </w:r>
      <w:r w:rsidRPr="00242800">
        <w:rPr>
          <w:rFonts w:ascii="Times New Roman" w:hAnsi="Times New Roman" w:cs="Times New Roman"/>
          <w:sz w:val="24"/>
          <w:szCs w:val="24"/>
        </w:rPr>
        <w:t xml:space="preserve"> </w:t>
      </w:r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в практику этических принципов и правил работы, необходимо для:</w:t>
      </w:r>
    </w:p>
    <w:p w:rsidR="0074478D" w:rsidRPr="00242800" w:rsidRDefault="0074478D" w:rsidP="0074478D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для исключения случаев дискредитации психологии, педагогики;</w:t>
      </w:r>
    </w:p>
    <w:p w:rsidR="0074478D" w:rsidRPr="009E2840" w:rsidRDefault="0074478D" w:rsidP="0074478D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840">
        <w:rPr>
          <w:rFonts w:ascii="Times New Roman" w:eastAsia="Times New Roman" w:hAnsi="Times New Roman" w:cs="Times New Roman"/>
          <w:sz w:val="24"/>
          <w:szCs w:val="24"/>
        </w:rPr>
        <w:t>все ответы верны;</w:t>
      </w:r>
    </w:p>
    <w:p w:rsidR="0074478D" w:rsidRPr="00242800" w:rsidRDefault="0074478D" w:rsidP="0074478D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повышения ее эффективности в различных отраслях и сферах;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hAnsi="Times New Roman" w:cs="Times New Roman"/>
          <w:b/>
          <w:sz w:val="24"/>
          <w:szCs w:val="24"/>
        </w:rPr>
        <w:t>45.</w:t>
      </w:r>
      <w:r w:rsidRPr="00242800">
        <w:rPr>
          <w:rFonts w:ascii="Times New Roman" w:hAnsi="Times New Roman" w:cs="Times New Roman"/>
          <w:sz w:val="24"/>
          <w:szCs w:val="24"/>
        </w:rPr>
        <w:t xml:space="preserve"> </w:t>
      </w:r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>Где отражён моральный уровень этических проблем в психологии, педагогики?</w:t>
      </w:r>
    </w:p>
    <w:p w:rsidR="0074478D" w:rsidRPr="00242800" w:rsidRDefault="0074478D" w:rsidP="0074478D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в «Стандартах», где отмечаются такие принципы, как «Не навреди!», «Принимай клиента таким, каков он есть»;</w:t>
      </w:r>
    </w:p>
    <w:p w:rsidR="0074478D" w:rsidRPr="009E2840" w:rsidRDefault="0074478D" w:rsidP="0074478D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840">
        <w:rPr>
          <w:rFonts w:ascii="Times New Roman" w:eastAsia="Times New Roman" w:hAnsi="Times New Roman" w:cs="Times New Roman"/>
          <w:sz w:val="24"/>
          <w:szCs w:val="24"/>
        </w:rPr>
        <w:lastRenderedPageBreak/>
        <w:t>все ответы верны;</w:t>
      </w:r>
    </w:p>
    <w:p w:rsidR="0074478D" w:rsidRPr="00242800" w:rsidRDefault="0074478D" w:rsidP="0074478D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в этических «Кодексах»;</w:t>
      </w:r>
    </w:p>
    <w:p w:rsidR="0074478D" w:rsidRPr="00242800" w:rsidRDefault="0074478D" w:rsidP="0074478D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в «Уставах»;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hAnsi="Times New Roman" w:cs="Times New Roman"/>
          <w:b/>
          <w:sz w:val="24"/>
          <w:szCs w:val="24"/>
        </w:rPr>
        <w:t>46.</w:t>
      </w:r>
      <w:r w:rsidRPr="00242800">
        <w:rPr>
          <w:rFonts w:ascii="Times New Roman" w:hAnsi="Times New Roman" w:cs="Times New Roman"/>
          <w:sz w:val="24"/>
          <w:szCs w:val="24"/>
        </w:rPr>
        <w:t xml:space="preserve"> </w:t>
      </w:r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документ предусматривает меры по защите ребенка от информации, пропаганды и агитации, наносящих вред его здоровью:</w:t>
      </w:r>
    </w:p>
    <w:p w:rsidR="0074478D" w:rsidRPr="00242800" w:rsidRDefault="0074478D" w:rsidP="0074478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Международный пакт «О гражданских и политических правах»;</w:t>
      </w:r>
    </w:p>
    <w:p w:rsidR="0074478D" w:rsidRPr="009E2840" w:rsidRDefault="0074478D" w:rsidP="0074478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840">
        <w:rPr>
          <w:rFonts w:ascii="Times New Roman" w:eastAsia="Times New Roman" w:hAnsi="Times New Roman" w:cs="Times New Roman"/>
          <w:sz w:val="24"/>
          <w:szCs w:val="24"/>
        </w:rPr>
        <w:t>закон «Об основных гарантиях прав ребенка в РФ»;</w:t>
      </w:r>
    </w:p>
    <w:p w:rsidR="0074478D" w:rsidRPr="00242800" w:rsidRDefault="0074478D" w:rsidP="0074478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Декларация ООН «О правах ребенка»;</w:t>
      </w:r>
    </w:p>
    <w:p w:rsidR="0074478D" w:rsidRPr="00242800" w:rsidRDefault="0074478D" w:rsidP="0074478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образовании»;</w:t>
      </w:r>
    </w:p>
    <w:p w:rsidR="0074478D" w:rsidRPr="00242800" w:rsidRDefault="0074478D" w:rsidP="0074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D5D5D"/>
          <w:sz w:val="24"/>
          <w:szCs w:val="24"/>
        </w:rPr>
      </w:pPr>
    </w:p>
    <w:p w:rsidR="0074478D" w:rsidRPr="00242800" w:rsidRDefault="0074478D" w:rsidP="0074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hAnsi="Times New Roman" w:cs="Times New Roman"/>
          <w:b/>
          <w:sz w:val="24"/>
          <w:szCs w:val="24"/>
        </w:rPr>
        <w:t>47.</w:t>
      </w:r>
      <w:r w:rsidRPr="002428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>Для изучения этических принципов в деятельности психолога необходимым является:</w:t>
      </w:r>
    </w:p>
    <w:p w:rsidR="0074478D" w:rsidRPr="00242800" w:rsidRDefault="0074478D" w:rsidP="0074478D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определить основные направления и понятия психологического консультирования, как отрасли психологии с обзором возникающих проблем;</w:t>
      </w:r>
    </w:p>
    <w:p w:rsidR="0074478D" w:rsidRPr="00242800" w:rsidRDefault="0074478D" w:rsidP="0074478D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проанализировать этические принципы в деятельности психолога;</w:t>
      </w:r>
    </w:p>
    <w:p w:rsidR="0074478D" w:rsidRPr="009E2840" w:rsidRDefault="0074478D" w:rsidP="0074478D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2840">
        <w:rPr>
          <w:rFonts w:ascii="Times New Roman" w:eastAsia="Times New Roman" w:hAnsi="Times New Roman" w:cs="Times New Roman"/>
          <w:sz w:val="24"/>
          <w:szCs w:val="24"/>
        </w:rPr>
        <w:t>все ответы верны;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hAnsi="Times New Roman" w:cs="Times New Roman"/>
          <w:b/>
          <w:sz w:val="24"/>
          <w:szCs w:val="24"/>
        </w:rPr>
        <w:t>48.</w:t>
      </w:r>
      <w:r w:rsidRPr="00242800">
        <w:rPr>
          <w:rFonts w:ascii="Times New Roman" w:hAnsi="Times New Roman" w:cs="Times New Roman"/>
          <w:sz w:val="24"/>
          <w:szCs w:val="24"/>
        </w:rPr>
        <w:t xml:space="preserve"> </w:t>
      </w:r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Чтобы результаты консультирования были научно обоснованными, базировались на глубоких психологических знаниях консультанта, компетентном использовании диагностического инструментария и </w:t>
      </w:r>
      <w:proofErr w:type="spellStart"/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психотехнологий</w:t>
      </w:r>
      <w:proofErr w:type="spellEnd"/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>, требует принцип:</w:t>
      </w:r>
    </w:p>
    <w:p w:rsidR="0074478D" w:rsidRPr="00242800" w:rsidRDefault="0074478D" w:rsidP="0074478D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обеспечения суверенных прав личности;</w:t>
      </w:r>
    </w:p>
    <w:p w:rsidR="0074478D" w:rsidRPr="00242800" w:rsidRDefault="0074478D" w:rsidP="0074478D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психопрофилактического проведения консультации;</w:t>
      </w:r>
    </w:p>
    <w:p w:rsidR="0074478D" w:rsidRPr="00242800" w:rsidRDefault="0074478D" w:rsidP="0074478D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объективности;</w:t>
      </w:r>
    </w:p>
    <w:p w:rsidR="0074478D" w:rsidRPr="009E2840" w:rsidRDefault="0074478D" w:rsidP="0074478D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2840">
        <w:rPr>
          <w:rFonts w:ascii="Times New Roman" w:eastAsia="Times New Roman" w:hAnsi="Times New Roman" w:cs="Times New Roman"/>
          <w:sz w:val="24"/>
          <w:szCs w:val="24"/>
        </w:rPr>
        <w:t>профессиональной компетентности;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hAnsi="Times New Roman" w:cs="Times New Roman"/>
          <w:b/>
          <w:sz w:val="24"/>
          <w:szCs w:val="24"/>
        </w:rPr>
        <w:t>49.</w:t>
      </w:r>
      <w:r w:rsidRPr="00242800">
        <w:rPr>
          <w:rFonts w:ascii="Times New Roman" w:hAnsi="Times New Roman" w:cs="Times New Roman"/>
          <w:sz w:val="24"/>
          <w:szCs w:val="24"/>
        </w:rPr>
        <w:t xml:space="preserve"> </w:t>
      </w:r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профессиональной кооперации. В работе нельзя:</w:t>
      </w:r>
    </w:p>
    <w:p w:rsidR="0074478D" w:rsidRPr="00242800" w:rsidRDefault="0074478D" w:rsidP="0074478D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дискредитировать других специалистов, даже если взгляды и методы работы отличаются;</w:t>
      </w:r>
    </w:p>
    <w:p w:rsidR="0074478D" w:rsidRPr="009E2840" w:rsidRDefault="0074478D" w:rsidP="0074478D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840">
        <w:rPr>
          <w:rFonts w:ascii="Times New Roman" w:eastAsia="Times New Roman" w:hAnsi="Times New Roman" w:cs="Times New Roman"/>
          <w:sz w:val="24"/>
          <w:szCs w:val="24"/>
        </w:rPr>
        <w:t>все ответы верны;</w:t>
      </w:r>
    </w:p>
    <w:p w:rsidR="0074478D" w:rsidRPr="00242800" w:rsidRDefault="0074478D" w:rsidP="0074478D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нельзя оценивать средства, методы и работу коллег, в присутствии посторонних;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hAnsi="Times New Roman" w:cs="Times New Roman"/>
          <w:b/>
          <w:sz w:val="24"/>
          <w:szCs w:val="24"/>
        </w:rPr>
        <w:t>50.</w:t>
      </w:r>
      <w:r w:rsidRPr="00242800">
        <w:rPr>
          <w:rFonts w:ascii="Times New Roman" w:hAnsi="Times New Roman" w:cs="Times New Roman"/>
          <w:sz w:val="24"/>
          <w:szCs w:val="24"/>
        </w:rPr>
        <w:t xml:space="preserve"> </w:t>
      </w:r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>Этические принципы призваны обеспечить:</w:t>
      </w:r>
    </w:p>
    <w:p w:rsidR="0074478D" w:rsidRPr="00242800" w:rsidRDefault="0074478D" w:rsidP="0074478D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защиту законных прав людей, с которыми психологи вступают в профессиональное взаимодействие;</w:t>
      </w:r>
    </w:p>
    <w:p w:rsidR="0074478D" w:rsidRPr="00242800" w:rsidRDefault="0074478D" w:rsidP="0074478D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решение профессиональных задач в соответствии с этическими нормами;</w:t>
      </w:r>
    </w:p>
    <w:p w:rsidR="0074478D" w:rsidRPr="00242800" w:rsidRDefault="0074478D" w:rsidP="0074478D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сохранение доверия между психологом и клиентом;</w:t>
      </w:r>
    </w:p>
    <w:p w:rsidR="0074478D" w:rsidRPr="009E2840" w:rsidRDefault="0074478D" w:rsidP="0074478D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840">
        <w:rPr>
          <w:rFonts w:ascii="Times New Roman" w:eastAsia="Times New Roman" w:hAnsi="Times New Roman" w:cs="Times New Roman"/>
          <w:sz w:val="24"/>
          <w:szCs w:val="24"/>
        </w:rPr>
        <w:t>все ответы верны;</w:t>
      </w:r>
    </w:p>
    <w:p w:rsidR="0074478D" w:rsidRDefault="0074478D" w:rsidP="007447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78D" w:rsidRPr="00242800" w:rsidRDefault="0074478D" w:rsidP="0074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800">
        <w:rPr>
          <w:rFonts w:ascii="Times New Roman" w:hAnsi="Times New Roman" w:cs="Times New Roman"/>
          <w:b/>
          <w:sz w:val="24"/>
          <w:szCs w:val="24"/>
        </w:rPr>
        <w:t>51</w:t>
      </w:r>
      <w:proofErr w:type="gramStart"/>
      <w:r w:rsidRPr="00242800">
        <w:rPr>
          <w:rFonts w:ascii="Times New Roman" w:hAnsi="Times New Roman" w:cs="Times New Roman"/>
          <w:b/>
          <w:sz w:val="24"/>
          <w:szCs w:val="24"/>
        </w:rPr>
        <w:t>.</w:t>
      </w:r>
      <w:r w:rsidRPr="00242800">
        <w:rPr>
          <w:rFonts w:ascii="Times New Roman" w:hAnsi="Times New Roman" w:cs="Times New Roman"/>
          <w:sz w:val="24"/>
          <w:szCs w:val="24"/>
        </w:rPr>
        <w:t xml:space="preserve"> </w:t>
      </w:r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>.Принцип</w:t>
      </w:r>
      <w:proofErr w:type="gramEnd"/>
      <w:r w:rsidRPr="00242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компетентности. подразумевает точное определение и учет границ компетентности психолога, а так же:</w:t>
      </w:r>
    </w:p>
    <w:p w:rsidR="0074478D" w:rsidRPr="00242800" w:rsidRDefault="0074478D" w:rsidP="0074478D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ответственность за планирование работы;</w:t>
      </w:r>
    </w:p>
    <w:p w:rsidR="0074478D" w:rsidRPr="00242800" w:rsidRDefault="0074478D" w:rsidP="0074478D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00">
        <w:rPr>
          <w:rFonts w:ascii="Times New Roman" w:eastAsia="Times New Roman" w:hAnsi="Times New Roman" w:cs="Times New Roman"/>
          <w:sz w:val="24"/>
          <w:szCs w:val="24"/>
        </w:rPr>
        <w:t>выбор метода, подбор методик;</w:t>
      </w:r>
    </w:p>
    <w:p w:rsidR="0074478D" w:rsidRPr="009E2840" w:rsidRDefault="0074478D" w:rsidP="0074478D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840">
        <w:rPr>
          <w:rFonts w:ascii="Times New Roman" w:eastAsia="Times New Roman" w:hAnsi="Times New Roman" w:cs="Times New Roman"/>
          <w:sz w:val="24"/>
          <w:szCs w:val="24"/>
        </w:rPr>
        <w:t>все ответы верны;</w:t>
      </w:r>
    </w:p>
    <w:p w:rsidR="0074478D" w:rsidRDefault="0074478D" w:rsidP="0074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42800">
        <w:rPr>
          <w:b/>
        </w:rPr>
        <w:t xml:space="preserve">52. </w:t>
      </w:r>
      <w:r w:rsidRPr="00242800">
        <w:rPr>
          <w:b/>
          <w:color w:val="000000"/>
        </w:rPr>
        <w:t>«Золотое правило нравственности» гласит:</w:t>
      </w:r>
    </w:p>
    <w:p w:rsidR="0074478D" w:rsidRPr="00242800" w:rsidRDefault="0074478D" w:rsidP="0074478D">
      <w:pPr>
        <w:pStyle w:val="a4"/>
        <w:numPr>
          <w:ilvl w:val="0"/>
          <w:numId w:val="48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42800">
        <w:rPr>
          <w:color w:val="000000"/>
        </w:rPr>
        <w:t>«Око за око, зуб за зуб»;</w:t>
      </w:r>
    </w:p>
    <w:p w:rsidR="0074478D" w:rsidRPr="00242800" w:rsidRDefault="0074478D" w:rsidP="0074478D">
      <w:pPr>
        <w:pStyle w:val="a4"/>
        <w:numPr>
          <w:ilvl w:val="0"/>
          <w:numId w:val="48"/>
        </w:numPr>
        <w:spacing w:before="0" w:beforeAutospacing="0" w:after="0" w:afterAutospacing="0"/>
        <w:ind w:left="0"/>
        <w:jc w:val="both"/>
      </w:pPr>
      <w:r w:rsidRPr="00242800">
        <w:rPr>
          <w:color w:val="000000"/>
        </w:rPr>
        <w:t>«Ничего слишком»;</w:t>
      </w:r>
    </w:p>
    <w:p w:rsidR="0074478D" w:rsidRPr="009E2840" w:rsidRDefault="0074478D" w:rsidP="0074478D">
      <w:pPr>
        <w:pStyle w:val="a4"/>
        <w:numPr>
          <w:ilvl w:val="0"/>
          <w:numId w:val="48"/>
        </w:numPr>
        <w:spacing w:before="0" w:beforeAutospacing="0" w:after="0" w:afterAutospacing="0"/>
        <w:ind w:left="0"/>
        <w:jc w:val="both"/>
      </w:pPr>
      <w:r w:rsidRPr="009E2840">
        <w:rPr>
          <w:color w:val="000000"/>
        </w:rPr>
        <w:t>«Поступай по отношению к другим так, как бы ты хотел, чтобы другие поступали с тобой»;</w:t>
      </w:r>
    </w:p>
    <w:p w:rsidR="0074478D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42800">
        <w:rPr>
          <w:b/>
        </w:rPr>
        <w:t xml:space="preserve">53. </w:t>
      </w:r>
      <w:r w:rsidRPr="00242800">
        <w:rPr>
          <w:b/>
          <w:color w:val="000000"/>
        </w:rPr>
        <w:t>Макиавеллизм — это:</w:t>
      </w:r>
    </w:p>
    <w:p w:rsidR="0074478D" w:rsidRPr="009E2840" w:rsidRDefault="0074478D" w:rsidP="0074478D">
      <w:pPr>
        <w:pStyle w:val="a4"/>
        <w:numPr>
          <w:ilvl w:val="0"/>
          <w:numId w:val="49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E2840">
        <w:rPr>
          <w:color w:val="000000"/>
        </w:rPr>
        <w:lastRenderedPageBreak/>
        <w:t>убеждение, согласно которому для достижения позитивной общественной цели можно использовать любые средства;</w:t>
      </w:r>
    </w:p>
    <w:p w:rsidR="0074478D" w:rsidRPr="00242800" w:rsidRDefault="0074478D" w:rsidP="0074478D">
      <w:pPr>
        <w:pStyle w:val="a4"/>
        <w:numPr>
          <w:ilvl w:val="0"/>
          <w:numId w:val="49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42800">
        <w:rPr>
          <w:color w:val="000000"/>
        </w:rPr>
        <w:t>убеждение, согласно которому для достижения позитивной общественной цели можно оправдать всякий произвол;</w:t>
      </w:r>
    </w:p>
    <w:p w:rsidR="0074478D" w:rsidRPr="00242800" w:rsidRDefault="0074478D" w:rsidP="0074478D">
      <w:pPr>
        <w:pStyle w:val="a4"/>
        <w:numPr>
          <w:ilvl w:val="0"/>
          <w:numId w:val="49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42800">
        <w:rPr>
          <w:color w:val="000000"/>
        </w:rPr>
        <w:t>принцип равного воздаяния;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  <w:rPr>
          <w:b/>
        </w:rPr>
      </w:pPr>
      <w:r w:rsidRPr="00242800">
        <w:rPr>
          <w:b/>
        </w:rPr>
        <w:t>54. На ранних стадиях развития общества мораль и право существовали:</w:t>
      </w:r>
    </w:p>
    <w:p w:rsidR="0074478D" w:rsidRPr="009E2840" w:rsidRDefault="0074478D" w:rsidP="0074478D">
      <w:pPr>
        <w:pStyle w:val="a4"/>
        <w:numPr>
          <w:ilvl w:val="0"/>
          <w:numId w:val="50"/>
        </w:numPr>
        <w:spacing w:before="0" w:beforeAutospacing="0" w:after="0" w:afterAutospacing="0"/>
        <w:ind w:left="0"/>
        <w:jc w:val="both"/>
      </w:pPr>
      <w:r w:rsidRPr="009E2840">
        <w:t>в неразделимом единстве с мифологией и религией;</w:t>
      </w:r>
    </w:p>
    <w:p w:rsidR="0074478D" w:rsidRPr="00242800" w:rsidRDefault="0074478D" w:rsidP="0074478D">
      <w:pPr>
        <w:pStyle w:val="a4"/>
        <w:numPr>
          <w:ilvl w:val="0"/>
          <w:numId w:val="50"/>
        </w:numPr>
        <w:spacing w:before="0" w:beforeAutospacing="0" w:after="0" w:afterAutospacing="0"/>
        <w:ind w:left="0"/>
        <w:jc w:val="both"/>
      </w:pPr>
      <w:r w:rsidRPr="00242800">
        <w:t>автономно друг от друга;</w:t>
      </w:r>
    </w:p>
    <w:p w:rsidR="0074478D" w:rsidRPr="00242800" w:rsidRDefault="0074478D" w:rsidP="0074478D">
      <w:pPr>
        <w:pStyle w:val="a4"/>
        <w:numPr>
          <w:ilvl w:val="0"/>
          <w:numId w:val="50"/>
        </w:numPr>
        <w:spacing w:before="0" w:beforeAutospacing="0" w:after="0" w:afterAutospacing="0"/>
        <w:ind w:left="0"/>
        <w:jc w:val="both"/>
      </w:pPr>
      <w:r w:rsidRPr="00242800">
        <w:t>как альтернативы друг друга;</w:t>
      </w:r>
    </w:p>
    <w:p w:rsidR="0074478D" w:rsidRPr="00242800" w:rsidRDefault="0074478D" w:rsidP="007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78D" w:rsidRPr="00242800" w:rsidRDefault="0074478D" w:rsidP="0074478D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42800">
        <w:rPr>
          <w:b/>
        </w:rPr>
        <w:t xml:space="preserve">55. </w:t>
      </w:r>
      <w:r w:rsidRPr="00242800">
        <w:rPr>
          <w:b/>
          <w:color w:val="000000"/>
        </w:rPr>
        <w:t>Утилитаризм — это:</w:t>
      </w:r>
    </w:p>
    <w:p w:rsidR="0074478D" w:rsidRPr="00242800" w:rsidRDefault="0074478D" w:rsidP="0074478D">
      <w:pPr>
        <w:pStyle w:val="a4"/>
        <w:numPr>
          <w:ilvl w:val="0"/>
          <w:numId w:val="51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42800">
        <w:rPr>
          <w:color w:val="000000"/>
        </w:rPr>
        <w:t>этическое учение, согласно которому высшим уделом человека является достижение счастья;</w:t>
      </w:r>
    </w:p>
    <w:p w:rsidR="0074478D" w:rsidRPr="00242800" w:rsidRDefault="0074478D" w:rsidP="0074478D">
      <w:pPr>
        <w:pStyle w:val="a4"/>
        <w:numPr>
          <w:ilvl w:val="0"/>
          <w:numId w:val="51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42800">
        <w:rPr>
          <w:color w:val="000000"/>
        </w:rPr>
        <w:t>этическая доктрина, провозглашающая высшим критерием поведения человека действенность, результативность, успешность;</w:t>
      </w:r>
    </w:p>
    <w:p w:rsidR="0074478D" w:rsidRPr="009E2840" w:rsidRDefault="0074478D" w:rsidP="0074478D">
      <w:pPr>
        <w:pStyle w:val="a4"/>
        <w:numPr>
          <w:ilvl w:val="0"/>
          <w:numId w:val="51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E2840">
        <w:rPr>
          <w:color w:val="000000"/>
        </w:rPr>
        <w:t>этическое учение, согласно которому ведущим мотивом человеческой деятельности является получение выгоды;</w:t>
      </w:r>
    </w:p>
    <w:p w:rsidR="0074478D" w:rsidRPr="00242800" w:rsidRDefault="0074478D" w:rsidP="00744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D3C" w:rsidRDefault="00174D3C">
      <w:bookmarkStart w:id="0" w:name="_GoBack"/>
      <w:bookmarkEnd w:id="0"/>
    </w:p>
    <w:sectPr w:rsidR="0017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4B6D"/>
    <w:multiLevelType w:val="hybridMultilevel"/>
    <w:tmpl w:val="6CEE5824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880"/>
    <w:multiLevelType w:val="hybridMultilevel"/>
    <w:tmpl w:val="A2447514"/>
    <w:lvl w:ilvl="0" w:tplc="F0D49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375E"/>
    <w:multiLevelType w:val="hybridMultilevel"/>
    <w:tmpl w:val="83CEF28C"/>
    <w:lvl w:ilvl="0" w:tplc="963C0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0092"/>
    <w:multiLevelType w:val="hybridMultilevel"/>
    <w:tmpl w:val="20A0E65E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1650"/>
    <w:multiLevelType w:val="hybridMultilevel"/>
    <w:tmpl w:val="ED00D9BC"/>
    <w:lvl w:ilvl="0" w:tplc="AD981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676AA"/>
    <w:multiLevelType w:val="hybridMultilevel"/>
    <w:tmpl w:val="F47CDC60"/>
    <w:lvl w:ilvl="0" w:tplc="085AB8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35CED"/>
    <w:multiLevelType w:val="hybridMultilevel"/>
    <w:tmpl w:val="B6821E82"/>
    <w:lvl w:ilvl="0" w:tplc="CFFA66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5D5D5D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E4429"/>
    <w:multiLevelType w:val="hybridMultilevel"/>
    <w:tmpl w:val="7032928C"/>
    <w:lvl w:ilvl="0" w:tplc="D6CAAFC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759C5"/>
    <w:multiLevelType w:val="hybridMultilevel"/>
    <w:tmpl w:val="663C7FFA"/>
    <w:lvl w:ilvl="0" w:tplc="24F2C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3985"/>
    <w:multiLevelType w:val="hybridMultilevel"/>
    <w:tmpl w:val="7EF4C370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690"/>
    <w:multiLevelType w:val="hybridMultilevel"/>
    <w:tmpl w:val="2AC88F62"/>
    <w:lvl w:ilvl="0" w:tplc="4532E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E7037"/>
    <w:multiLevelType w:val="hybridMultilevel"/>
    <w:tmpl w:val="4CACD6D2"/>
    <w:lvl w:ilvl="0" w:tplc="C0224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824C0"/>
    <w:multiLevelType w:val="hybridMultilevel"/>
    <w:tmpl w:val="4614C9E8"/>
    <w:lvl w:ilvl="0" w:tplc="78DE7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60DE9"/>
    <w:multiLevelType w:val="hybridMultilevel"/>
    <w:tmpl w:val="A5A2C1F4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26FAF"/>
    <w:multiLevelType w:val="hybridMultilevel"/>
    <w:tmpl w:val="443AB96C"/>
    <w:lvl w:ilvl="0" w:tplc="FFB20E3A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A5B0F"/>
    <w:multiLevelType w:val="hybridMultilevel"/>
    <w:tmpl w:val="311420FA"/>
    <w:lvl w:ilvl="0" w:tplc="58F08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5331B"/>
    <w:multiLevelType w:val="hybridMultilevel"/>
    <w:tmpl w:val="8D8E16DE"/>
    <w:lvl w:ilvl="0" w:tplc="9B64B9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4642B"/>
    <w:multiLevelType w:val="hybridMultilevel"/>
    <w:tmpl w:val="7D1049FA"/>
    <w:lvl w:ilvl="0" w:tplc="66A8B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B2638"/>
    <w:multiLevelType w:val="hybridMultilevel"/>
    <w:tmpl w:val="E00E27DE"/>
    <w:lvl w:ilvl="0" w:tplc="C374CE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F476D"/>
    <w:multiLevelType w:val="hybridMultilevel"/>
    <w:tmpl w:val="1B68E7B8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A2AF8"/>
    <w:multiLevelType w:val="hybridMultilevel"/>
    <w:tmpl w:val="6442950E"/>
    <w:lvl w:ilvl="0" w:tplc="B2B08A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0D3B28"/>
    <w:multiLevelType w:val="hybridMultilevel"/>
    <w:tmpl w:val="DCD2F5A2"/>
    <w:lvl w:ilvl="0" w:tplc="0BC006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8710E"/>
    <w:multiLevelType w:val="hybridMultilevel"/>
    <w:tmpl w:val="6436FDDE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B042D"/>
    <w:multiLevelType w:val="hybridMultilevel"/>
    <w:tmpl w:val="9C7AA192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850F0"/>
    <w:multiLevelType w:val="hybridMultilevel"/>
    <w:tmpl w:val="440ABDBA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F4967"/>
    <w:multiLevelType w:val="hybridMultilevel"/>
    <w:tmpl w:val="4F1C71F2"/>
    <w:lvl w:ilvl="0" w:tplc="E6A292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11EEF"/>
    <w:multiLevelType w:val="hybridMultilevel"/>
    <w:tmpl w:val="5EF0A4C4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9564B"/>
    <w:multiLevelType w:val="hybridMultilevel"/>
    <w:tmpl w:val="D3CCDC5C"/>
    <w:lvl w:ilvl="0" w:tplc="47AAAD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E15D9"/>
    <w:multiLevelType w:val="hybridMultilevel"/>
    <w:tmpl w:val="3D764B62"/>
    <w:lvl w:ilvl="0" w:tplc="3EC2E9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F119B"/>
    <w:multiLevelType w:val="hybridMultilevel"/>
    <w:tmpl w:val="3B023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222B4"/>
    <w:multiLevelType w:val="hybridMultilevel"/>
    <w:tmpl w:val="54666100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03A33"/>
    <w:multiLevelType w:val="hybridMultilevel"/>
    <w:tmpl w:val="F030EEC8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FE4634"/>
    <w:multiLevelType w:val="hybridMultilevel"/>
    <w:tmpl w:val="B87295A0"/>
    <w:lvl w:ilvl="0" w:tplc="80A6DC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05189"/>
    <w:multiLevelType w:val="hybridMultilevel"/>
    <w:tmpl w:val="F41C592A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D4C74"/>
    <w:multiLevelType w:val="hybridMultilevel"/>
    <w:tmpl w:val="E0CCA8A4"/>
    <w:lvl w:ilvl="0" w:tplc="334403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B095D"/>
    <w:multiLevelType w:val="hybridMultilevel"/>
    <w:tmpl w:val="69684E30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41310"/>
    <w:multiLevelType w:val="hybridMultilevel"/>
    <w:tmpl w:val="21C03FE2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31056A"/>
    <w:multiLevelType w:val="hybridMultilevel"/>
    <w:tmpl w:val="34BC714A"/>
    <w:lvl w:ilvl="0" w:tplc="BB403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51C30"/>
    <w:multiLevelType w:val="hybridMultilevel"/>
    <w:tmpl w:val="6472EB8A"/>
    <w:lvl w:ilvl="0" w:tplc="C4EE6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C5278"/>
    <w:multiLevelType w:val="hybridMultilevel"/>
    <w:tmpl w:val="520627FC"/>
    <w:lvl w:ilvl="0" w:tplc="5D12F2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F0900"/>
    <w:multiLevelType w:val="hybridMultilevel"/>
    <w:tmpl w:val="617A09AC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052B1D"/>
    <w:multiLevelType w:val="hybridMultilevel"/>
    <w:tmpl w:val="F96679F4"/>
    <w:lvl w:ilvl="0" w:tplc="0EAC53EE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41FDD"/>
    <w:multiLevelType w:val="hybridMultilevel"/>
    <w:tmpl w:val="81AE7530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D641DC"/>
    <w:multiLevelType w:val="hybridMultilevel"/>
    <w:tmpl w:val="A7D2C022"/>
    <w:lvl w:ilvl="0" w:tplc="8AFA41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B23BC"/>
    <w:multiLevelType w:val="hybridMultilevel"/>
    <w:tmpl w:val="0114C800"/>
    <w:lvl w:ilvl="0" w:tplc="2BDA9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433E1"/>
    <w:multiLevelType w:val="hybridMultilevel"/>
    <w:tmpl w:val="A7B65FD6"/>
    <w:lvl w:ilvl="0" w:tplc="EBB62E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D53BC"/>
    <w:multiLevelType w:val="hybridMultilevel"/>
    <w:tmpl w:val="18DAB37E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D1503"/>
    <w:multiLevelType w:val="hybridMultilevel"/>
    <w:tmpl w:val="80BC19D2"/>
    <w:lvl w:ilvl="0" w:tplc="D91216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0629AB"/>
    <w:multiLevelType w:val="hybridMultilevel"/>
    <w:tmpl w:val="D040E806"/>
    <w:lvl w:ilvl="0" w:tplc="D634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7F1FB6"/>
    <w:multiLevelType w:val="hybridMultilevel"/>
    <w:tmpl w:val="C7767204"/>
    <w:lvl w:ilvl="0" w:tplc="A2AC4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76DD2"/>
    <w:multiLevelType w:val="hybridMultilevel"/>
    <w:tmpl w:val="B56EC12E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5624F0"/>
    <w:multiLevelType w:val="hybridMultilevel"/>
    <w:tmpl w:val="2884CA6E"/>
    <w:lvl w:ilvl="0" w:tplc="B6EC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20"/>
  </w:num>
  <w:num w:numId="4">
    <w:abstractNumId w:val="2"/>
  </w:num>
  <w:num w:numId="5">
    <w:abstractNumId w:val="32"/>
  </w:num>
  <w:num w:numId="6">
    <w:abstractNumId w:val="6"/>
  </w:num>
  <w:num w:numId="7">
    <w:abstractNumId w:val="38"/>
  </w:num>
  <w:num w:numId="8">
    <w:abstractNumId w:val="45"/>
  </w:num>
  <w:num w:numId="9">
    <w:abstractNumId w:val="8"/>
  </w:num>
  <w:num w:numId="10">
    <w:abstractNumId w:val="30"/>
  </w:num>
  <w:num w:numId="11">
    <w:abstractNumId w:val="1"/>
  </w:num>
  <w:num w:numId="12">
    <w:abstractNumId w:val="16"/>
  </w:num>
  <w:num w:numId="13">
    <w:abstractNumId w:val="48"/>
  </w:num>
  <w:num w:numId="14">
    <w:abstractNumId w:val="5"/>
  </w:num>
  <w:num w:numId="15">
    <w:abstractNumId w:val="47"/>
  </w:num>
  <w:num w:numId="16">
    <w:abstractNumId w:val="39"/>
  </w:num>
  <w:num w:numId="17">
    <w:abstractNumId w:val="34"/>
  </w:num>
  <w:num w:numId="18">
    <w:abstractNumId w:val="44"/>
  </w:num>
  <w:num w:numId="19">
    <w:abstractNumId w:val="17"/>
  </w:num>
  <w:num w:numId="20">
    <w:abstractNumId w:val="37"/>
  </w:num>
  <w:num w:numId="21">
    <w:abstractNumId w:val="11"/>
  </w:num>
  <w:num w:numId="22">
    <w:abstractNumId w:val="27"/>
  </w:num>
  <w:num w:numId="23">
    <w:abstractNumId w:val="43"/>
  </w:num>
  <w:num w:numId="24">
    <w:abstractNumId w:val="18"/>
  </w:num>
  <w:num w:numId="25">
    <w:abstractNumId w:val="21"/>
  </w:num>
  <w:num w:numId="26">
    <w:abstractNumId w:val="10"/>
  </w:num>
  <w:num w:numId="27">
    <w:abstractNumId w:val="49"/>
  </w:num>
  <w:num w:numId="28">
    <w:abstractNumId w:val="22"/>
  </w:num>
  <w:num w:numId="29">
    <w:abstractNumId w:val="33"/>
  </w:num>
  <w:num w:numId="30">
    <w:abstractNumId w:val="24"/>
  </w:num>
  <w:num w:numId="31">
    <w:abstractNumId w:val="13"/>
  </w:num>
  <w:num w:numId="32">
    <w:abstractNumId w:val="25"/>
  </w:num>
  <w:num w:numId="33">
    <w:abstractNumId w:val="15"/>
  </w:num>
  <w:num w:numId="34">
    <w:abstractNumId w:val="36"/>
  </w:num>
  <w:num w:numId="35">
    <w:abstractNumId w:val="7"/>
  </w:num>
  <w:num w:numId="36">
    <w:abstractNumId w:val="41"/>
  </w:num>
  <w:num w:numId="37">
    <w:abstractNumId w:val="23"/>
  </w:num>
  <w:num w:numId="38">
    <w:abstractNumId w:val="40"/>
  </w:num>
  <w:num w:numId="39">
    <w:abstractNumId w:val="31"/>
  </w:num>
  <w:num w:numId="40">
    <w:abstractNumId w:val="28"/>
  </w:num>
  <w:num w:numId="41">
    <w:abstractNumId w:val="4"/>
  </w:num>
  <w:num w:numId="42">
    <w:abstractNumId w:val="51"/>
  </w:num>
  <w:num w:numId="43">
    <w:abstractNumId w:val="0"/>
  </w:num>
  <w:num w:numId="44">
    <w:abstractNumId w:val="19"/>
  </w:num>
  <w:num w:numId="45">
    <w:abstractNumId w:val="14"/>
  </w:num>
  <w:num w:numId="46">
    <w:abstractNumId w:val="9"/>
  </w:num>
  <w:num w:numId="47">
    <w:abstractNumId w:val="50"/>
  </w:num>
  <w:num w:numId="48">
    <w:abstractNumId w:val="42"/>
  </w:num>
  <w:num w:numId="49">
    <w:abstractNumId w:val="35"/>
  </w:num>
  <w:num w:numId="50">
    <w:abstractNumId w:val="46"/>
  </w:num>
  <w:num w:numId="51">
    <w:abstractNumId w:val="26"/>
  </w:num>
  <w:num w:numId="52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7A"/>
    <w:rsid w:val="00174D3C"/>
    <w:rsid w:val="006E607A"/>
    <w:rsid w:val="0074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2AA80-7711-4264-B356-F6D160AD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78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74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4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1978</Words>
  <Characters>11281</Characters>
  <Application>Microsoft Office Word</Application>
  <DocSecurity>0</DocSecurity>
  <Lines>94</Lines>
  <Paragraphs>26</Paragraphs>
  <ScaleCrop>false</ScaleCrop>
  <Company/>
  <LinksUpToDate>false</LinksUpToDate>
  <CharactersWithSpaces>13233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2021-01-12T08:14:00Z</dcterms:created>
  <dcterms:modified xsi:type="dcterms:W3CDTF">2021-01-12T08:15:00Z</dcterms:modified>
</cp:coreProperties>
</file>