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B7" w:rsidRDefault="00AB6CB7" w:rsidP="00AB6CB7">
      <w:pPr>
        <w:pStyle w:val="21"/>
        <w:ind w:hanging="709"/>
        <w:jc w:val="center"/>
        <w:rPr>
          <w:b/>
          <w:caps/>
        </w:rPr>
      </w:pPr>
      <w:r>
        <w:rPr>
          <w:b/>
          <w:caps/>
          <w:highlight w:val="cyan"/>
        </w:rPr>
        <w:t>задание: выполнить практ. работу</w:t>
      </w:r>
    </w:p>
    <w:p w:rsidR="0000436B" w:rsidRDefault="0000436B" w:rsidP="0000436B">
      <w:pPr>
        <w:pStyle w:val="21"/>
        <w:jc w:val="center"/>
        <w:rPr>
          <w:b/>
          <w:caps/>
        </w:rPr>
      </w:pPr>
      <w:r>
        <w:rPr>
          <w:b/>
          <w:caps/>
        </w:rPr>
        <w:t xml:space="preserve">Лабораторно-практическая работа </w:t>
      </w:r>
    </w:p>
    <w:p w:rsidR="0000436B" w:rsidRDefault="0000436B" w:rsidP="0000436B">
      <w:pPr>
        <w:pStyle w:val="21"/>
        <w:jc w:val="center"/>
        <w:rPr>
          <w:b/>
          <w:caps/>
        </w:rPr>
      </w:pPr>
    </w:p>
    <w:p w:rsidR="0000436B" w:rsidRDefault="0000436B" w:rsidP="0000436B">
      <w:pPr>
        <w:pStyle w:val="21"/>
        <w:jc w:val="center"/>
        <w:rPr>
          <w:b/>
          <w:caps/>
        </w:rPr>
      </w:pPr>
    </w:p>
    <w:p w:rsidR="0000436B" w:rsidRDefault="0000436B" w:rsidP="008936AE">
      <w:pPr>
        <w:pStyle w:val="21"/>
        <w:spacing w:line="360" w:lineRule="auto"/>
        <w:jc w:val="left"/>
        <w:rPr>
          <w:b/>
        </w:rPr>
      </w:pPr>
      <w:r>
        <w:rPr>
          <w:b/>
        </w:rPr>
        <w:t xml:space="preserve">Тема: </w:t>
      </w:r>
      <w:r>
        <w:t>Обмен веществ и энергии.</w:t>
      </w:r>
    </w:p>
    <w:p w:rsidR="0000436B" w:rsidRDefault="0000436B" w:rsidP="008936AE">
      <w:pPr>
        <w:pStyle w:val="21"/>
        <w:spacing w:line="360" w:lineRule="auto"/>
      </w:pPr>
      <w:r>
        <w:rPr>
          <w:b/>
        </w:rPr>
        <w:t>Цель работы:</w:t>
      </w:r>
      <w:r>
        <w:t xml:space="preserve"> Составление режима дня и подсчет затрат энергии за сутки при выполнении различных видов работ с помощью хронометражно - табличного метода.</w:t>
      </w:r>
    </w:p>
    <w:p w:rsidR="0000436B" w:rsidRDefault="0000436B" w:rsidP="008936AE">
      <w:pPr>
        <w:pStyle w:val="21"/>
        <w:spacing w:line="360" w:lineRule="auto"/>
        <w:jc w:val="center"/>
        <w:rPr>
          <w:b/>
        </w:rPr>
      </w:pPr>
      <w:r>
        <w:rPr>
          <w:b/>
        </w:rPr>
        <w:t>Общие сведения</w:t>
      </w:r>
    </w:p>
    <w:p w:rsidR="0000436B" w:rsidRDefault="0000436B" w:rsidP="008936AE">
      <w:pPr>
        <w:pStyle w:val="21"/>
        <w:spacing w:line="276" w:lineRule="auto"/>
        <w:ind w:left="0" w:firstLine="709"/>
      </w:pPr>
      <w:r>
        <w:t>Обмен веществ (метаболизм)</w:t>
      </w:r>
      <w:r w:rsidR="008936AE">
        <w:t xml:space="preserve"> </w:t>
      </w:r>
      <w:r>
        <w:t xml:space="preserve">– основное свойство живой материи и основной биологический процесс, представляет собой единство двух взаимосвязанных процессов ассимиляции и диссимиляции. </w:t>
      </w:r>
    </w:p>
    <w:p w:rsidR="0000436B" w:rsidRDefault="0000436B" w:rsidP="008936AE">
      <w:pPr>
        <w:pStyle w:val="21"/>
        <w:spacing w:line="276" w:lineRule="auto"/>
        <w:ind w:left="0" w:firstLine="709"/>
      </w:pPr>
      <w:r>
        <w:rPr>
          <w:i/>
        </w:rPr>
        <w:t>Ассимиляция</w:t>
      </w:r>
      <w:r>
        <w:t xml:space="preserve"> – это непрерывное образование сложных веществ и протоплазмы клеток из веществ, поступающих в организм, при одновременном накоплении запаса потенциальной (скрытой) энергии.</w:t>
      </w:r>
    </w:p>
    <w:p w:rsidR="0000436B" w:rsidRDefault="0000436B" w:rsidP="008936AE">
      <w:pPr>
        <w:pStyle w:val="21"/>
        <w:spacing w:line="276" w:lineRule="auto"/>
        <w:ind w:left="0" w:firstLine="709"/>
      </w:pPr>
      <w:r>
        <w:t xml:space="preserve">Рост и создание новых клеток, и смена изношенных называется </w:t>
      </w:r>
      <w:r>
        <w:rPr>
          <w:i/>
        </w:rPr>
        <w:t>пластическим процессом</w:t>
      </w:r>
      <w:r>
        <w:t>.</w:t>
      </w:r>
    </w:p>
    <w:p w:rsidR="0000436B" w:rsidRDefault="0000436B" w:rsidP="008936AE">
      <w:pPr>
        <w:pStyle w:val="21"/>
        <w:spacing w:line="276" w:lineRule="auto"/>
        <w:ind w:left="0" w:firstLine="709"/>
      </w:pPr>
      <w:r>
        <w:rPr>
          <w:i/>
        </w:rPr>
        <w:t>Диссимиляция –</w:t>
      </w:r>
      <w:r>
        <w:t xml:space="preserve"> это распад живого вещества с выделением энергии, которая используется для жизнедеятельности организма. </w:t>
      </w:r>
    </w:p>
    <w:p w:rsidR="0000436B" w:rsidRDefault="0000436B" w:rsidP="008936AE">
      <w:pPr>
        <w:pStyle w:val="21"/>
        <w:spacing w:line="276" w:lineRule="auto"/>
        <w:ind w:left="0" w:firstLine="709"/>
      </w:pPr>
      <w:r>
        <w:t>Пища  является и пластическим материалом и источником энергии.</w:t>
      </w:r>
    </w:p>
    <w:p w:rsidR="0000436B" w:rsidRDefault="0000436B" w:rsidP="0000436B">
      <w:pPr>
        <w:pStyle w:val="21"/>
      </w:pPr>
    </w:p>
    <w:p w:rsidR="0000436B" w:rsidRDefault="0000436B" w:rsidP="0000436B">
      <w:pPr>
        <w:pStyle w:val="21"/>
        <w:ind w:left="0"/>
      </w:pPr>
      <w:r>
        <w:t xml:space="preserve">         </w:t>
      </w:r>
    </w:p>
    <w:p w:rsidR="0000436B" w:rsidRDefault="0000436B" w:rsidP="0000436B">
      <w:pPr>
        <w:pStyle w:val="21"/>
        <w:ind w:left="0"/>
        <w:jc w:val="center"/>
        <w:rPr>
          <w:b/>
        </w:rPr>
      </w:pPr>
      <w:r>
        <w:rPr>
          <w:b/>
        </w:rPr>
        <w:t>Порядок выполнения и оформления лабораторной работы</w:t>
      </w:r>
    </w:p>
    <w:p w:rsidR="0000436B" w:rsidRDefault="0000436B" w:rsidP="0000436B">
      <w:pPr>
        <w:pStyle w:val="21"/>
        <w:ind w:left="0"/>
      </w:pPr>
    </w:p>
    <w:p w:rsidR="0000436B" w:rsidRPr="0000436B" w:rsidRDefault="0000436B" w:rsidP="0000436B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</w:pPr>
      <w:r w:rsidRPr="0000436B">
        <w:t>Подготовить рабочую таблицу (табл. 1)</w:t>
      </w:r>
    </w:p>
    <w:p w:rsidR="0000436B" w:rsidRPr="0000436B" w:rsidRDefault="0000436B" w:rsidP="0000436B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</w:pPr>
      <w:r w:rsidRPr="0000436B">
        <w:t>Провести хронометраж дня и определить время выполнения различных видов деятельности</w:t>
      </w:r>
    </w:p>
    <w:p w:rsidR="0000436B" w:rsidRPr="0000436B" w:rsidRDefault="0000436B" w:rsidP="0000436B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</w:pPr>
      <w:r w:rsidRPr="0000436B">
        <w:t>Найти в табл. 2 для каждого вида деятельности соответствующие данные энергетических трат, которые указываются как величина расхода энергии ккал за 1 мин на 1 кг веса тела. Если в таблице тот или иной вид деятельности не указан, то следует пользоваться данными, относящимися к близкой по характеру деятельности</w:t>
      </w:r>
      <w:r w:rsidRPr="0000436B">
        <w:tab/>
      </w:r>
    </w:p>
    <w:p w:rsidR="0000436B" w:rsidRPr="0000436B" w:rsidRDefault="0000436B" w:rsidP="0000436B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</w:pPr>
      <w:r w:rsidRPr="0000436B">
        <w:t>Вычислить расход энергии при выполнении определенной деятельности за указанное время (умножить величину энерго</w:t>
      </w:r>
      <w:r>
        <w:t>за</w:t>
      </w:r>
      <w:r w:rsidRPr="0000436B">
        <w:t>трат при данном виде деятельности на время ее выполнения).</w:t>
      </w:r>
    </w:p>
    <w:p w:rsidR="0000436B" w:rsidRPr="0000436B" w:rsidRDefault="0000436B" w:rsidP="0000436B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</w:pPr>
      <w:r w:rsidRPr="0000436B">
        <w:lastRenderedPageBreak/>
        <w:t>Определить величину, характеризующую суточный расход энергии на 1кг веса, суммировав полученные данные расхода энергии при различных видах деятельности за сутки (</w:t>
      </w:r>
      <w:r w:rsidRPr="0000436B">
        <w:rPr>
          <w:lang w:val="en-US"/>
        </w:rPr>
        <w:t>Q</w:t>
      </w:r>
      <w:r w:rsidRPr="0000436B">
        <w:rPr>
          <w:vertAlign w:val="subscript"/>
        </w:rPr>
        <w:t>1</w:t>
      </w:r>
      <w:r w:rsidRPr="0000436B">
        <w:t>).</w:t>
      </w:r>
    </w:p>
    <w:p w:rsidR="0000436B" w:rsidRPr="0000436B" w:rsidRDefault="0000436B" w:rsidP="0000436B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</w:pPr>
      <w:r w:rsidRPr="0000436B">
        <w:t xml:space="preserve">Вычислить суточный расход энергии (величину суточного расхода энергии на 1 кг веса умножить на вес тела и к полученной величине прибавить 15% с целью покрытия неучтенных энергозатрат). </w:t>
      </w:r>
    </w:p>
    <w:p w:rsidR="0000436B" w:rsidRPr="0000436B" w:rsidRDefault="0000436B" w:rsidP="0000436B">
      <w:pPr>
        <w:pStyle w:val="21"/>
        <w:tabs>
          <w:tab w:val="left" w:pos="0"/>
        </w:tabs>
        <w:spacing w:line="360" w:lineRule="auto"/>
        <w:ind w:left="0" w:firstLine="720"/>
        <w:jc w:val="center"/>
      </w:pPr>
      <w:r w:rsidRPr="0000436B">
        <w:rPr>
          <w:lang w:val="en-US"/>
        </w:rPr>
        <w:t>Q</w:t>
      </w:r>
      <w:r w:rsidRPr="0000436B">
        <w:t xml:space="preserve"> = (</w:t>
      </w:r>
      <w:r w:rsidRPr="0000436B">
        <w:rPr>
          <w:lang w:val="en-US"/>
        </w:rPr>
        <w:t>Q</w:t>
      </w:r>
      <w:r w:rsidRPr="0000436B">
        <w:rPr>
          <w:vertAlign w:val="subscript"/>
        </w:rPr>
        <w:t>1</w:t>
      </w:r>
      <w:r>
        <w:t xml:space="preserve"> х </w:t>
      </w:r>
      <w:r w:rsidRPr="0000436B">
        <w:rPr>
          <w:lang w:val="en-US"/>
        </w:rPr>
        <w:t>P</w:t>
      </w:r>
      <w:r w:rsidRPr="0000436B">
        <w:t>)</w:t>
      </w:r>
      <w:r>
        <w:t xml:space="preserve"> </w:t>
      </w:r>
      <w:r w:rsidRPr="0000436B">
        <w:t>+</w:t>
      </w:r>
      <w:r>
        <w:t xml:space="preserve"> </w:t>
      </w:r>
      <w:r w:rsidRPr="0000436B">
        <w:t>15 %</w:t>
      </w:r>
    </w:p>
    <w:p w:rsidR="0000436B" w:rsidRPr="0000436B" w:rsidRDefault="0000436B" w:rsidP="0000436B">
      <w:pPr>
        <w:pStyle w:val="21"/>
        <w:tabs>
          <w:tab w:val="left" w:pos="0"/>
        </w:tabs>
        <w:spacing w:line="360" w:lineRule="auto"/>
        <w:ind w:left="0" w:firstLine="720"/>
        <w:jc w:val="center"/>
      </w:pPr>
    </w:p>
    <w:p w:rsidR="0000436B" w:rsidRPr="0000436B" w:rsidRDefault="0000436B" w:rsidP="0000436B">
      <w:pPr>
        <w:pStyle w:val="21"/>
        <w:tabs>
          <w:tab w:val="left" w:pos="0"/>
        </w:tabs>
        <w:spacing w:line="360" w:lineRule="auto"/>
        <w:ind w:left="0" w:firstLine="720"/>
      </w:pPr>
      <w:r w:rsidRPr="0000436B">
        <w:rPr>
          <w:lang w:val="en-US"/>
        </w:rPr>
        <w:t>Q</w:t>
      </w:r>
      <w:r w:rsidRPr="0000436B">
        <w:t xml:space="preserve"> – расход энергии, ккал/сутки;</w:t>
      </w:r>
    </w:p>
    <w:p w:rsidR="0000436B" w:rsidRPr="0000436B" w:rsidRDefault="0000436B" w:rsidP="0000436B">
      <w:pPr>
        <w:pStyle w:val="21"/>
        <w:tabs>
          <w:tab w:val="left" w:pos="0"/>
        </w:tabs>
        <w:spacing w:line="360" w:lineRule="auto"/>
        <w:ind w:left="0" w:firstLine="720"/>
      </w:pPr>
      <w:r w:rsidRPr="0000436B">
        <w:rPr>
          <w:lang w:val="en-US"/>
        </w:rPr>
        <w:t>P</w:t>
      </w:r>
      <w:r w:rsidRPr="0000436B">
        <w:t xml:space="preserve"> – вес тела, кг.</w:t>
      </w:r>
      <w:r w:rsidRPr="0000436B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OLE5" o:spid="_x0000_i1025" type="#_x0000_t75" style="width:9pt;height:17.25pt;visibility:visible;mso-wrap-distance-left:7.05pt;mso-wrap-distance-top:7.05pt;mso-wrap-distance-right:7.05pt;mso-wrap-distance-bottom:7.05pt" o:ole="" o:preferrelative="f">
            <v:imagedata r:id="rId7" o:title="" gamma="1"/>
            <o:lock v:ext="edit" rotation="t" aspectratio="f" shapetype="t"/>
          </v:shape>
          <o:OLEObject Type="Embed" ProgID="Equation.3" ShapeID="ОбъектOLE5" DrawAspect="Content" ObjectID="_1697121132" r:id="rId8"/>
        </w:object>
      </w:r>
    </w:p>
    <w:p w:rsidR="0000436B" w:rsidRDefault="0000436B" w:rsidP="0000436B">
      <w:pPr>
        <w:pStyle w:val="21"/>
        <w:ind w:hanging="709"/>
        <w:jc w:val="right"/>
      </w:pPr>
    </w:p>
    <w:p w:rsidR="0000436B" w:rsidRDefault="0000436B" w:rsidP="0000436B">
      <w:pPr>
        <w:pStyle w:val="21"/>
        <w:ind w:hanging="709"/>
        <w:jc w:val="right"/>
      </w:pPr>
      <w:r>
        <w:t>Таблица 1</w:t>
      </w:r>
    </w:p>
    <w:p w:rsidR="0000436B" w:rsidRDefault="0000436B" w:rsidP="0000436B">
      <w:pPr>
        <w:pStyle w:val="21"/>
        <w:ind w:hanging="709"/>
        <w:jc w:val="center"/>
      </w:pPr>
      <w:r>
        <w:t>Образец расчета энергии</w:t>
      </w:r>
    </w:p>
    <w:p w:rsidR="0000436B" w:rsidRDefault="0000436B" w:rsidP="0000436B">
      <w:pPr>
        <w:pStyle w:val="21"/>
        <w:ind w:hanging="709"/>
        <w:jc w:val="center"/>
      </w:pPr>
    </w:p>
    <w:tbl>
      <w:tblPr>
        <w:tblW w:w="9639" w:type="dxa"/>
        <w:tblInd w:w="108" w:type="dxa"/>
        <w:tblLook w:val="0000"/>
      </w:tblPr>
      <w:tblGrid>
        <w:gridCol w:w="2410"/>
        <w:gridCol w:w="2126"/>
        <w:gridCol w:w="2268"/>
        <w:gridCol w:w="2835"/>
      </w:tblGrid>
      <w:tr w:rsidR="0000436B" w:rsidTr="0000436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</w:p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ind w:left="0" w:firstLine="0"/>
              <w:jc w:val="left"/>
            </w:pPr>
            <w:r>
              <w:t>Продолжитель-ность в минутах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ind w:left="0" w:firstLine="0"/>
              <w:jc w:val="left"/>
            </w:pPr>
            <w:r>
              <w:t>Расход энергии в 1 мин. на 1 кг веса тела, ккал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ind w:left="0" w:firstLine="0"/>
              <w:jc w:val="left"/>
            </w:pPr>
            <w:r>
              <w:t>Вычисление расхода энергии (</w:t>
            </w:r>
            <w:r>
              <w:rPr>
                <w:lang w:val="en-US"/>
              </w:rPr>
              <w:t>Q</w:t>
            </w:r>
            <w:r>
              <w:rPr>
                <w:vertAlign w:val="subscript"/>
              </w:rPr>
              <w:t>1</w:t>
            </w:r>
            <w:r w:rsidRPr="00D97579">
              <w:t>)</w:t>
            </w:r>
            <w:r>
              <w:t>, ккал на 1 кг веса тела</w:t>
            </w:r>
          </w:p>
        </w:tc>
      </w:tr>
      <w:tr w:rsidR="0000436B" w:rsidTr="0000436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1. Сон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0,01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0,01</w:t>
            </w:r>
            <w:r>
              <w:rPr>
                <w:vertAlign w:val="superscript"/>
              </w:rPr>
              <w:t xml:space="preserve">.   </w:t>
            </w:r>
            <w:r>
              <w:t>480 = 4,8</w:t>
            </w:r>
            <w:r>
              <w:rPr>
                <w:vertAlign w:val="superscript"/>
              </w:rPr>
              <w:t xml:space="preserve"> </w:t>
            </w:r>
          </w:p>
        </w:tc>
      </w:tr>
      <w:tr w:rsidR="0000436B" w:rsidTr="0000436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2. Личная гигиена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0,03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 xml:space="preserve">0,03 </w:t>
            </w:r>
            <w:r>
              <w:rPr>
                <w:vertAlign w:val="superscript"/>
              </w:rPr>
              <w:t>.</w:t>
            </w:r>
            <w:r>
              <w:t xml:space="preserve"> 15 = 0,45</w:t>
            </w:r>
          </w:p>
        </w:tc>
      </w:tr>
      <w:tr w:rsidR="0000436B" w:rsidTr="0000436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3. Уборка постели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0,03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 xml:space="preserve">0,03 </w:t>
            </w:r>
            <w:r>
              <w:rPr>
                <w:vertAlign w:val="superscript"/>
              </w:rPr>
              <w:t>.</w:t>
            </w:r>
            <w:r>
              <w:t>10 = 0,3</w:t>
            </w:r>
          </w:p>
        </w:tc>
      </w:tr>
      <w:tr w:rsidR="0000436B" w:rsidTr="0000436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4. Езда в автобусе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>0,03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00436B">
            <w:pPr>
              <w:pStyle w:val="21"/>
              <w:spacing w:line="360" w:lineRule="auto"/>
              <w:ind w:left="0" w:firstLine="0"/>
              <w:jc w:val="left"/>
            </w:pPr>
            <w:r>
              <w:t xml:space="preserve">0,03 </w:t>
            </w:r>
            <w:r>
              <w:rPr>
                <w:vertAlign w:val="superscript"/>
              </w:rPr>
              <w:t xml:space="preserve">. </w:t>
            </w:r>
            <w:r>
              <w:t>40 = 1,2</w:t>
            </w:r>
          </w:p>
        </w:tc>
      </w:tr>
    </w:tbl>
    <w:p w:rsidR="0000436B" w:rsidRDefault="0000436B" w:rsidP="0000436B">
      <w:pPr>
        <w:pStyle w:val="21"/>
        <w:ind w:hanging="709"/>
      </w:pPr>
      <w:r>
        <w:t xml:space="preserve">               </w:t>
      </w:r>
    </w:p>
    <w:p w:rsidR="0000436B" w:rsidRDefault="0000436B" w:rsidP="0000436B">
      <w:pPr>
        <w:pStyle w:val="21"/>
        <w:ind w:hanging="709"/>
      </w:pPr>
    </w:p>
    <w:p w:rsidR="0000436B" w:rsidRDefault="0000436B" w:rsidP="0000436B">
      <w:pPr>
        <w:pStyle w:val="21"/>
        <w:ind w:hanging="709"/>
      </w:pPr>
    </w:p>
    <w:p w:rsidR="0000436B" w:rsidRPr="0000436B" w:rsidRDefault="0000436B" w:rsidP="0000436B">
      <w:pPr>
        <w:pStyle w:val="21"/>
        <w:ind w:hanging="709"/>
        <w:rPr>
          <w:b/>
        </w:rPr>
      </w:pPr>
      <w:r>
        <w:tab/>
      </w:r>
      <w:r w:rsidRPr="0000436B">
        <w:rPr>
          <w:b/>
        </w:rPr>
        <w:t>Расход энергии за сутки у работников умственного труда равен 2500-3000 ккал.</w:t>
      </w:r>
    </w:p>
    <w:p w:rsidR="0000436B" w:rsidRDefault="0000436B" w:rsidP="0000436B">
      <w:pPr>
        <w:pStyle w:val="21"/>
        <w:ind w:hanging="709"/>
        <w:jc w:val="right"/>
      </w:pPr>
    </w:p>
    <w:p w:rsidR="0000436B" w:rsidRDefault="0000436B" w:rsidP="0000436B">
      <w:pPr>
        <w:pStyle w:val="21"/>
        <w:ind w:hanging="709"/>
        <w:jc w:val="right"/>
      </w:pPr>
      <w:r>
        <w:t xml:space="preserve">Таблица 2 </w:t>
      </w:r>
    </w:p>
    <w:p w:rsidR="0000436B" w:rsidRDefault="0000436B" w:rsidP="0000436B">
      <w:pPr>
        <w:pStyle w:val="21"/>
        <w:ind w:hanging="709"/>
        <w:jc w:val="center"/>
      </w:pPr>
      <w:r>
        <w:t>Расход энергии при различных видах работ</w:t>
      </w:r>
    </w:p>
    <w:p w:rsidR="0000436B" w:rsidRDefault="0000436B" w:rsidP="0000436B">
      <w:pPr>
        <w:pStyle w:val="21"/>
        <w:ind w:hanging="709"/>
        <w:jc w:val="center"/>
      </w:pPr>
    </w:p>
    <w:tbl>
      <w:tblPr>
        <w:tblW w:w="9356" w:type="dxa"/>
        <w:tblInd w:w="250" w:type="dxa"/>
        <w:tblLook w:val="0000"/>
      </w:tblPr>
      <w:tblGrid>
        <w:gridCol w:w="4961"/>
        <w:gridCol w:w="4395"/>
      </w:tblGrid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Вид деятельности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  <w:rPr>
                <w:shd w:val="clear" w:color="auto" w:fill="FFFF00"/>
              </w:rPr>
            </w:pPr>
            <w:r>
              <w:t>Энергозатраты в 1 мин на 1 кг веса, ккал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1.   Езда в автомашине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 xml:space="preserve">2.   Катание на коньках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0,11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lastRenderedPageBreak/>
              <w:t>3.   Личная гигиена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4.   Лыжный спорт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0,21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5.   Мытье посуды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6.   Мытье пола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0,05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7.   Вытирание пыли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0,04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8.   Надевание и снимание обуви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9.   Глажение белья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10. Отдых стоя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11. Отдых сидя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0,02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12. Подметание пола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0,04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13. Плавание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0,12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14. Пилка дров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0,14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15. Пение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16. Прием пищи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17. Печатание на компьютере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18. Практические занятия (сидя)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0,02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19. Практические занятия (стоя)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20. Стирка вручную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0,05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21. Сон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0,01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22. Слушание лекций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0,02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23. Уборка постели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24. Ходьба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0,07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25. Хозяйственная работа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0,6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26. Чтение вслух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0,02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27. Шитье вручную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0,03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28. Писание писем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0,02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29. Физические упражнения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0,06</w:t>
            </w:r>
          </w:p>
        </w:tc>
      </w:tr>
      <w:tr w:rsidR="0000436B" w:rsidTr="002559F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</w:pPr>
            <w:r>
              <w:t>30. Бег со скоростью 18 км/ч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6B" w:rsidRDefault="0000436B" w:rsidP="002559F4">
            <w:pPr>
              <w:pStyle w:val="21"/>
              <w:spacing w:line="360" w:lineRule="auto"/>
              <w:ind w:left="0" w:firstLine="0"/>
              <w:jc w:val="center"/>
            </w:pPr>
            <w:r>
              <w:t>0,18</w:t>
            </w:r>
          </w:p>
        </w:tc>
      </w:tr>
    </w:tbl>
    <w:p w:rsidR="009167BC" w:rsidRDefault="009167BC" w:rsidP="009167BC">
      <w:pPr>
        <w:shd w:val="clear" w:color="auto" w:fill="B9B8B4"/>
        <w:spacing w:before="150" w:after="75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991A09"/>
        </w:rPr>
      </w:pPr>
    </w:p>
    <w:p w:rsidR="009167BC" w:rsidRPr="009167BC" w:rsidRDefault="009167BC" w:rsidP="009167BC">
      <w:pPr>
        <w:shd w:val="clear" w:color="auto" w:fill="B9B8B4"/>
        <w:spacing w:before="150" w:after="75" w:line="240" w:lineRule="auto"/>
        <w:textAlignment w:val="baseline"/>
        <w:outlineLvl w:val="1"/>
        <w:rPr>
          <w:rFonts w:ascii="Tahoma" w:eastAsia="Times New Roman" w:hAnsi="Tahoma" w:cs="Tahoma"/>
          <w:b/>
          <w:bCs/>
        </w:rPr>
      </w:pPr>
      <w:r w:rsidRPr="009167BC">
        <w:rPr>
          <w:rFonts w:ascii="Tahoma" w:eastAsia="Times New Roman" w:hAnsi="Tahoma" w:cs="Tahoma"/>
          <w:b/>
          <w:bCs/>
        </w:rPr>
        <w:lastRenderedPageBreak/>
        <w:t>Расходование энергии при активной деятельности.</w:t>
      </w:r>
    </w:p>
    <w:p w:rsidR="009167BC" w:rsidRPr="009167BC" w:rsidRDefault="009167BC" w:rsidP="009167BC">
      <w:pPr>
        <w:shd w:val="clear" w:color="auto" w:fill="B9B8B4"/>
        <w:spacing w:after="0" w:line="300" w:lineRule="atLeast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Основной обмен у большинства взрослых здоровых людей составляет в среднем около 1 800-2100 Ккалорий. При активной мышечной деятельности расход энергии очень быстро увеличивается: и чем тяжелее такая мышечная работа, соответственно, тем и больше энергии расходует человек. По количеству расходуемой энергии людей различных профессий можно условно делить на несколько групп.</w:t>
      </w:r>
    </w:p>
    <w:p w:rsidR="009167BC" w:rsidRPr="009167BC" w:rsidRDefault="009167BC" w:rsidP="009167BC">
      <w:pPr>
        <w:numPr>
          <w:ilvl w:val="0"/>
          <w:numId w:val="2"/>
        </w:numPr>
        <w:shd w:val="clear" w:color="auto" w:fill="B9B8B4"/>
        <w:spacing w:after="0" w:line="240" w:lineRule="auto"/>
        <w:ind w:left="0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1-я группа. Работа в положении сидя, не требующая значительных мышечных движений: как правило, это офисные работники (библиотекарь, офисный работник, фармацевт и др.) они тратят в примерно 2 250 - 2 450 больших калорий.</w:t>
      </w:r>
    </w:p>
    <w:p w:rsidR="009167BC" w:rsidRPr="009167BC" w:rsidRDefault="009167BC" w:rsidP="009167BC">
      <w:pPr>
        <w:numPr>
          <w:ilvl w:val="0"/>
          <w:numId w:val="2"/>
        </w:numPr>
        <w:shd w:val="clear" w:color="auto" w:fill="B9B8B4"/>
        <w:spacing w:after="0" w:line="240" w:lineRule="auto"/>
        <w:ind w:left="0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2-я группа. Мышечная деятельность в положении сидя (ювелир, учитель, регистратор и др.) они расходуют примерно 2 650 - 2 850 ккалорий.</w:t>
      </w:r>
    </w:p>
    <w:p w:rsidR="009167BC" w:rsidRPr="009167BC" w:rsidRDefault="009167BC" w:rsidP="009167BC">
      <w:pPr>
        <w:numPr>
          <w:ilvl w:val="0"/>
          <w:numId w:val="2"/>
        </w:numPr>
        <w:shd w:val="clear" w:color="auto" w:fill="B9B8B4"/>
        <w:spacing w:after="0" w:line="240" w:lineRule="auto"/>
        <w:ind w:left="0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3-я группа. Незначительная мышечная работа (врач, почтальон, диджей, официант) – около 3 100 ккалорий.</w:t>
      </w:r>
    </w:p>
    <w:p w:rsidR="009167BC" w:rsidRPr="009167BC" w:rsidRDefault="009167BC" w:rsidP="009167BC">
      <w:pPr>
        <w:numPr>
          <w:ilvl w:val="0"/>
          <w:numId w:val="2"/>
        </w:numPr>
        <w:shd w:val="clear" w:color="auto" w:fill="B9B8B4"/>
        <w:spacing w:after="0" w:line="240" w:lineRule="auto"/>
        <w:ind w:left="0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4-я группа. Очень напряженная мышечная работа (автослесарь, тренер, маляр, дирижер) – около 3 500 - 3 700 ккалорий.</w:t>
      </w:r>
    </w:p>
    <w:p w:rsidR="009167BC" w:rsidRPr="009167BC" w:rsidRDefault="009167BC" w:rsidP="009167BC">
      <w:pPr>
        <w:numPr>
          <w:ilvl w:val="0"/>
          <w:numId w:val="2"/>
        </w:numPr>
        <w:shd w:val="clear" w:color="auto" w:fill="B9B8B4"/>
        <w:spacing w:after="0" w:line="240" w:lineRule="auto"/>
        <w:ind w:left="0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5-я группа. Физически тяжелый труд (профессиональный спортсмен, цеховой рабочий) – около 4 100 ккалорий.</w:t>
      </w:r>
    </w:p>
    <w:p w:rsidR="009167BC" w:rsidRPr="009167BC" w:rsidRDefault="009167BC" w:rsidP="009167BC">
      <w:pPr>
        <w:numPr>
          <w:ilvl w:val="0"/>
          <w:numId w:val="2"/>
        </w:numPr>
        <w:shd w:val="clear" w:color="auto" w:fill="B9B8B4"/>
        <w:spacing w:after="0" w:line="240" w:lineRule="auto"/>
        <w:ind w:left="0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6-я группа. Весьма тяжелый труд (шахтер, каменщик) – примерно 5 100 ккалорий и даже более.</w:t>
      </w:r>
    </w:p>
    <w:p w:rsidR="009167BC" w:rsidRPr="009167BC" w:rsidRDefault="009167BC" w:rsidP="009167BC">
      <w:pPr>
        <w:shd w:val="clear" w:color="auto" w:fill="B9B8B4"/>
        <w:spacing w:after="0" w:line="300" w:lineRule="atLeast"/>
        <w:textAlignment w:val="baseline"/>
        <w:rPr>
          <w:rFonts w:ascii="Tahoma" w:eastAsia="Times New Roman" w:hAnsi="Tahoma" w:cs="Tahoma"/>
          <w:sz w:val="18"/>
          <w:szCs w:val="18"/>
        </w:rPr>
      </w:pPr>
      <w:r w:rsidRPr="009167BC">
        <w:rPr>
          <w:rFonts w:ascii="Tahoma" w:eastAsia="Times New Roman" w:hAnsi="Tahoma" w:cs="Tahoma"/>
          <w:sz w:val="18"/>
          <w:szCs w:val="18"/>
        </w:rPr>
        <w:t>Необходимо учитывать, что при умственной работе расходуется весьма незначительное количество энергии. Именно поэтому умственная работа – это не повод кушать шоколадки.</w:t>
      </w:r>
    </w:p>
    <w:p w:rsidR="009167BC" w:rsidRPr="009167BC" w:rsidRDefault="009167BC" w:rsidP="009167BC">
      <w:pPr>
        <w:shd w:val="clear" w:color="auto" w:fill="B9B8B4"/>
        <w:spacing w:before="150" w:after="75" w:line="240" w:lineRule="auto"/>
        <w:textAlignment w:val="baseline"/>
        <w:outlineLvl w:val="1"/>
        <w:rPr>
          <w:rFonts w:ascii="Tahoma" w:eastAsia="Times New Roman" w:hAnsi="Tahoma" w:cs="Tahoma"/>
          <w:b/>
          <w:bCs/>
        </w:rPr>
      </w:pPr>
      <w:r w:rsidRPr="009167BC">
        <w:rPr>
          <w:rFonts w:ascii="Tahoma" w:eastAsia="Times New Roman" w:hAnsi="Tahoma" w:cs="Tahoma"/>
          <w:b/>
          <w:bCs/>
        </w:rPr>
        <w:t>Примерные затраты энергии при различных видах деятельности человека</w:t>
      </w:r>
    </w:p>
    <w:tbl>
      <w:tblPr>
        <w:tblW w:w="9045" w:type="dxa"/>
        <w:shd w:val="clear" w:color="auto" w:fill="B9B8B4"/>
        <w:tblCellMar>
          <w:left w:w="0" w:type="dxa"/>
          <w:right w:w="0" w:type="dxa"/>
        </w:tblCellMar>
        <w:tblLook w:val="04A0"/>
      </w:tblPr>
      <w:tblGrid>
        <w:gridCol w:w="5879"/>
        <w:gridCol w:w="3166"/>
      </w:tblGrid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Затраты,</w:t>
            </w: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ккал/(час*1кг массы)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Сон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0.83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Отдых лежа (без сна)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1.1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Еда сидя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Чтение вслух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Езда на автомобиле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Письменная работа сидя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Умывание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Шитье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Езда в транспорте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Печатание на машинке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Вождение автомобиля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Подметание пола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Игра на фортепьяно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Гребля (50 м/мин)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на садовом участке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2.5-6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Стирка вручную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(10 м/мин)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Катание на коньках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3-10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по ровной дороге (4 км/час)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Езда на велосипеде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3.5-9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Зарядка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Настольный теннис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Волейбол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Верховая езда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4-7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Гимнастические упражнения вольные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4.2-14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по ровной дороге (6 км/час)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Бадминтон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"трусцой" по ровной дороге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Гребля (80 м/мин)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в гору (2 км/час)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Пилка дров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Большой теннис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Футбол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Баскетбол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со скоростью 9 км/час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по ровной дороге (8 км/час)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(50 м/мин)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Борьба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11-16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на лыжах (12 км/час)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со скоростью 12 км/час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со скоростью 15 км/час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топором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20.4</w:t>
            </w:r>
          </w:p>
        </w:tc>
      </w:tr>
      <w:tr w:rsidR="009167BC" w:rsidRPr="009167BC" w:rsidTr="009167BC">
        <w:tc>
          <w:tcPr>
            <w:tcW w:w="0" w:type="auto"/>
            <w:gridSpan w:val="2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Трудовая деятельность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барменом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0.0439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плотником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0.062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спортивным тренером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0.07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барменом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плотником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спортивным тренером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шахтером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за компьютером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Строительство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клерком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1.9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пожарником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лесником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оператором тяжелых машин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тяжелые ручные инструменты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уход за лошадьми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в офисе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1.3</w:t>
            </w:r>
          </w:p>
        </w:tc>
      </w:tr>
      <w:tr w:rsidR="009167BC" w:rsidRPr="009167BC" w:rsidTr="009167BC">
        <w:trPr>
          <w:trHeight w:val="255"/>
        </w:trPr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каменщиком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массажистом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полицейским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учеба в классе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1.9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сталелитейщиком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актером в театре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работа шофером грузовика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2.1</w:t>
            </w:r>
          </w:p>
        </w:tc>
      </w:tr>
      <w:tr w:rsidR="009167BC" w:rsidRPr="009167BC" w:rsidTr="009167BC">
        <w:tc>
          <w:tcPr>
            <w:tcW w:w="0" w:type="auto"/>
            <w:gridSpan w:val="2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Дела по дому 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уход за ребенком (купание, кормление)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детские игры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приготовление еды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покупка продуктов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тяжелая уборка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Перемещение мебели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перенос коробок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распаковка коробок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игры с ребенком (умеренная активность)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игры с ребенком (высокая активность)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чтение сидя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стояние в очереди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Сон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просмотр телепередач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0.8</w:t>
            </w:r>
          </w:p>
        </w:tc>
      </w:tr>
      <w:tr w:rsidR="009167BC" w:rsidRPr="009167BC" w:rsidTr="009167BC">
        <w:tc>
          <w:tcPr>
            <w:tcW w:w="0" w:type="auto"/>
            <w:gridSpan w:val="2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Фитнес, аэробика 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аэробика лёгкая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аэробика интенсивная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степ-аэробика легкая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степ-аэробика интенсивная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водная аэробика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велосипедный тренажер (средняя активность)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велосипедный тренажер (высокая активность)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11.1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ритмическая гимнастика (тяжелая)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ритмическая гимнастика (легкая)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тренажеры типа "наездник"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гребной тренажер (средняя активность)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лыжный тренажер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растягивания (хатха-йога)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подъем тяжестей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интенсивный подъем тяжестей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</w:t>
            </w:r>
          </w:p>
        </w:tc>
      </w:tr>
      <w:tr w:rsidR="009167BC" w:rsidRPr="009167BC" w:rsidTr="009167BC">
        <w:tc>
          <w:tcPr>
            <w:tcW w:w="0" w:type="auto"/>
            <w:gridSpan w:val="2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Спорт 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стрельба из лука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бадминтон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баскетбол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бильярд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горный велосипед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велосипед 20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велосипед 25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велосипед 30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велосипед 35+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кегли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бокс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керлинг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быстрые танцы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6-15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медленные танцы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фехтование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американский футбол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гольф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гандбол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на природе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хоккей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верховая езда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гребля на байдарке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восточные единоборства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ориентирование на местности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спортивная ходьба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6.8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ракетбол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альпинизм (восхождение)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катание на роликах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прыжки с веревкой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8,5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10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15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на природе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катание на скейтборде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бег на лыжах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катание с гор на лыжах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санный спорт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с маской и трубкой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футбол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софтбол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(общее)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6,36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быстрое плавание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на спине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(брасс)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(баттерфляй)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плавание (кроль)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теннис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волейбол (игра)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волейбол (соревнования)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пляжный волейбол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8.5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6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ходьба 7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ходьба 8 км/ч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быстрая ходьба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водные лыжи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водное поло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10.6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водный волейбол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борьба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gridSpan w:val="2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Работа на даче 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в огороде (общая)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рубка дров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выкапывание ям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складывание, переноска дров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в огороде (прополка)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4.9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укладывание дерна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с газонокосилкой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посадка в огороде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посадка деревьев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работа граблями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уборка листьев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ручная уборка снега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gridSpan w:val="2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Ремонт дома или машины 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починка машины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плотницкие работы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починка мебели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прочистка водостоков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5.3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укладка ковра или кафеля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кровельные работы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6.4</w:t>
            </w:r>
          </w:p>
        </w:tc>
      </w:tr>
      <w:tr w:rsidR="009167BC" w:rsidRPr="009167BC" w:rsidTr="009167BC"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электропроводка </w:t>
            </w:r>
          </w:p>
        </w:tc>
        <w:tc>
          <w:tcPr>
            <w:tcW w:w="0" w:type="auto"/>
            <w:tcBorders>
              <w:top w:val="single" w:sz="12" w:space="0" w:color="B9B8B4"/>
              <w:left w:val="single" w:sz="12" w:space="0" w:color="B9B8B4"/>
              <w:bottom w:val="single" w:sz="12" w:space="0" w:color="B9B8B4"/>
              <w:right w:val="single" w:sz="12" w:space="0" w:color="B9B8B4"/>
            </w:tcBorders>
            <w:shd w:val="clear" w:color="auto" w:fill="B9B8B4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67BC" w:rsidRPr="009167BC" w:rsidRDefault="009167BC" w:rsidP="009167BC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167B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</w:tr>
    </w:tbl>
    <w:p w:rsidR="009167BC" w:rsidRPr="009167BC" w:rsidRDefault="009167BC" w:rsidP="009167BC">
      <w:pPr>
        <w:shd w:val="clear" w:color="auto" w:fill="B9B8B4"/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9167BC">
        <w:rPr>
          <w:rFonts w:ascii="Tahoma" w:eastAsia="Times New Roman" w:hAnsi="Tahoma" w:cs="Tahoma"/>
          <w:color w:val="000000"/>
          <w:sz w:val="18"/>
          <w:szCs w:val="18"/>
        </w:rPr>
        <w:t>Чтобы узнать свои энергозатраты, нужно умножить коэффициент на свой вес и на продолжительность физической активности.</w:t>
      </w:r>
    </w:p>
    <w:p w:rsidR="009167BC" w:rsidRPr="009167BC" w:rsidRDefault="009167BC" w:rsidP="009167BC">
      <w:pPr>
        <w:shd w:val="clear" w:color="auto" w:fill="B9B8B4"/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9167BC">
        <w:rPr>
          <w:rFonts w:ascii="Tahoma" w:eastAsia="Times New Roman" w:hAnsi="Tahoma" w:cs="Tahoma"/>
          <w:color w:val="000000"/>
          <w:sz w:val="18"/>
          <w:szCs w:val="18"/>
        </w:rPr>
        <w:t>Например, если вы весите 70 кг и занимаетесь интенсивной аэробикой на протяжении 30 ми</w:t>
      </w:r>
    </w:p>
    <w:p w:rsidR="00682230" w:rsidRDefault="00682230"/>
    <w:sectPr w:rsidR="00682230" w:rsidSect="0000436B">
      <w:footerReference w:type="default" r:id="rId9"/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2A6" w:rsidRPr="008936AE" w:rsidRDefault="002D12A6" w:rsidP="008936AE">
      <w:pPr>
        <w:pStyle w:val="2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2D12A6" w:rsidRPr="008936AE" w:rsidRDefault="002D12A6" w:rsidP="008936AE">
      <w:pPr>
        <w:pStyle w:val="2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5834"/>
      <w:docPartObj>
        <w:docPartGallery w:val="Page Numbers (Bottom of Page)"/>
        <w:docPartUnique/>
      </w:docPartObj>
    </w:sdtPr>
    <w:sdtContent>
      <w:p w:rsidR="008936AE" w:rsidRDefault="00EE7883">
        <w:pPr>
          <w:pStyle w:val="a5"/>
          <w:jc w:val="right"/>
        </w:pPr>
        <w:fldSimple w:instr=" PAGE   \* MERGEFORMAT ">
          <w:r w:rsidR="00AB6CB7">
            <w:rPr>
              <w:noProof/>
            </w:rPr>
            <w:t>2</w:t>
          </w:r>
        </w:fldSimple>
      </w:p>
    </w:sdtContent>
  </w:sdt>
  <w:p w:rsidR="008936AE" w:rsidRDefault="008936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2A6" w:rsidRPr="008936AE" w:rsidRDefault="002D12A6" w:rsidP="008936AE">
      <w:pPr>
        <w:pStyle w:val="2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2D12A6" w:rsidRPr="008936AE" w:rsidRDefault="002D12A6" w:rsidP="008936AE">
      <w:pPr>
        <w:pStyle w:val="2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7BF14"/>
    <w:multiLevelType w:val="multilevel"/>
    <w:tmpl w:val="5447BF14"/>
    <w:name w:val="Нумерованный список 3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"/>
      <w:lvlJc w:val="left"/>
      <w:pPr>
        <w:ind w:left="720" w:firstLine="0"/>
      </w:pPr>
    </w:lvl>
  </w:abstractNum>
  <w:abstractNum w:abstractNumId="1">
    <w:nsid w:val="59AB4AB9"/>
    <w:multiLevelType w:val="multilevel"/>
    <w:tmpl w:val="A97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36B"/>
    <w:rsid w:val="0000436B"/>
    <w:rsid w:val="00146130"/>
    <w:rsid w:val="002559F4"/>
    <w:rsid w:val="002D12A6"/>
    <w:rsid w:val="003B4CDE"/>
    <w:rsid w:val="004B0327"/>
    <w:rsid w:val="00682230"/>
    <w:rsid w:val="007514DF"/>
    <w:rsid w:val="008936AE"/>
    <w:rsid w:val="009167BC"/>
    <w:rsid w:val="00AB6CB7"/>
    <w:rsid w:val="00E549FD"/>
    <w:rsid w:val="00EE7883"/>
    <w:rsid w:val="00FE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30"/>
  </w:style>
  <w:style w:type="paragraph" w:styleId="2">
    <w:name w:val="heading 2"/>
    <w:basedOn w:val="a"/>
    <w:link w:val="20"/>
    <w:uiPriority w:val="9"/>
    <w:qFormat/>
    <w:rsid w:val="00916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00436B"/>
    <w:pPr>
      <w:spacing w:after="0" w:line="240" w:lineRule="auto"/>
      <w:ind w:left="709" w:hanging="731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36B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9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36AE"/>
  </w:style>
  <w:style w:type="paragraph" w:styleId="a5">
    <w:name w:val="footer"/>
    <w:basedOn w:val="a"/>
    <w:link w:val="a6"/>
    <w:uiPriority w:val="99"/>
    <w:unhideWhenUsed/>
    <w:rsid w:val="0089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6AE"/>
  </w:style>
  <w:style w:type="character" w:customStyle="1" w:styleId="20">
    <w:name w:val="Заголовок 2 Знак"/>
    <w:basedOn w:val="a0"/>
    <w:link w:val="2"/>
    <w:uiPriority w:val="9"/>
    <w:rsid w:val="009167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9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167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1390</Words>
  <Characters>7927</Characters>
  <Application>Microsoft Office Word</Application>
  <DocSecurity>0</DocSecurity>
  <Lines>66</Lines>
  <Paragraphs>18</Paragraphs>
  <ScaleCrop>false</ScaleCrop>
  <Company>Grizli777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slava</cp:lastModifiedBy>
  <cp:revision>2</cp:revision>
  <dcterms:created xsi:type="dcterms:W3CDTF">2021-10-30T08:46:00Z</dcterms:created>
  <dcterms:modified xsi:type="dcterms:W3CDTF">2021-10-30T08:46:00Z</dcterms:modified>
</cp:coreProperties>
</file>