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36" w:rsidRDefault="00E34436" w:rsidP="00E34436">
      <w:pPr>
        <w:pStyle w:val="112"/>
        <w:numPr>
          <w:ilvl w:val="0"/>
          <w:numId w:val="0"/>
        </w:numPr>
        <w:suppressAutoHyphens w:val="0"/>
      </w:pPr>
      <w:bookmarkStart w:id="0" w:name="_Toc230359066"/>
      <w:bookmarkStart w:id="1" w:name="_Toc276748510"/>
      <w:bookmarkStart w:id="2" w:name="_Toc338066051"/>
      <w:bookmarkStart w:id="3" w:name="_Toc346823539"/>
      <w:r>
        <w:t>Тестовые</w:t>
      </w:r>
      <w:r w:rsidRPr="00BE3BA8">
        <w:t xml:space="preserve"> задани</w:t>
      </w:r>
      <w:bookmarkEnd w:id="0"/>
      <w:bookmarkEnd w:id="1"/>
      <w:bookmarkEnd w:id="2"/>
      <w:r>
        <w:t xml:space="preserve">я </w:t>
      </w:r>
      <w:bookmarkEnd w:id="3"/>
    </w:p>
    <w:p w:rsidR="00E34436" w:rsidRPr="00923767" w:rsidRDefault="00E34436" w:rsidP="00E34436">
      <w:pPr>
        <w:pStyle w:val="a3"/>
        <w:numPr>
          <w:ilvl w:val="0"/>
          <w:numId w:val="2"/>
        </w:numPr>
        <w:ind w:left="426" w:hanging="426"/>
        <w:jc w:val="both"/>
        <w:rPr>
          <w:sz w:val="22"/>
        </w:rPr>
      </w:pPr>
      <w:r w:rsidRPr="00923767">
        <w:rPr>
          <w:sz w:val="22"/>
        </w:rPr>
        <w:t>Финансы – ...</w:t>
      </w:r>
    </w:p>
    <w:p w:rsidR="00E34436" w:rsidRPr="00923767" w:rsidRDefault="00E34436" w:rsidP="00E34436">
      <w:pPr>
        <w:pStyle w:val="a3"/>
        <w:numPr>
          <w:ilvl w:val="0"/>
          <w:numId w:val="3"/>
        </w:numPr>
        <w:ind w:hanging="294"/>
        <w:jc w:val="both"/>
        <w:rPr>
          <w:sz w:val="22"/>
        </w:rPr>
      </w:pPr>
      <w:r w:rsidRPr="00923767">
        <w:rPr>
          <w:sz w:val="22"/>
        </w:rPr>
        <w:t>объективно необходимы</w:t>
      </w:r>
    </w:p>
    <w:p w:rsidR="00E34436" w:rsidRPr="00923767" w:rsidRDefault="00E34436" w:rsidP="00E34436">
      <w:pPr>
        <w:pStyle w:val="a3"/>
        <w:numPr>
          <w:ilvl w:val="0"/>
          <w:numId w:val="3"/>
        </w:numPr>
        <w:ind w:hanging="294"/>
        <w:jc w:val="both"/>
        <w:rPr>
          <w:sz w:val="22"/>
        </w:rPr>
      </w:pPr>
      <w:proofErr w:type="gramStart"/>
      <w:r w:rsidRPr="00923767">
        <w:rPr>
          <w:sz w:val="22"/>
        </w:rPr>
        <w:t>субъективны</w:t>
      </w:r>
      <w:proofErr w:type="gramEnd"/>
      <w:r w:rsidRPr="00923767">
        <w:rPr>
          <w:sz w:val="22"/>
        </w:rPr>
        <w:t xml:space="preserve"> по своей природе</w:t>
      </w:r>
    </w:p>
    <w:p w:rsidR="00E34436" w:rsidRPr="00923767" w:rsidRDefault="00E34436" w:rsidP="00E34436">
      <w:pPr>
        <w:pStyle w:val="a3"/>
        <w:numPr>
          <w:ilvl w:val="0"/>
          <w:numId w:val="3"/>
        </w:numPr>
        <w:ind w:hanging="294"/>
        <w:jc w:val="both"/>
        <w:rPr>
          <w:sz w:val="22"/>
        </w:rPr>
      </w:pPr>
      <w:proofErr w:type="gramStart"/>
      <w:r w:rsidRPr="00923767">
        <w:rPr>
          <w:sz w:val="22"/>
        </w:rPr>
        <w:t>обусловлены потребностями общественного развития</w:t>
      </w:r>
      <w:proofErr w:type="gramEnd"/>
    </w:p>
    <w:p w:rsidR="00E34436" w:rsidRPr="00923767" w:rsidRDefault="00E34436" w:rsidP="00E34436">
      <w:pPr>
        <w:pStyle w:val="a3"/>
        <w:numPr>
          <w:ilvl w:val="0"/>
          <w:numId w:val="3"/>
        </w:numPr>
        <w:ind w:hanging="294"/>
        <w:jc w:val="both"/>
        <w:rPr>
          <w:sz w:val="22"/>
        </w:rPr>
      </w:pPr>
      <w:r w:rsidRPr="00923767">
        <w:rPr>
          <w:sz w:val="22"/>
        </w:rPr>
        <w:t>порождаются деятельностью государства</w:t>
      </w:r>
    </w:p>
    <w:p w:rsidR="00E34436" w:rsidRPr="00923767" w:rsidRDefault="00E34436" w:rsidP="00E34436">
      <w:pPr>
        <w:pStyle w:val="a3"/>
        <w:numPr>
          <w:ilvl w:val="0"/>
          <w:numId w:val="3"/>
        </w:numPr>
        <w:ind w:hanging="294"/>
        <w:jc w:val="both"/>
        <w:rPr>
          <w:sz w:val="22"/>
        </w:rPr>
      </w:pPr>
      <w:r w:rsidRPr="00923767">
        <w:rPr>
          <w:sz w:val="22"/>
        </w:rPr>
        <w:t>необходимы только низовому звену хозяйствования (предприятиям, организациям, учреждениям)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Термин «финансы» означает</w:t>
      </w:r>
    </w:p>
    <w:p w:rsidR="00E34436" w:rsidRPr="00923767" w:rsidRDefault="00E34436" w:rsidP="00E34436">
      <w:pPr>
        <w:pStyle w:val="a3"/>
        <w:numPr>
          <w:ilvl w:val="0"/>
          <w:numId w:val="4"/>
        </w:numPr>
        <w:ind w:hanging="294"/>
        <w:jc w:val="both"/>
        <w:rPr>
          <w:sz w:val="22"/>
        </w:rPr>
      </w:pPr>
      <w:r w:rsidRPr="00923767">
        <w:rPr>
          <w:sz w:val="22"/>
        </w:rPr>
        <w:t>деньги</w:t>
      </w:r>
    </w:p>
    <w:p w:rsidR="00E34436" w:rsidRPr="00923767" w:rsidRDefault="00E34436" w:rsidP="00E34436">
      <w:pPr>
        <w:pStyle w:val="a3"/>
        <w:numPr>
          <w:ilvl w:val="0"/>
          <w:numId w:val="4"/>
        </w:numPr>
        <w:ind w:hanging="294"/>
        <w:jc w:val="both"/>
        <w:rPr>
          <w:sz w:val="22"/>
        </w:rPr>
      </w:pPr>
      <w:r w:rsidRPr="00923767">
        <w:rPr>
          <w:sz w:val="22"/>
        </w:rPr>
        <w:t>сделки</w:t>
      </w:r>
    </w:p>
    <w:p w:rsidR="00E34436" w:rsidRPr="00923767" w:rsidRDefault="00E34436" w:rsidP="00E34436">
      <w:pPr>
        <w:pStyle w:val="a3"/>
        <w:numPr>
          <w:ilvl w:val="0"/>
          <w:numId w:val="4"/>
        </w:numPr>
        <w:ind w:hanging="294"/>
        <w:jc w:val="both"/>
        <w:rPr>
          <w:sz w:val="22"/>
        </w:rPr>
      </w:pPr>
      <w:r w:rsidRPr="00923767">
        <w:rPr>
          <w:sz w:val="22"/>
        </w:rPr>
        <w:t>платежи при сделках</w:t>
      </w:r>
    </w:p>
    <w:p w:rsidR="00E34436" w:rsidRPr="00923767" w:rsidRDefault="00E34436" w:rsidP="00E34436">
      <w:pPr>
        <w:pStyle w:val="a3"/>
        <w:numPr>
          <w:ilvl w:val="0"/>
          <w:numId w:val="4"/>
        </w:numPr>
        <w:ind w:hanging="294"/>
        <w:jc w:val="both"/>
        <w:rPr>
          <w:sz w:val="22"/>
        </w:rPr>
      </w:pPr>
      <w:r w:rsidRPr="00923767">
        <w:rPr>
          <w:sz w:val="22"/>
        </w:rPr>
        <w:t>денежные отношения</w:t>
      </w:r>
    </w:p>
    <w:p w:rsidR="00E34436" w:rsidRPr="00923767" w:rsidRDefault="00E34436" w:rsidP="00E34436">
      <w:pPr>
        <w:pStyle w:val="a3"/>
        <w:numPr>
          <w:ilvl w:val="0"/>
          <w:numId w:val="4"/>
        </w:numPr>
        <w:ind w:hanging="294"/>
        <w:jc w:val="both"/>
        <w:rPr>
          <w:sz w:val="22"/>
        </w:rPr>
      </w:pPr>
      <w:r w:rsidRPr="00923767">
        <w:rPr>
          <w:sz w:val="22"/>
        </w:rPr>
        <w:t>наличную оплату сделки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Финансы как экономическая категория возникают</w:t>
      </w:r>
    </w:p>
    <w:p w:rsidR="00E34436" w:rsidRPr="00923767" w:rsidRDefault="00E34436" w:rsidP="00E34436">
      <w:pPr>
        <w:pStyle w:val="a3"/>
        <w:numPr>
          <w:ilvl w:val="0"/>
          <w:numId w:val="5"/>
        </w:numPr>
        <w:ind w:hanging="294"/>
        <w:jc w:val="both"/>
        <w:rPr>
          <w:sz w:val="22"/>
        </w:rPr>
      </w:pPr>
      <w:r w:rsidRPr="00923767">
        <w:rPr>
          <w:sz w:val="22"/>
        </w:rPr>
        <w:t>в процессе накопления капитала</w:t>
      </w:r>
    </w:p>
    <w:p w:rsidR="00E34436" w:rsidRPr="00923767" w:rsidRDefault="00E34436" w:rsidP="00E34436">
      <w:pPr>
        <w:pStyle w:val="a3"/>
        <w:numPr>
          <w:ilvl w:val="0"/>
          <w:numId w:val="5"/>
        </w:numPr>
        <w:ind w:hanging="294"/>
        <w:jc w:val="both"/>
        <w:rPr>
          <w:sz w:val="22"/>
        </w:rPr>
      </w:pPr>
      <w:r w:rsidRPr="00923767">
        <w:rPr>
          <w:sz w:val="22"/>
        </w:rPr>
        <w:t>в процессе выплаты заработной платы</w:t>
      </w:r>
    </w:p>
    <w:p w:rsidR="00E34436" w:rsidRPr="00923767" w:rsidRDefault="00E34436" w:rsidP="00E34436">
      <w:pPr>
        <w:pStyle w:val="a3"/>
        <w:numPr>
          <w:ilvl w:val="0"/>
          <w:numId w:val="5"/>
        </w:numPr>
        <w:ind w:hanging="294"/>
        <w:jc w:val="both"/>
        <w:rPr>
          <w:sz w:val="22"/>
        </w:rPr>
      </w:pPr>
      <w:r w:rsidRPr="00923767">
        <w:rPr>
          <w:sz w:val="22"/>
        </w:rPr>
        <w:t>в процессе распределения и перераспределения ВВП и НД</w:t>
      </w:r>
    </w:p>
    <w:p w:rsidR="00E34436" w:rsidRPr="00923767" w:rsidRDefault="00E34436" w:rsidP="00E34436">
      <w:pPr>
        <w:pStyle w:val="a3"/>
        <w:numPr>
          <w:ilvl w:val="0"/>
          <w:numId w:val="5"/>
        </w:numPr>
        <w:ind w:hanging="294"/>
        <w:jc w:val="both"/>
        <w:rPr>
          <w:sz w:val="22"/>
        </w:rPr>
      </w:pPr>
      <w:r w:rsidRPr="00923767">
        <w:rPr>
          <w:sz w:val="22"/>
        </w:rPr>
        <w:t>только в розничной торговле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Одной из причин возникновения финансов является</w:t>
      </w:r>
    </w:p>
    <w:p w:rsidR="00E34436" w:rsidRPr="00923767" w:rsidRDefault="00E34436" w:rsidP="00E34436">
      <w:pPr>
        <w:pStyle w:val="a3"/>
        <w:numPr>
          <w:ilvl w:val="0"/>
          <w:numId w:val="6"/>
        </w:numPr>
        <w:ind w:hanging="294"/>
        <w:jc w:val="both"/>
        <w:rPr>
          <w:sz w:val="22"/>
        </w:rPr>
      </w:pPr>
      <w:r w:rsidRPr="00923767">
        <w:rPr>
          <w:sz w:val="22"/>
        </w:rPr>
        <w:t>натуральное хозяйство</w:t>
      </w:r>
    </w:p>
    <w:p w:rsidR="00E34436" w:rsidRPr="00923767" w:rsidRDefault="00E34436" w:rsidP="00E34436">
      <w:pPr>
        <w:pStyle w:val="a3"/>
        <w:numPr>
          <w:ilvl w:val="0"/>
          <w:numId w:val="6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государство</w:t>
      </w:r>
    </w:p>
    <w:p w:rsidR="00E34436" w:rsidRPr="00923767" w:rsidRDefault="00E34436" w:rsidP="00E34436">
      <w:pPr>
        <w:pStyle w:val="a3"/>
        <w:numPr>
          <w:ilvl w:val="0"/>
          <w:numId w:val="6"/>
        </w:numPr>
        <w:ind w:hanging="294"/>
        <w:jc w:val="both"/>
        <w:rPr>
          <w:sz w:val="22"/>
        </w:rPr>
      </w:pPr>
      <w:r w:rsidRPr="00923767">
        <w:rPr>
          <w:sz w:val="22"/>
        </w:rPr>
        <w:t>производительность труда</w:t>
      </w:r>
    </w:p>
    <w:p w:rsidR="00E34436" w:rsidRPr="00923767" w:rsidRDefault="00E34436" w:rsidP="00E34436">
      <w:pPr>
        <w:pStyle w:val="a3"/>
        <w:numPr>
          <w:ilvl w:val="0"/>
          <w:numId w:val="6"/>
        </w:numPr>
        <w:ind w:hanging="294"/>
        <w:jc w:val="both"/>
        <w:rPr>
          <w:sz w:val="22"/>
        </w:rPr>
      </w:pPr>
      <w:r w:rsidRPr="00923767">
        <w:rPr>
          <w:sz w:val="22"/>
        </w:rPr>
        <w:t>разделение труда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Элемент децентрализованных финансовых ресурсов</w:t>
      </w:r>
    </w:p>
    <w:p w:rsidR="00E34436" w:rsidRPr="00923767" w:rsidRDefault="00E34436" w:rsidP="00E34436">
      <w:pPr>
        <w:pStyle w:val="a3"/>
        <w:numPr>
          <w:ilvl w:val="0"/>
          <w:numId w:val="7"/>
        </w:numPr>
        <w:ind w:hanging="294"/>
        <w:jc w:val="both"/>
        <w:rPr>
          <w:sz w:val="22"/>
        </w:rPr>
      </w:pPr>
      <w:r w:rsidRPr="00923767">
        <w:rPr>
          <w:sz w:val="22"/>
        </w:rPr>
        <w:t>прибыль</w:t>
      </w:r>
    </w:p>
    <w:p w:rsidR="00E34436" w:rsidRPr="00923767" w:rsidRDefault="00E34436" w:rsidP="00E34436">
      <w:pPr>
        <w:pStyle w:val="a3"/>
        <w:numPr>
          <w:ilvl w:val="0"/>
          <w:numId w:val="7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государственные заимствования</w:t>
      </w:r>
    </w:p>
    <w:p w:rsidR="00E34436" w:rsidRPr="00923767" w:rsidRDefault="00E34436" w:rsidP="00E34436">
      <w:pPr>
        <w:pStyle w:val="a3"/>
        <w:numPr>
          <w:ilvl w:val="0"/>
          <w:numId w:val="7"/>
        </w:numPr>
        <w:ind w:hanging="294"/>
        <w:jc w:val="both"/>
        <w:rPr>
          <w:sz w:val="22"/>
        </w:rPr>
      </w:pPr>
      <w:r w:rsidRPr="00923767">
        <w:rPr>
          <w:sz w:val="22"/>
        </w:rPr>
        <w:t>доходы государства</w:t>
      </w:r>
    </w:p>
    <w:p w:rsidR="00E34436" w:rsidRPr="00923767" w:rsidRDefault="00E34436" w:rsidP="00E34436">
      <w:pPr>
        <w:pStyle w:val="a3"/>
        <w:numPr>
          <w:ilvl w:val="0"/>
          <w:numId w:val="7"/>
        </w:numPr>
        <w:ind w:hanging="294"/>
        <w:jc w:val="both"/>
        <w:rPr>
          <w:sz w:val="22"/>
        </w:rPr>
      </w:pPr>
      <w:r w:rsidRPr="00923767">
        <w:rPr>
          <w:sz w:val="22"/>
        </w:rPr>
        <w:t>налоги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Элемент централизованных финансовых ресурсов:</w:t>
      </w:r>
    </w:p>
    <w:p w:rsidR="00E34436" w:rsidRPr="00923767" w:rsidRDefault="00E34436" w:rsidP="00E34436">
      <w:pPr>
        <w:pStyle w:val="a3"/>
        <w:numPr>
          <w:ilvl w:val="0"/>
          <w:numId w:val="8"/>
        </w:numPr>
        <w:ind w:hanging="294"/>
        <w:jc w:val="both"/>
        <w:rPr>
          <w:sz w:val="22"/>
        </w:rPr>
      </w:pPr>
      <w:r w:rsidRPr="00923767">
        <w:rPr>
          <w:sz w:val="22"/>
        </w:rPr>
        <w:t>налоги</w:t>
      </w:r>
    </w:p>
    <w:p w:rsidR="00E34436" w:rsidRPr="00923767" w:rsidRDefault="00E34436" w:rsidP="00E34436">
      <w:pPr>
        <w:pStyle w:val="a3"/>
        <w:numPr>
          <w:ilvl w:val="0"/>
          <w:numId w:val="8"/>
        </w:numPr>
        <w:ind w:hanging="294"/>
        <w:jc w:val="both"/>
        <w:rPr>
          <w:sz w:val="22"/>
        </w:rPr>
      </w:pPr>
      <w:r w:rsidRPr="00923767">
        <w:rPr>
          <w:sz w:val="22"/>
        </w:rPr>
        <w:t>амортизационные фонды коммерческих предприятий</w:t>
      </w:r>
    </w:p>
    <w:p w:rsidR="00E34436" w:rsidRPr="00923767" w:rsidRDefault="00E34436" w:rsidP="00E34436">
      <w:pPr>
        <w:pStyle w:val="a3"/>
        <w:numPr>
          <w:ilvl w:val="0"/>
          <w:numId w:val="8"/>
        </w:numPr>
        <w:ind w:hanging="294"/>
        <w:jc w:val="both"/>
        <w:rPr>
          <w:sz w:val="22"/>
        </w:rPr>
      </w:pPr>
      <w:r w:rsidRPr="00923767">
        <w:rPr>
          <w:sz w:val="22"/>
        </w:rPr>
        <w:t>денежные доходы физических лиц</w:t>
      </w:r>
    </w:p>
    <w:p w:rsidR="00E34436" w:rsidRPr="00923767" w:rsidRDefault="00E34436" w:rsidP="00E34436">
      <w:pPr>
        <w:pStyle w:val="a3"/>
        <w:numPr>
          <w:ilvl w:val="0"/>
          <w:numId w:val="8"/>
        </w:numPr>
        <w:ind w:hanging="294"/>
        <w:jc w:val="both"/>
        <w:rPr>
          <w:sz w:val="22"/>
        </w:rPr>
      </w:pPr>
      <w:r w:rsidRPr="00923767">
        <w:rPr>
          <w:sz w:val="22"/>
        </w:rPr>
        <w:t>проценты по ценным бумагам, выпускаемым предприятиями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В результате  функционирования  финансов создаются</w:t>
      </w:r>
    </w:p>
    <w:p w:rsidR="00E34436" w:rsidRPr="00923767" w:rsidRDefault="00E34436" w:rsidP="00E34436">
      <w:pPr>
        <w:pStyle w:val="a3"/>
        <w:numPr>
          <w:ilvl w:val="0"/>
          <w:numId w:val="9"/>
        </w:numPr>
        <w:ind w:hanging="294"/>
        <w:jc w:val="both"/>
        <w:rPr>
          <w:sz w:val="22"/>
        </w:rPr>
      </w:pPr>
      <w:r w:rsidRPr="00923767">
        <w:rPr>
          <w:sz w:val="22"/>
        </w:rPr>
        <w:t xml:space="preserve">денежные фонды </w:t>
      </w:r>
    </w:p>
    <w:p w:rsidR="00E34436" w:rsidRPr="00923767" w:rsidRDefault="00E34436" w:rsidP="00E34436">
      <w:pPr>
        <w:pStyle w:val="a3"/>
        <w:numPr>
          <w:ilvl w:val="0"/>
          <w:numId w:val="9"/>
        </w:numPr>
        <w:ind w:hanging="294"/>
        <w:jc w:val="both"/>
        <w:rPr>
          <w:sz w:val="22"/>
        </w:rPr>
      </w:pPr>
      <w:r w:rsidRPr="00923767">
        <w:rPr>
          <w:sz w:val="22"/>
        </w:rPr>
        <w:t>товарные запасы</w:t>
      </w:r>
    </w:p>
    <w:p w:rsidR="00E34436" w:rsidRPr="00923767" w:rsidRDefault="00E34436" w:rsidP="00E34436">
      <w:pPr>
        <w:pStyle w:val="a3"/>
        <w:numPr>
          <w:ilvl w:val="0"/>
          <w:numId w:val="9"/>
        </w:numPr>
        <w:ind w:hanging="294"/>
        <w:jc w:val="both"/>
        <w:rPr>
          <w:sz w:val="22"/>
        </w:rPr>
      </w:pPr>
      <w:r w:rsidRPr="00923767">
        <w:rPr>
          <w:sz w:val="22"/>
        </w:rPr>
        <w:t>кредитные ресурсы</w:t>
      </w:r>
    </w:p>
    <w:p w:rsidR="00E34436" w:rsidRPr="00923767" w:rsidRDefault="00E34436" w:rsidP="00E34436">
      <w:pPr>
        <w:pStyle w:val="a3"/>
        <w:numPr>
          <w:ilvl w:val="0"/>
          <w:numId w:val="9"/>
        </w:numPr>
        <w:ind w:hanging="294"/>
        <w:jc w:val="both"/>
        <w:rPr>
          <w:sz w:val="22"/>
        </w:rPr>
      </w:pPr>
      <w:r w:rsidRPr="00923767">
        <w:rPr>
          <w:sz w:val="22"/>
        </w:rPr>
        <w:t>оборотный капитал предприятия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 xml:space="preserve">Функция финансов, получившая  максимальное </w:t>
      </w:r>
      <w:proofErr w:type="gramStart"/>
      <w:r w:rsidRPr="00923767">
        <w:rPr>
          <w:sz w:val="22"/>
        </w:rPr>
        <w:t xml:space="preserve">( </w:t>
      </w:r>
      <w:proofErr w:type="gramEnd"/>
      <w:r w:rsidRPr="00923767">
        <w:rPr>
          <w:sz w:val="22"/>
        </w:rPr>
        <w:t xml:space="preserve">по сравнению с другими функциями) развитие в условиях централизованной экономики – это </w:t>
      </w:r>
    </w:p>
    <w:p w:rsidR="00E34436" w:rsidRPr="00923767" w:rsidRDefault="00E34436" w:rsidP="00E34436">
      <w:pPr>
        <w:pStyle w:val="a3"/>
        <w:numPr>
          <w:ilvl w:val="0"/>
          <w:numId w:val="10"/>
        </w:numPr>
        <w:ind w:hanging="294"/>
        <w:jc w:val="both"/>
        <w:rPr>
          <w:sz w:val="22"/>
        </w:rPr>
      </w:pPr>
      <w:r w:rsidRPr="00923767">
        <w:rPr>
          <w:sz w:val="22"/>
        </w:rPr>
        <w:t>распределительная</w:t>
      </w:r>
    </w:p>
    <w:p w:rsidR="00E34436" w:rsidRPr="00923767" w:rsidRDefault="00E34436" w:rsidP="00E34436">
      <w:pPr>
        <w:pStyle w:val="a3"/>
        <w:numPr>
          <w:ilvl w:val="0"/>
          <w:numId w:val="10"/>
        </w:numPr>
        <w:ind w:hanging="294"/>
        <w:jc w:val="both"/>
        <w:rPr>
          <w:sz w:val="22"/>
        </w:rPr>
      </w:pPr>
      <w:r w:rsidRPr="00923767">
        <w:rPr>
          <w:sz w:val="22"/>
        </w:rPr>
        <w:t>контрольная</w:t>
      </w:r>
    </w:p>
    <w:p w:rsidR="00E34436" w:rsidRPr="00923767" w:rsidRDefault="00E34436" w:rsidP="00E34436">
      <w:pPr>
        <w:pStyle w:val="a3"/>
        <w:numPr>
          <w:ilvl w:val="0"/>
          <w:numId w:val="10"/>
        </w:numPr>
        <w:ind w:hanging="294"/>
        <w:jc w:val="both"/>
        <w:rPr>
          <w:sz w:val="22"/>
        </w:rPr>
      </w:pPr>
      <w:r w:rsidRPr="00923767">
        <w:rPr>
          <w:sz w:val="22"/>
        </w:rPr>
        <w:t xml:space="preserve">регулирующая </w:t>
      </w:r>
    </w:p>
    <w:p w:rsidR="00E34436" w:rsidRPr="00923767" w:rsidRDefault="00E34436" w:rsidP="00E34436">
      <w:pPr>
        <w:pStyle w:val="a3"/>
        <w:numPr>
          <w:ilvl w:val="0"/>
          <w:numId w:val="10"/>
        </w:numPr>
        <w:ind w:hanging="294"/>
        <w:jc w:val="both"/>
        <w:rPr>
          <w:sz w:val="22"/>
        </w:rPr>
      </w:pPr>
      <w:r w:rsidRPr="00923767">
        <w:rPr>
          <w:sz w:val="22"/>
        </w:rPr>
        <w:t xml:space="preserve">стимулирующая  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Финансовые отношения включают  денежные отношения:</w:t>
      </w:r>
    </w:p>
    <w:p w:rsidR="00E34436" w:rsidRPr="00923767" w:rsidRDefault="00E34436" w:rsidP="00E34436">
      <w:pPr>
        <w:pStyle w:val="a3"/>
        <w:numPr>
          <w:ilvl w:val="0"/>
          <w:numId w:val="13"/>
        </w:numPr>
        <w:ind w:hanging="294"/>
        <w:jc w:val="both"/>
        <w:rPr>
          <w:sz w:val="22"/>
        </w:rPr>
      </w:pPr>
      <w:r w:rsidRPr="00923767">
        <w:rPr>
          <w:sz w:val="22"/>
        </w:rPr>
        <w:t>уплата страховых взносов по страхованию жизни</w:t>
      </w:r>
    </w:p>
    <w:p w:rsidR="00E34436" w:rsidRPr="00923767" w:rsidRDefault="00E34436" w:rsidP="00E34436">
      <w:pPr>
        <w:pStyle w:val="a3"/>
        <w:numPr>
          <w:ilvl w:val="0"/>
          <w:numId w:val="13"/>
        </w:numPr>
        <w:ind w:hanging="294"/>
        <w:jc w:val="both"/>
        <w:rPr>
          <w:sz w:val="22"/>
        </w:rPr>
      </w:pPr>
      <w:r w:rsidRPr="00923767">
        <w:rPr>
          <w:sz w:val="22"/>
        </w:rPr>
        <w:t>использование оборотных сре</w:t>
      </w:r>
      <w:proofErr w:type="gramStart"/>
      <w:r w:rsidRPr="00923767">
        <w:rPr>
          <w:sz w:val="22"/>
        </w:rPr>
        <w:t>дств в кр</w:t>
      </w:r>
      <w:proofErr w:type="gramEnd"/>
      <w:r w:rsidRPr="00923767">
        <w:rPr>
          <w:sz w:val="22"/>
        </w:rPr>
        <w:t>аткосрочных активах</w:t>
      </w:r>
    </w:p>
    <w:p w:rsidR="00E34436" w:rsidRPr="00923767" w:rsidRDefault="00E34436" w:rsidP="00E34436">
      <w:pPr>
        <w:pStyle w:val="a3"/>
        <w:numPr>
          <w:ilvl w:val="0"/>
          <w:numId w:val="13"/>
        </w:numPr>
        <w:ind w:hanging="294"/>
        <w:jc w:val="both"/>
        <w:rPr>
          <w:sz w:val="22"/>
        </w:rPr>
      </w:pPr>
      <w:r w:rsidRPr="00923767">
        <w:rPr>
          <w:sz w:val="22"/>
        </w:rPr>
        <w:t>уплата налогов в бюджет</w:t>
      </w:r>
    </w:p>
    <w:p w:rsidR="00E34436" w:rsidRPr="00923767" w:rsidRDefault="00E34436" w:rsidP="00E34436">
      <w:pPr>
        <w:pStyle w:val="a3"/>
        <w:numPr>
          <w:ilvl w:val="0"/>
          <w:numId w:val="13"/>
        </w:numPr>
        <w:ind w:hanging="294"/>
        <w:jc w:val="both"/>
        <w:rPr>
          <w:sz w:val="22"/>
        </w:rPr>
      </w:pPr>
      <w:r w:rsidRPr="00923767">
        <w:rPr>
          <w:sz w:val="22"/>
        </w:rPr>
        <w:t>оплата предприятием товаров и услуг в безналичной форме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Материальными носителями финансовых отношений являются:</w:t>
      </w:r>
    </w:p>
    <w:p w:rsidR="00E34436" w:rsidRPr="00923767" w:rsidRDefault="00E34436" w:rsidP="00E34436">
      <w:pPr>
        <w:pStyle w:val="a3"/>
        <w:numPr>
          <w:ilvl w:val="0"/>
          <w:numId w:val="14"/>
        </w:numPr>
        <w:ind w:hanging="294"/>
        <w:jc w:val="both"/>
        <w:rPr>
          <w:sz w:val="22"/>
        </w:rPr>
      </w:pPr>
      <w:r w:rsidRPr="00923767">
        <w:rPr>
          <w:sz w:val="22"/>
        </w:rPr>
        <w:lastRenderedPageBreak/>
        <w:t>все денежные средства</w:t>
      </w:r>
    </w:p>
    <w:p w:rsidR="00E34436" w:rsidRPr="00923767" w:rsidRDefault="00E34436" w:rsidP="00E34436">
      <w:pPr>
        <w:pStyle w:val="a3"/>
        <w:numPr>
          <w:ilvl w:val="0"/>
          <w:numId w:val="14"/>
        </w:numPr>
        <w:ind w:hanging="294"/>
        <w:jc w:val="both"/>
        <w:rPr>
          <w:sz w:val="22"/>
        </w:rPr>
      </w:pPr>
      <w:r w:rsidRPr="00923767">
        <w:rPr>
          <w:sz w:val="22"/>
        </w:rPr>
        <w:t>финансовые ресурсы</w:t>
      </w:r>
    </w:p>
    <w:p w:rsidR="00E34436" w:rsidRPr="00923767" w:rsidRDefault="00E34436" w:rsidP="00E34436">
      <w:pPr>
        <w:pStyle w:val="a3"/>
        <w:numPr>
          <w:ilvl w:val="0"/>
          <w:numId w:val="14"/>
        </w:numPr>
        <w:ind w:hanging="294"/>
        <w:jc w:val="both"/>
        <w:rPr>
          <w:sz w:val="22"/>
        </w:rPr>
      </w:pPr>
      <w:r w:rsidRPr="00923767">
        <w:rPr>
          <w:sz w:val="22"/>
        </w:rPr>
        <w:t>доходы и расходы денежных фондов целевого назначения</w:t>
      </w:r>
    </w:p>
    <w:p w:rsidR="00E34436" w:rsidRPr="00923767" w:rsidRDefault="00E34436" w:rsidP="00E34436">
      <w:pPr>
        <w:pStyle w:val="a3"/>
        <w:numPr>
          <w:ilvl w:val="0"/>
          <w:numId w:val="14"/>
        </w:numPr>
        <w:ind w:hanging="294"/>
        <w:jc w:val="both"/>
        <w:rPr>
          <w:sz w:val="22"/>
        </w:rPr>
      </w:pPr>
      <w:r w:rsidRPr="00923767">
        <w:rPr>
          <w:sz w:val="22"/>
        </w:rPr>
        <w:t>валовой внутренний продукт</w:t>
      </w:r>
    </w:p>
    <w:p w:rsidR="00E34436" w:rsidRPr="00923767" w:rsidRDefault="00E34436" w:rsidP="00E34436">
      <w:pPr>
        <w:pStyle w:val="a3"/>
        <w:numPr>
          <w:ilvl w:val="0"/>
          <w:numId w:val="14"/>
        </w:numPr>
        <w:ind w:hanging="294"/>
        <w:jc w:val="both"/>
        <w:rPr>
          <w:sz w:val="22"/>
        </w:rPr>
      </w:pPr>
      <w:r w:rsidRPr="00923767">
        <w:rPr>
          <w:sz w:val="22"/>
        </w:rPr>
        <w:t>национальный доход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Сферы финансовой системы страны:</w:t>
      </w:r>
    </w:p>
    <w:p w:rsidR="00E34436" w:rsidRPr="00923767" w:rsidRDefault="00E34436" w:rsidP="00E34436">
      <w:pPr>
        <w:pStyle w:val="a3"/>
        <w:numPr>
          <w:ilvl w:val="0"/>
          <w:numId w:val="16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государственные и муниципальные финансы</w:t>
      </w:r>
    </w:p>
    <w:p w:rsidR="00E34436" w:rsidRPr="00923767" w:rsidRDefault="00E34436" w:rsidP="00E34436">
      <w:pPr>
        <w:pStyle w:val="a3"/>
        <w:numPr>
          <w:ilvl w:val="0"/>
          <w:numId w:val="16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государственные внебюджетные фонды</w:t>
      </w:r>
    </w:p>
    <w:p w:rsidR="00E34436" w:rsidRPr="00923767" w:rsidRDefault="00E34436" w:rsidP="00E34436">
      <w:pPr>
        <w:pStyle w:val="a3"/>
        <w:numPr>
          <w:ilvl w:val="0"/>
          <w:numId w:val="16"/>
        </w:numPr>
        <w:ind w:hanging="294"/>
        <w:jc w:val="both"/>
        <w:rPr>
          <w:sz w:val="22"/>
        </w:rPr>
      </w:pPr>
      <w:r w:rsidRPr="00923767">
        <w:rPr>
          <w:sz w:val="22"/>
        </w:rPr>
        <w:t>финансы экономических субъектов</w:t>
      </w:r>
    </w:p>
    <w:p w:rsidR="00E34436" w:rsidRPr="00923767" w:rsidRDefault="00E34436" w:rsidP="00E34436">
      <w:pPr>
        <w:pStyle w:val="a3"/>
        <w:numPr>
          <w:ilvl w:val="0"/>
          <w:numId w:val="16"/>
        </w:numPr>
        <w:ind w:hanging="294"/>
        <w:jc w:val="both"/>
        <w:rPr>
          <w:sz w:val="22"/>
        </w:rPr>
      </w:pPr>
      <w:r w:rsidRPr="00923767">
        <w:rPr>
          <w:sz w:val="22"/>
        </w:rPr>
        <w:t>финансы страховых организаций</w:t>
      </w:r>
    </w:p>
    <w:p w:rsidR="00E34436" w:rsidRPr="00923767" w:rsidRDefault="00E34436" w:rsidP="00E34436">
      <w:pPr>
        <w:pStyle w:val="a3"/>
        <w:numPr>
          <w:ilvl w:val="0"/>
          <w:numId w:val="16"/>
        </w:numPr>
        <w:ind w:hanging="294"/>
        <w:jc w:val="both"/>
        <w:rPr>
          <w:sz w:val="22"/>
        </w:rPr>
      </w:pPr>
      <w:r w:rsidRPr="00923767">
        <w:rPr>
          <w:sz w:val="22"/>
        </w:rPr>
        <w:t>финансы индивидуальных предпринимателей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Функциональные звенья сферы государственных и муниципальных финансов:</w:t>
      </w:r>
    </w:p>
    <w:p w:rsidR="00E34436" w:rsidRPr="00923767" w:rsidRDefault="00E34436" w:rsidP="00E34436">
      <w:pPr>
        <w:pStyle w:val="a3"/>
        <w:numPr>
          <w:ilvl w:val="0"/>
          <w:numId w:val="17"/>
        </w:numPr>
        <w:ind w:hanging="294"/>
        <w:jc w:val="both"/>
        <w:rPr>
          <w:sz w:val="22"/>
        </w:rPr>
      </w:pPr>
      <w:r w:rsidRPr="00923767">
        <w:rPr>
          <w:sz w:val="22"/>
        </w:rPr>
        <w:t>муниципальные финансы</w:t>
      </w:r>
    </w:p>
    <w:p w:rsidR="00E34436" w:rsidRPr="00923767" w:rsidRDefault="00E34436" w:rsidP="00E34436">
      <w:pPr>
        <w:pStyle w:val="a3"/>
        <w:numPr>
          <w:ilvl w:val="0"/>
          <w:numId w:val="17"/>
        </w:numPr>
        <w:ind w:hanging="294"/>
        <w:jc w:val="both"/>
        <w:rPr>
          <w:sz w:val="22"/>
        </w:rPr>
      </w:pPr>
      <w:r w:rsidRPr="00923767">
        <w:rPr>
          <w:sz w:val="22"/>
        </w:rPr>
        <w:t>региональные финансы</w:t>
      </w:r>
    </w:p>
    <w:p w:rsidR="00E34436" w:rsidRPr="00923767" w:rsidRDefault="00E34436" w:rsidP="00E34436">
      <w:pPr>
        <w:pStyle w:val="a3"/>
        <w:numPr>
          <w:ilvl w:val="0"/>
          <w:numId w:val="17"/>
        </w:numPr>
        <w:ind w:hanging="294"/>
        <w:jc w:val="both"/>
        <w:rPr>
          <w:sz w:val="22"/>
        </w:rPr>
      </w:pPr>
      <w:r w:rsidRPr="00923767">
        <w:rPr>
          <w:sz w:val="22"/>
        </w:rPr>
        <w:t>бюджеты трех уровней</w:t>
      </w:r>
    </w:p>
    <w:p w:rsidR="00E34436" w:rsidRPr="00923767" w:rsidRDefault="00E34436" w:rsidP="00E34436">
      <w:pPr>
        <w:pStyle w:val="a3"/>
        <w:numPr>
          <w:ilvl w:val="0"/>
          <w:numId w:val="17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государственные внебюджетные фонды</w:t>
      </w:r>
    </w:p>
    <w:p w:rsidR="00E34436" w:rsidRPr="00923767" w:rsidRDefault="00E34436" w:rsidP="00E34436">
      <w:pPr>
        <w:pStyle w:val="a3"/>
        <w:numPr>
          <w:ilvl w:val="0"/>
          <w:numId w:val="17"/>
        </w:numPr>
        <w:ind w:hanging="294"/>
        <w:jc w:val="both"/>
        <w:rPr>
          <w:sz w:val="22"/>
        </w:rPr>
      </w:pPr>
      <w:r w:rsidRPr="00923767">
        <w:rPr>
          <w:sz w:val="22"/>
        </w:rPr>
        <w:t>федеральный бюджет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Финансы страховой компании относятся к сфере:</w:t>
      </w:r>
    </w:p>
    <w:p w:rsidR="00E34436" w:rsidRPr="00923767" w:rsidRDefault="00E34436" w:rsidP="00E34436">
      <w:pPr>
        <w:pStyle w:val="a3"/>
        <w:numPr>
          <w:ilvl w:val="0"/>
          <w:numId w:val="18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государственные и муниципальные финансы</w:t>
      </w:r>
    </w:p>
    <w:p w:rsidR="00E34436" w:rsidRPr="00923767" w:rsidRDefault="00E34436" w:rsidP="00E34436">
      <w:pPr>
        <w:pStyle w:val="a3"/>
        <w:numPr>
          <w:ilvl w:val="0"/>
          <w:numId w:val="18"/>
        </w:numPr>
        <w:ind w:hanging="294"/>
        <w:jc w:val="both"/>
        <w:rPr>
          <w:sz w:val="22"/>
        </w:rPr>
      </w:pPr>
      <w:r w:rsidRPr="00923767">
        <w:rPr>
          <w:sz w:val="22"/>
        </w:rPr>
        <w:t>финансы экономических субъектов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Пенсионный фонд РФ относится к сфере:</w:t>
      </w:r>
    </w:p>
    <w:p w:rsidR="00E34436" w:rsidRPr="00923767" w:rsidRDefault="00E34436" w:rsidP="00E34436">
      <w:pPr>
        <w:pStyle w:val="a3"/>
        <w:numPr>
          <w:ilvl w:val="0"/>
          <w:numId w:val="19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государственных и муниципальных финансов</w:t>
      </w:r>
    </w:p>
    <w:p w:rsidR="00E34436" w:rsidRPr="00923767" w:rsidRDefault="00E34436" w:rsidP="00E34436">
      <w:pPr>
        <w:pStyle w:val="a3"/>
        <w:numPr>
          <w:ilvl w:val="0"/>
          <w:numId w:val="19"/>
        </w:numPr>
        <w:ind w:hanging="294"/>
        <w:jc w:val="both"/>
        <w:rPr>
          <w:sz w:val="22"/>
        </w:rPr>
      </w:pPr>
      <w:r w:rsidRPr="00923767">
        <w:rPr>
          <w:sz w:val="22"/>
        </w:rPr>
        <w:t>финансов экономических субъектов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Фонд обязательного медицинского страхования РФ относится к сфере:</w:t>
      </w:r>
    </w:p>
    <w:p w:rsidR="00E34436" w:rsidRPr="00923767" w:rsidRDefault="00E34436" w:rsidP="00E34436">
      <w:pPr>
        <w:pStyle w:val="a3"/>
        <w:numPr>
          <w:ilvl w:val="0"/>
          <w:numId w:val="20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государственных и муниципальных финансов</w:t>
      </w:r>
    </w:p>
    <w:p w:rsidR="00E34436" w:rsidRPr="00923767" w:rsidRDefault="00E34436" w:rsidP="00E34436">
      <w:pPr>
        <w:pStyle w:val="a3"/>
        <w:numPr>
          <w:ilvl w:val="0"/>
          <w:numId w:val="20"/>
        </w:numPr>
        <w:ind w:hanging="294"/>
        <w:jc w:val="both"/>
        <w:rPr>
          <w:sz w:val="22"/>
        </w:rPr>
      </w:pPr>
      <w:r w:rsidRPr="00923767">
        <w:rPr>
          <w:sz w:val="22"/>
        </w:rPr>
        <w:t>финансов экономических субъектов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 xml:space="preserve">Финансовые отношения в сфере финансов экономических субъектов можно сгруппировать </w:t>
      </w:r>
      <w:proofErr w:type="gramStart"/>
      <w:r w:rsidRPr="00923767">
        <w:rPr>
          <w:sz w:val="22"/>
        </w:rPr>
        <w:t>по</w:t>
      </w:r>
      <w:proofErr w:type="gramEnd"/>
      <w:r w:rsidRPr="00923767">
        <w:rPr>
          <w:sz w:val="22"/>
        </w:rPr>
        <w:t>:</w:t>
      </w:r>
    </w:p>
    <w:p w:rsidR="00E34436" w:rsidRPr="00923767" w:rsidRDefault="00E34436" w:rsidP="00E34436">
      <w:pPr>
        <w:pStyle w:val="a3"/>
        <w:numPr>
          <w:ilvl w:val="0"/>
          <w:numId w:val="21"/>
        </w:numPr>
        <w:ind w:hanging="294"/>
        <w:jc w:val="both"/>
        <w:rPr>
          <w:sz w:val="22"/>
        </w:rPr>
      </w:pPr>
      <w:r w:rsidRPr="00923767">
        <w:rPr>
          <w:sz w:val="22"/>
        </w:rPr>
        <w:t>методам хозяйствования</w:t>
      </w:r>
    </w:p>
    <w:p w:rsidR="00E34436" w:rsidRPr="00923767" w:rsidRDefault="00E34436" w:rsidP="00E34436">
      <w:pPr>
        <w:pStyle w:val="a3"/>
        <w:numPr>
          <w:ilvl w:val="0"/>
          <w:numId w:val="21"/>
        </w:numPr>
        <w:ind w:hanging="294"/>
        <w:jc w:val="both"/>
        <w:rPr>
          <w:sz w:val="22"/>
        </w:rPr>
      </w:pPr>
      <w:r w:rsidRPr="00923767">
        <w:rPr>
          <w:sz w:val="22"/>
        </w:rPr>
        <w:t>организационно-правовым формам</w:t>
      </w:r>
    </w:p>
    <w:p w:rsidR="00E34436" w:rsidRPr="00923767" w:rsidRDefault="00E34436" w:rsidP="00E34436">
      <w:pPr>
        <w:pStyle w:val="a3"/>
        <w:numPr>
          <w:ilvl w:val="0"/>
          <w:numId w:val="21"/>
        </w:numPr>
        <w:ind w:hanging="294"/>
        <w:jc w:val="both"/>
        <w:rPr>
          <w:sz w:val="22"/>
        </w:rPr>
      </w:pPr>
      <w:r w:rsidRPr="00923767">
        <w:rPr>
          <w:sz w:val="22"/>
        </w:rPr>
        <w:t>отраслевому признаку</w:t>
      </w:r>
    </w:p>
    <w:p w:rsidR="00E34436" w:rsidRPr="00923767" w:rsidRDefault="00E34436" w:rsidP="00E34436">
      <w:pPr>
        <w:pStyle w:val="a3"/>
        <w:numPr>
          <w:ilvl w:val="0"/>
          <w:numId w:val="21"/>
        </w:numPr>
        <w:ind w:hanging="294"/>
        <w:jc w:val="both"/>
        <w:rPr>
          <w:sz w:val="22"/>
        </w:rPr>
      </w:pPr>
      <w:r w:rsidRPr="00923767">
        <w:rPr>
          <w:sz w:val="22"/>
        </w:rPr>
        <w:t>временному признаку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Звенья финансовой системы в сфере финансов экономических субъектов (при группировке финансовых отношений по методам хозяйствования) - финансы ...</w:t>
      </w:r>
    </w:p>
    <w:p w:rsidR="00E34436" w:rsidRPr="00923767" w:rsidRDefault="00E34436" w:rsidP="00E34436">
      <w:pPr>
        <w:pStyle w:val="a3"/>
        <w:numPr>
          <w:ilvl w:val="0"/>
          <w:numId w:val="22"/>
        </w:numPr>
        <w:ind w:hanging="294"/>
        <w:jc w:val="both"/>
        <w:rPr>
          <w:sz w:val="22"/>
        </w:rPr>
      </w:pPr>
      <w:r w:rsidRPr="00923767">
        <w:rPr>
          <w:sz w:val="22"/>
        </w:rPr>
        <w:t>государственных предприятий</w:t>
      </w:r>
    </w:p>
    <w:p w:rsidR="00E34436" w:rsidRPr="00923767" w:rsidRDefault="00E34436" w:rsidP="00E34436">
      <w:pPr>
        <w:pStyle w:val="a3"/>
        <w:numPr>
          <w:ilvl w:val="0"/>
          <w:numId w:val="22"/>
        </w:numPr>
        <w:ind w:hanging="294"/>
        <w:jc w:val="both"/>
        <w:rPr>
          <w:sz w:val="22"/>
        </w:rPr>
      </w:pPr>
      <w:r w:rsidRPr="00923767">
        <w:rPr>
          <w:sz w:val="22"/>
        </w:rPr>
        <w:t>общественных организаций</w:t>
      </w:r>
    </w:p>
    <w:p w:rsidR="00E34436" w:rsidRPr="00923767" w:rsidRDefault="00E34436" w:rsidP="00E34436">
      <w:pPr>
        <w:pStyle w:val="a3"/>
        <w:numPr>
          <w:ilvl w:val="0"/>
          <w:numId w:val="22"/>
        </w:numPr>
        <w:ind w:hanging="294"/>
        <w:jc w:val="both"/>
        <w:rPr>
          <w:sz w:val="22"/>
        </w:rPr>
      </w:pPr>
      <w:r w:rsidRPr="00923767">
        <w:rPr>
          <w:sz w:val="22"/>
        </w:rPr>
        <w:t>коммерческих организаций</w:t>
      </w:r>
    </w:p>
    <w:p w:rsidR="00E34436" w:rsidRPr="00923767" w:rsidRDefault="00E34436" w:rsidP="00E34436">
      <w:pPr>
        <w:pStyle w:val="a3"/>
        <w:numPr>
          <w:ilvl w:val="0"/>
          <w:numId w:val="22"/>
        </w:numPr>
        <w:ind w:hanging="294"/>
        <w:jc w:val="both"/>
        <w:rPr>
          <w:sz w:val="22"/>
        </w:rPr>
      </w:pPr>
      <w:r w:rsidRPr="00923767">
        <w:rPr>
          <w:sz w:val="22"/>
        </w:rPr>
        <w:t>некоммерческих организаций</w:t>
      </w:r>
    </w:p>
    <w:p w:rsidR="00E34436" w:rsidRPr="00923767" w:rsidRDefault="00E34436" w:rsidP="00E34436">
      <w:pPr>
        <w:pStyle w:val="a3"/>
        <w:numPr>
          <w:ilvl w:val="0"/>
          <w:numId w:val="22"/>
        </w:numPr>
        <w:ind w:hanging="294"/>
        <w:jc w:val="both"/>
        <w:rPr>
          <w:sz w:val="22"/>
        </w:rPr>
      </w:pPr>
      <w:r w:rsidRPr="00923767">
        <w:rPr>
          <w:sz w:val="22"/>
        </w:rPr>
        <w:t>акционерных обществ</w:t>
      </w:r>
    </w:p>
    <w:p w:rsidR="00E34436" w:rsidRPr="00923767" w:rsidRDefault="00E34436" w:rsidP="00E34436">
      <w:pPr>
        <w:pStyle w:val="a3"/>
        <w:numPr>
          <w:ilvl w:val="0"/>
          <w:numId w:val="22"/>
        </w:numPr>
        <w:ind w:hanging="294"/>
        <w:jc w:val="both"/>
        <w:rPr>
          <w:sz w:val="22"/>
        </w:rPr>
      </w:pPr>
      <w:r w:rsidRPr="00923767">
        <w:rPr>
          <w:sz w:val="22"/>
        </w:rPr>
        <w:t>предпринимательства без образования юридического лица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 xml:space="preserve">Группировка финансов в сфере государственных и муниципальных финансов осуществляется </w:t>
      </w:r>
      <w:proofErr w:type="gramStart"/>
      <w:r w:rsidRPr="00923767">
        <w:rPr>
          <w:sz w:val="22"/>
        </w:rPr>
        <w:t>по</w:t>
      </w:r>
      <w:proofErr w:type="gramEnd"/>
      <w:r w:rsidRPr="00923767">
        <w:rPr>
          <w:sz w:val="22"/>
        </w:rPr>
        <w:t xml:space="preserve"> </w:t>
      </w:r>
    </w:p>
    <w:p w:rsidR="00E34436" w:rsidRPr="00A37450" w:rsidRDefault="00E34436" w:rsidP="00E34436">
      <w:pPr>
        <w:pStyle w:val="a3"/>
        <w:numPr>
          <w:ilvl w:val="0"/>
          <w:numId w:val="31"/>
        </w:numPr>
        <w:ind w:hanging="294"/>
        <w:jc w:val="both"/>
        <w:rPr>
          <w:sz w:val="22"/>
        </w:rPr>
      </w:pPr>
      <w:r w:rsidRPr="00A37450">
        <w:rPr>
          <w:sz w:val="22"/>
        </w:rPr>
        <w:t>функциональному назначению</w:t>
      </w:r>
    </w:p>
    <w:p w:rsidR="00E34436" w:rsidRPr="00923767" w:rsidRDefault="00E34436" w:rsidP="00E34436">
      <w:pPr>
        <w:pStyle w:val="a3"/>
        <w:numPr>
          <w:ilvl w:val="0"/>
          <w:numId w:val="31"/>
        </w:numPr>
        <w:ind w:hanging="294"/>
        <w:jc w:val="both"/>
        <w:rPr>
          <w:sz w:val="22"/>
        </w:rPr>
      </w:pPr>
      <w:r w:rsidRPr="00923767">
        <w:rPr>
          <w:sz w:val="22"/>
        </w:rPr>
        <w:t>времени функционирования</w:t>
      </w:r>
    </w:p>
    <w:p w:rsidR="00E34436" w:rsidRPr="00923767" w:rsidRDefault="00E34436" w:rsidP="00E34436">
      <w:pPr>
        <w:pStyle w:val="a3"/>
        <w:numPr>
          <w:ilvl w:val="0"/>
          <w:numId w:val="31"/>
        </w:numPr>
        <w:ind w:hanging="294"/>
        <w:jc w:val="both"/>
        <w:rPr>
          <w:sz w:val="22"/>
        </w:rPr>
      </w:pPr>
      <w:r w:rsidRPr="00923767">
        <w:rPr>
          <w:sz w:val="22"/>
        </w:rPr>
        <w:t>формам собственности</w:t>
      </w:r>
    </w:p>
    <w:p w:rsidR="00E34436" w:rsidRPr="00923767" w:rsidRDefault="00E34436" w:rsidP="00E34436">
      <w:pPr>
        <w:pStyle w:val="a3"/>
        <w:numPr>
          <w:ilvl w:val="0"/>
          <w:numId w:val="31"/>
        </w:numPr>
        <w:ind w:hanging="294"/>
        <w:jc w:val="both"/>
        <w:rPr>
          <w:sz w:val="22"/>
        </w:rPr>
      </w:pPr>
      <w:r w:rsidRPr="00923767">
        <w:rPr>
          <w:sz w:val="22"/>
        </w:rPr>
        <w:t>уровням управления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 xml:space="preserve">Соотношение понятий </w:t>
      </w:r>
      <w:r>
        <w:rPr>
          <w:sz w:val="22"/>
        </w:rPr>
        <w:t>«</w:t>
      </w:r>
      <w:r w:rsidRPr="00923767">
        <w:rPr>
          <w:sz w:val="22"/>
        </w:rPr>
        <w:t>финансы</w:t>
      </w:r>
      <w:r>
        <w:rPr>
          <w:sz w:val="22"/>
        </w:rPr>
        <w:t>» и «финансовая система»</w:t>
      </w:r>
      <w:r w:rsidRPr="00923767">
        <w:rPr>
          <w:sz w:val="22"/>
        </w:rPr>
        <w:t>:</w:t>
      </w:r>
    </w:p>
    <w:p w:rsidR="00E34436" w:rsidRPr="00A37450" w:rsidRDefault="00E34436" w:rsidP="00E34436">
      <w:pPr>
        <w:pStyle w:val="a3"/>
        <w:numPr>
          <w:ilvl w:val="0"/>
          <w:numId w:val="23"/>
        </w:numPr>
        <w:ind w:hanging="294"/>
        <w:jc w:val="both"/>
        <w:rPr>
          <w:sz w:val="22"/>
        </w:rPr>
      </w:pPr>
      <w:r w:rsidRPr="00A37450">
        <w:rPr>
          <w:sz w:val="22"/>
        </w:rPr>
        <w:t>экономическое содержание финансов предопределяет построение финансовой системы</w:t>
      </w:r>
    </w:p>
    <w:p w:rsidR="00E34436" w:rsidRPr="00A37450" w:rsidRDefault="00E34436" w:rsidP="00E34436">
      <w:pPr>
        <w:pStyle w:val="a3"/>
        <w:numPr>
          <w:ilvl w:val="0"/>
          <w:numId w:val="23"/>
        </w:numPr>
        <w:ind w:hanging="294"/>
        <w:jc w:val="both"/>
        <w:rPr>
          <w:sz w:val="22"/>
        </w:rPr>
      </w:pPr>
      <w:r w:rsidRPr="00A37450">
        <w:rPr>
          <w:sz w:val="22"/>
        </w:rPr>
        <w:t>структура финансовой системы определяет содержание финансов</w:t>
      </w:r>
    </w:p>
    <w:p w:rsidR="00E34436" w:rsidRPr="00A37450" w:rsidRDefault="00E34436" w:rsidP="00E34436">
      <w:pPr>
        <w:pStyle w:val="a3"/>
        <w:numPr>
          <w:ilvl w:val="0"/>
          <w:numId w:val="23"/>
        </w:numPr>
        <w:ind w:hanging="294"/>
        <w:jc w:val="both"/>
        <w:rPr>
          <w:sz w:val="22"/>
        </w:rPr>
      </w:pPr>
      <w:r w:rsidRPr="00A37450">
        <w:rPr>
          <w:sz w:val="22"/>
        </w:rPr>
        <w:t>финансы трансформируются в финансовую систему на основе группировки финансовых отношений по определенным признакам</w:t>
      </w:r>
    </w:p>
    <w:p w:rsidR="00E34436" w:rsidRPr="00A37450" w:rsidRDefault="00E34436" w:rsidP="00E34436">
      <w:pPr>
        <w:pStyle w:val="a3"/>
        <w:numPr>
          <w:ilvl w:val="0"/>
          <w:numId w:val="23"/>
        </w:numPr>
        <w:ind w:hanging="294"/>
        <w:jc w:val="both"/>
        <w:rPr>
          <w:sz w:val="22"/>
        </w:rPr>
      </w:pPr>
      <w:r w:rsidRPr="00A37450">
        <w:rPr>
          <w:sz w:val="22"/>
        </w:rPr>
        <w:t>финансовая система в ходе исторического развития превращается в финансы</w:t>
      </w:r>
    </w:p>
    <w:p w:rsidR="00E34436" w:rsidRPr="00A37450" w:rsidRDefault="00E34436" w:rsidP="00A4128B">
      <w:pPr>
        <w:pStyle w:val="a3"/>
        <w:jc w:val="both"/>
        <w:rPr>
          <w:sz w:val="22"/>
        </w:rPr>
      </w:pP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lastRenderedPageBreak/>
        <w:t>В состав муниципальных финансовых ресурсов включаются:</w:t>
      </w:r>
    </w:p>
    <w:p w:rsidR="00E34436" w:rsidRPr="00A37450" w:rsidRDefault="00E34436" w:rsidP="00E34436">
      <w:pPr>
        <w:pStyle w:val="a3"/>
        <w:numPr>
          <w:ilvl w:val="0"/>
          <w:numId w:val="25"/>
        </w:numPr>
        <w:ind w:hanging="294"/>
        <w:jc w:val="both"/>
        <w:rPr>
          <w:sz w:val="22"/>
        </w:rPr>
      </w:pPr>
      <w:r w:rsidRPr="00A37450">
        <w:rPr>
          <w:sz w:val="22"/>
        </w:rPr>
        <w:t>средства федерального бюджета</w:t>
      </w:r>
    </w:p>
    <w:p w:rsidR="00E34436" w:rsidRPr="00A37450" w:rsidRDefault="00E34436" w:rsidP="00E34436">
      <w:pPr>
        <w:pStyle w:val="a3"/>
        <w:numPr>
          <w:ilvl w:val="0"/>
          <w:numId w:val="25"/>
        </w:numPr>
        <w:ind w:hanging="294"/>
        <w:jc w:val="both"/>
        <w:rPr>
          <w:sz w:val="22"/>
        </w:rPr>
      </w:pPr>
      <w:r w:rsidRPr="00A37450">
        <w:rPr>
          <w:sz w:val="22"/>
        </w:rPr>
        <w:t>средства государственных внебюджетных фондов</w:t>
      </w:r>
    </w:p>
    <w:p w:rsidR="00E34436" w:rsidRPr="00A37450" w:rsidRDefault="00E34436" w:rsidP="00E34436">
      <w:pPr>
        <w:pStyle w:val="a3"/>
        <w:numPr>
          <w:ilvl w:val="0"/>
          <w:numId w:val="25"/>
        </w:numPr>
        <w:ind w:hanging="294"/>
        <w:jc w:val="both"/>
        <w:rPr>
          <w:sz w:val="22"/>
        </w:rPr>
      </w:pPr>
      <w:r w:rsidRPr="00A37450">
        <w:rPr>
          <w:sz w:val="22"/>
        </w:rPr>
        <w:t>средства муниципальных бюджетов</w:t>
      </w:r>
    </w:p>
    <w:p w:rsidR="00E34436" w:rsidRPr="00A37450" w:rsidRDefault="00E34436" w:rsidP="00E34436">
      <w:pPr>
        <w:pStyle w:val="a3"/>
        <w:numPr>
          <w:ilvl w:val="0"/>
          <w:numId w:val="25"/>
        </w:numPr>
        <w:ind w:hanging="294"/>
        <w:jc w:val="both"/>
        <w:rPr>
          <w:sz w:val="22"/>
        </w:rPr>
      </w:pPr>
      <w:r w:rsidRPr="00A37450">
        <w:rPr>
          <w:sz w:val="22"/>
        </w:rPr>
        <w:t>финансовые ресурсы коммерческих организаций, находящихся на территории Одинцовского муниципального образования</w:t>
      </w:r>
    </w:p>
    <w:p w:rsidR="00E34436" w:rsidRPr="00A37450" w:rsidRDefault="00E34436" w:rsidP="00E34436">
      <w:pPr>
        <w:pStyle w:val="a3"/>
        <w:numPr>
          <w:ilvl w:val="0"/>
          <w:numId w:val="25"/>
        </w:numPr>
        <w:ind w:hanging="294"/>
        <w:jc w:val="both"/>
        <w:rPr>
          <w:sz w:val="22"/>
        </w:rPr>
      </w:pPr>
      <w:r w:rsidRPr="00A37450">
        <w:rPr>
          <w:sz w:val="22"/>
        </w:rPr>
        <w:t>средства региональных бюджетов субъектов Российской Федерации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 xml:space="preserve">Финансовые ресурсы экономических субъектов используются </w:t>
      </w:r>
      <w:proofErr w:type="gramStart"/>
      <w:r w:rsidRPr="00923767">
        <w:rPr>
          <w:sz w:val="22"/>
        </w:rPr>
        <w:t>на</w:t>
      </w:r>
      <w:proofErr w:type="gramEnd"/>
      <w:r w:rsidRPr="00923767">
        <w:rPr>
          <w:sz w:val="22"/>
        </w:rPr>
        <w:t>:</w:t>
      </w:r>
    </w:p>
    <w:p w:rsidR="00E34436" w:rsidRPr="00A37450" w:rsidRDefault="00E34436" w:rsidP="00E34436">
      <w:pPr>
        <w:pStyle w:val="a3"/>
        <w:numPr>
          <w:ilvl w:val="0"/>
          <w:numId w:val="27"/>
        </w:numPr>
        <w:ind w:hanging="294"/>
        <w:jc w:val="both"/>
        <w:rPr>
          <w:sz w:val="22"/>
        </w:rPr>
      </w:pPr>
      <w:r w:rsidRPr="00A37450">
        <w:rPr>
          <w:sz w:val="22"/>
        </w:rPr>
        <w:t>выплату заработной платы работникам</w:t>
      </w:r>
    </w:p>
    <w:p w:rsidR="00E34436" w:rsidRPr="00A37450" w:rsidRDefault="00E34436" w:rsidP="00E34436">
      <w:pPr>
        <w:pStyle w:val="a3"/>
        <w:numPr>
          <w:ilvl w:val="0"/>
          <w:numId w:val="27"/>
        </w:numPr>
        <w:ind w:hanging="294"/>
        <w:jc w:val="both"/>
        <w:rPr>
          <w:sz w:val="22"/>
        </w:rPr>
      </w:pPr>
      <w:r w:rsidRPr="00A37450">
        <w:rPr>
          <w:sz w:val="22"/>
        </w:rPr>
        <w:t>покупку оборотных фондов</w:t>
      </w:r>
    </w:p>
    <w:p w:rsidR="00E34436" w:rsidRPr="00A37450" w:rsidRDefault="00E34436" w:rsidP="00E34436">
      <w:pPr>
        <w:pStyle w:val="a3"/>
        <w:numPr>
          <w:ilvl w:val="0"/>
          <w:numId w:val="27"/>
        </w:numPr>
        <w:ind w:hanging="294"/>
        <w:jc w:val="both"/>
        <w:rPr>
          <w:sz w:val="22"/>
        </w:rPr>
      </w:pPr>
      <w:r w:rsidRPr="00A37450">
        <w:rPr>
          <w:sz w:val="22"/>
        </w:rPr>
        <w:t>капитальные вложения</w:t>
      </w:r>
    </w:p>
    <w:p w:rsidR="00E34436" w:rsidRPr="00A37450" w:rsidRDefault="00E34436" w:rsidP="00E34436">
      <w:pPr>
        <w:pStyle w:val="a3"/>
        <w:numPr>
          <w:ilvl w:val="0"/>
          <w:numId w:val="27"/>
        </w:numPr>
        <w:ind w:hanging="294"/>
        <w:jc w:val="both"/>
        <w:rPr>
          <w:sz w:val="22"/>
        </w:rPr>
      </w:pPr>
      <w:r w:rsidRPr="00A37450">
        <w:rPr>
          <w:sz w:val="22"/>
        </w:rPr>
        <w:t>восполнение недостатка оборотных средств</w:t>
      </w:r>
    </w:p>
    <w:p w:rsidR="00E34436" w:rsidRPr="00A37450" w:rsidRDefault="00E34436" w:rsidP="00E34436">
      <w:pPr>
        <w:pStyle w:val="a3"/>
        <w:numPr>
          <w:ilvl w:val="0"/>
          <w:numId w:val="27"/>
        </w:numPr>
        <w:ind w:hanging="294"/>
        <w:jc w:val="both"/>
        <w:rPr>
          <w:sz w:val="22"/>
        </w:rPr>
      </w:pPr>
      <w:r w:rsidRPr="00A37450">
        <w:rPr>
          <w:sz w:val="22"/>
        </w:rPr>
        <w:t>финансирование текущего ремонта основных фондов</w:t>
      </w:r>
    </w:p>
    <w:p w:rsidR="00E34436" w:rsidRPr="00A37450" w:rsidRDefault="00E34436" w:rsidP="00E34436">
      <w:pPr>
        <w:pStyle w:val="a3"/>
        <w:numPr>
          <w:ilvl w:val="0"/>
          <w:numId w:val="27"/>
        </w:numPr>
        <w:ind w:hanging="294"/>
        <w:jc w:val="both"/>
        <w:rPr>
          <w:sz w:val="22"/>
        </w:rPr>
      </w:pPr>
      <w:r w:rsidRPr="00A37450">
        <w:rPr>
          <w:sz w:val="22"/>
        </w:rPr>
        <w:t xml:space="preserve">материальное стимулирование </w:t>
      </w:r>
      <w:proofErr w:type="gramStart"/>
      <w:r w:rsidRPr="00A37450">
        <w:rPr>
          <w:sz w:val="22"/>
        </w:rPr>
        <w:t>работающих</w:t>
      </w:r>
      <w:proofErr w:type="gramEnd"/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Государственные финансовые ресурсы Российской Федерации включают:</w:t>
      </w:r>
    </w:p>
    <w:p w:rsidR="00E34436" w:rsidRPr="00A37450" w:rsidRDefault="00E34436" w:rsidP="00E34436">
      <w:pPr>
        <w:pStyle w:val="a3"/>
        <w:numPr>
          <w:ilvl w:val="0"/>
          <w:numId w:val="28"/>
        </w:numPr>
        <w:ind w:hanging="294"/>
        <w:jc w:val="both"/>
        <w:rPr>
          <w:sz w:val="22"/>
        </w:rPr>
      </w:pPr>
      <w:r w:rsidRPr="00A37450">
        <w:rPr>
          <w:sz w:val="22"/>
        </w:rPr>
        <w:t>средства федерального бюджета</w:t>
      </w:r>
    </w:p>
    <w:p w:rsidR="00E34436" w:rsidRPr="00A37450" w:rsidRDefault="00E34436" w:rsidP="00E34436">
      <w:pPr>
        <w:pStyle w:val="a3"/>
        <w:numPr>
          <w:ilvl w:val="0"/>
          <w:numId w:val="28"/>
        </w:numPr>
        <w:ind w:hanging="294"/>
        <w:jc w:val="both"/>
        <w:rPr>
          <w:sz w:val="22"/>
        </w:rPr>
      </w:pPr>
      <w:r w:rsidRPr="00A37450">
        <w:rPr>
          <w:sz w:val="22"/>
        </w:rPr>
        <w:t>средства государственных внебюджетных фондов</w:t>
      </w:r>
    </w:p>
    <w:p w:rsidR="00E34436" w:rsidRPr="00A37450" w:rsidRDefault="00E34436" w:rsidP="00E34436">
      <w:pPr>
        <w:pStyle w:val="a3"/>
        <w:numPr>
          <w:ilvl w:val="0"/>
          <w:numId w:val="28"/>
        </w:numPr>
        <w:ind w:hanging="294"/>
        <w:jc w:val="both"/>
        <w:rPr>
          <w:sz w:val="22"/>
        </w:rPr>
      </w:pPr>
      <w:r w:rsidRPr="00A37450">
        <w:rPr>
          <w:sz w:val="22"/>
        </w:rPr>
        <w:t>средства муниципальных бюджетов</w:t>
      </w:r>
    </w:p>
    <w:p w:rsidR="00E34436" w:rsidRPr="00A37450" w:rsidRDefault="00E34436" w:rsidP="00E34436">
      <w:pPr>
        <w:pStyle w:val="a3"/>
        <w:numPr>
          <w:ilvl w:val="0"/>
          <w:numId w:val="28"/>
        </w:numPr>
        <w:ind w:hanging="294"/>
        <w:jc w:val="both"/>
        <w:rPr>
          <w:sz w:val="22"/>
        </w:rPr>
      </w:pPr>
      <w:r w:rsidRPr="00A37450">
        <w:rPr>
          <w:sz w:val="22"/>
        </w:rPr>
        <w:t>финансовые ресурсы муниципальных унитарных предприятий</w:t>
      </w:r>
    </w:p>
    <w:p w:rsidR="00E34436" w:rsidRPr="00A37450" w:rsidRDefault="00E34436" w:rsidP="00E34436">
      <w:pPr>
        <w:pStyle w:val="a3"/>
        <w:numPr>
          <w:ilvl w:val="0"/>
          <w:numId w:val="28"/>
        </w:numPr>
        <w:ind w:hanging="294"/>
        <w:jc w:val="both"/>
        <w:rPr>
          <w:sz w:val="22"/>
        </w:rPr>
      </w:pPr>
      <w:r w:rsidRPr="00A37450">
        <w:rPr>
          <w:sz w:val="22"/>
        </w:rPr>
        <w:t>средства региональных бюджетов субъектов Российской Федерации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Финансовые ресурсы экономических субъектов включают:</w:t>
      </w:r>
    </w:p>
    <w:p w:rsidR="00E34436" w:rsidRPr="00A37450" w:rsidRDefault="00E34436" w:rsidP="00E34436">
      <w:pPr>
        <w:pStyle w:val="a3"/>
        <w:numPr>
          <w:ilvl w:val="0"/>
          <w:numId w:val="29"/>
        </w:numPr>
        <w:ind w:hanging="294"/>
        <w:jc w:val="both"/>
        <w:rPr>
          <w:sz w:val="22"/>
        </w:rPr>
      </w:pPr>
      <w:r w:rsidRPr="00A37450">
        <w:rPr>
          <w:sz w:val="22"/>
        </w:rPr>
        <w:t>прибыль</w:t>
      </w:r>
    </w:p>
    <w:p w:rsidR="00E34436" w:rsidRPr="00A37450" w:rsidRDefault="00E34436" w:rsidP="00E34436">
      <w:pPr>
        <w:pStyle w:val="a3"/>
        <w:numPr>
          <w:ilvl w:val="0"/>
          <w:numId w:val="29"/>
        </w:numPr>
        <w:ind w:hanging="294"/>
        <w:jc w:val="both"/>
        <w:rPr>
          <w:sz w:val="22"/>
        </w:rPr>
      </w:pPr>
      <w:r w:rsidRPr="00A37450">
        <w:rPr>
          <w:sz w:val="22"/>
        </w:rPr>
        <w:t>оборотные средства</w:t>
      </w:r>
    </w:p>
    <w:p w:rsidR="00E34436" w:rsidRPr="00A37450" w:rsidRDefault="00E34436" w:rsidP="00E34436">
      <w:pPr>
        <w:pStyle w:val="a3"/>
        <w:numPr>
          <w:ilvl w:val="0"/>
          <w:numId w:val="29"/>
        </w:numPr>
        <w:ind w:hanging="294"/>
        <w:jc w:val="both"/>
        <w:rPr>
          <w:sz w:val="22"/>
        </w:rPr>
      </w:pPr>
      <w:r w:rsidRPr="00A37450">
        <w:rPr>
          <w:sz w:val="22"/>
        </w:rPr>
        <w:t>амортизационные отчисления</w:t>
      </w:r>
    </w:p>
    <w:p w:rsidR="00E34436" w:rsidRPr="00A37450" w:rsidRDefault="00E34436" w:rsidP="00E34436">
      <w:pPr>
        <w:pStyle w:val="a3"/>
        <w:numPr>
          <w:ilvl w:val="0"/>
          <w:numId w:val="29"/>
        </w:numPr>
        <w:ind w:hanging="294"/>
        <w:jc w:val="both"/>
        <w:rPr>
          <w:sz w:val="22"/>
        </w:rPr>
      </w:pPr>
      <w:r w:rsidRPr="00A37450">
        <w:rPr>
          <w:sz w:val="22"/>
        </w:rPr>
        <w:t>налог на прибыль</w:t>
      </w:r>
    </w:p>
    <w:p w:rsidR="00E34436" w:rsidRPr="00A37450" w:rsidRDefault="00E34436" w:rsidP="00E34436">
      <w:pPr>
        <w:pStyle w:val="a3"/>
        <w:numPr>
          <w:ilvl w:val="0"/>
          <w:numId w:val="29"/>
        </w:numPr>
        <w:ind w:hanging="294"/>
        <w:jc w:val="both"/>
        <w:rPr>
          <w:sz w:val="22"/>
        </w:rPr>
      </w:pPr>
      <w:r w:rsidRPr="00A37450">
        <w:rPr>
          <w:sz w:val="22"/>
        </w:rPr>
        <w:t>излишек оборотных средств</w:t>
      </w:r>
    </w:p>
    <w:p w:rsidR="00E34436" w:rsidRPr="00923767" w:rsidRDefault="00E34436" w:rsidP="00E34436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sz w:val="22"/>
        </w:rPr>
      </w:pPr>
      <w:r w:rsidRPr="00923767">
        <w:rPr>
          <w:sz w:val="22"/>
        </w:rPr>
        <w:t>Государственными финансовыми ресурсами являются:</w:t>
      </w:r>
    </w:p>
    <w:p w:rsidR="00E34436" w:rsidRPr="00A37450" w:rsidRDefault="00E34436" w:rsidP="00E34436">
      <w:pPr>
        <w:pStyle w:val="a3"/>
        <w:numPr>
          <w:ilvl w:val="0"/>
          <w:numId w:val="30"/>
        </w:numPr>
        <w:ind w:hanging="294"/>
        <w:jc w:val="both"/>
        <w:rPr>
          <w:sz w:val="22"/>
        </w:rPr>
      </w:pPr>
      <w:r w:rsidRPr="00A37450">
        <w:rPr>
          <w:sz w:val="22"/>
        </w:rPr>
        <w:t>денежные средства, находящиеся в распоряжении органов государственной власти субъектов РФ</w:t>
      </w:r>
    </w:p>
    <w:p w:rsidR="00E34436" w:rsidRPr="00A37450" w:rsidRDefault="00E34436" w:rsidP="00E34436">
      <w:pPr>
        <w:pStyle w:val="a3"/>
        <w:numPr>
          <w:ilvl w:val="0"/>
          <w:numId w:val="30"/>
        </w:numPr>
        <w:ind w:hanging="294"/>
        <w:jc w:val="both"/>
        <w:rPr>
          <w:sz w:val="22"/>
        </w:rPr>
      </w:pPr>
      <w:r w:rsidRPr="00A37450">
        <w:rPr>
          <w:sz w:val="22"/>
        </w:rPr>
        <w:t>денежные средства и имущество граждан</w:t>
      </w:r>
    </w:p>
    <w:p w:rsidR="00E34436" w:rsidRPr="00A37450" w:rsidRDefault="00E34436" w:rsidP="00E34436">
      <w:pPr>
        <w:pStyle w:val="a3"/>
        <w:numPr>
          <w:ilvl w:val="0"/>
          <w:numId w:val="30"/>
        </w:numPr>
        <w:ind w:hanging="294"/>
        <w:jc w:val="both"/>
        <w:rPr>
          <w:sz w:val="22"/>
        </w:rPr>
      </w:pPr>
      <w:r w:rsidRPr="00A37450">
        <w:rPr>
          <w:sz w:val="22"/>
        </w:rPr>
        <w:t>денежные доходы рабочих и служащих</w:t>
      </w:r>
    </w:p>
    <w:p w:rsidR="00E34436" w:rsidRPr="00A37450" w:rsidRDefault="00E34436" w:rsidP="00E34436">
      <w:pPr>
        <w:pStyle w:val="a3"/>
        <w:numPr>
          <w:ilvl w:val="0"/>
          <w:numId w:val="30"/>
        </w:numPr>
        <w:ind w:hanging="294"/>
        <w:jc w:val="both"/>
        <w:rPr>
          <w:sz w:val="22"/>
        </w:rPr>
      </w:pPr>
      <w:r w:rsidRPr="00A37450">
        <w:rPr>
          <w:sz w:val="22"/>
        </w:rPr>
        <w:t>долговые обязательства государства</w:t>
      </w:r>
    </w:p>
    <w:p w:rsidR="00E34436" w:rsidRPr="00A37450" w:rsidRDefault="00E34436" w:rsidP="00E34436">
      <w:pPr>
        <w:pStyle w:val="a3"/>
        <w:numPr>
          <w:ilvl w:val="0"/>
          <w:numId w:val="30"/>
        </w:numPr>
        <w:ind w:hanging="294"/>
        <w:jc w:val="both"/>
        <w:rPr>
          <w:sz w:val="22"/>
        </w:rPr>
      </w:pPr>
      <w:r w:rsidRPr="00A37450">
        <w:rPr>
          <w:sz w:val="22"/>
        </w:rPr>
        <w:t>денежные средства, находящиеся в распоряжении экономических субъектов</w:t>
      </w:r>
    </w:p>
    <w:p w:rsidR="00E34436" w:rsidRPr="00A37450" w:rsidRDefault="00E34436" w:rsidP="00E34436">
      <w:pPr>
        <w:pStyle w:val="a3"/>
        <w:numPr>
          <w:ilvl w:val="0"/>
          <w:numId w:val="30"/>
        </w:numPr>
        <w:ind w:hanging="294"/>
        <w:jc w:val="both"/>
        <w:rPr>
          <w:b/>
          <w:sz w:val="22"/>
        </w:rPr>
      </w:pPr>
      <w:r w:rsidRPr="00A37450">
        <w:rPr>
          <w:sz w:val="22"/>
        </w:rPr>
        <w:t>средства, находящиеся в распоряжении федеральных органов государственной власти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Финансовое обеспечение воспроизводственных затрат осуществляется в форме:</w:t>
      </w:r>
    </w:p>
    <w:p w:rsidR="00E34436" w:rsidRPr="004D3E7A" w:rsidRDefault="00E34436" w:rsidP="00E34436">
      <w:pPr>
        <w:pStyle w:val="a3"/>
        <w:numPr>
          <w:ilvl w:val="0"/>
          <w:numId w:val="32"/>
        </w:numPr>
        <w:ind w:hanging="294"/>
        <w:jc w:val="both"/>
        <w:rPr>
          <w:sz w:val="22"/>
        </w:rPr>
      </w:pPr>
      <w:r w:rsidRPr="004D3E7A">
        <w:rPr>
          <w:sz w:val="22"/>
        </w:rPr>
        <w:t>самофинансирования</w:t>
      </w:r>
    </w:p>
    <w:p w:rsidR="00E34436" w:rsidRPr="004D3E7A" w:rsidRDefault="00E34436" w:rsidP="00E34436">
      <w:pPr>
        <w:pStyle w:val="a3"/>
        <w:numPr>
          <w:ilvl w:val="0"/>
          <w:numId w:val="32"/>
        </w:numPr>
        <w:ind w:hanging="294"/>
        <w:jc w:val="both"/>
        <w:rPr>
          <w:sz w:val="22"/>
        </w:rPr>
      </w:pPr>
      <w:r w:rsidRPr="004D3E7A">
        <w:rPr>
          <w:sz w:val="22"/>
        </w:rPr>
        <w:t>налогообложения</w:t>
      </w:r>
    </w:p>
    <w:p w:rsidR="00E34436" w:rsidRPr="004D3E7A" w:rsidRDefault="00E34436" w:rsidP="00E34436">
      <w:pPr>
        <w:pStyle w:val="a3"/>
        <w:numPr>
          <w:ilvl w:val="0"/>
          <w:numId w:val="32"/>
        </w:numPr>
        <w:ind w:hanging="294"/>
        <w:jc w:val="both"/>
        <w:rPr>
          <w:sz w:val="22"/>
        </w:rPr>
      </w:pPr>
      <w:r w:rsidRPr="004D3E7A">
        <w:rPr>
          <w:sz w:val="22"/>
        </w:rPr>
        <w:t>государственного финансирования</w:t>
      </w:r>
    </w:p>
    <w:p w:rsidR="00E34436" w:rsidRPr="004D3E7A" w:rsidRDefault="00E34436" w:rsidP="00E34436">
      <w:pPr>
        <w:pStyle w:val="a3"/>
        <w:numPr>
          <w:ilvl w:val="0"/>
          <w:numId w:val="32"/>
        </w:numPr>
        <w:ind w:hanging="294"/>
        <w:jc w:val="both"/>
        <w:rPr>
          <w:sz w:val="22"/>
        </w:rPr>
      </w:pPr>
      <w:r w:rsidRPr="004D3E7A">
        <w:rPr>
          <w:sz w:val="22"/>
        </w:rPr>
        <w:t>кредитования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bookmarkStart w:id="4" w:name="_GoBack"/>
      <w:bookmarkEnd w:id="4"/>
      <w:r w:rsidRPr="004D3E7A">
        <w:rPr>
          <w:sz w:val="22"/>
        </w:rPr>
        <w:t>Финансовый рынок функционирует в форме:</w:t>
      </w:r>
    </w:p>
    <w:p w:rsidR="00E34436" w:rsidRPr="004D3E7A" w:rsidRDefault="00E34436" w:rsidP="00E34436">
      <w:pPr>
        <w:pStyle w:val="a3"/>
        <w:numPr>
          <w:ilvl w:val="0"/>
          <w:numId w:val="34"/>
        </w:numPr>
        <w:ind w:hanging="294"/>
        <w:jc w:val="both"/>
        <w:rPr>
          <w:sz w:val="22"/>
        </w:rPr>
      </w:pPr>
      <w:r w:rsidRPr="004D3E7A">
        <w:rPr>
          <w:sz w:val="22"/>
        </w:rPr>
        <w:t>рынка ценных бумаг</w:t>
      </w:r>
    </w:p>
    <w:p w:rsidR="00E34436" w:rsidRPr="004D3E7A" w:rsidRDefault="00E34436" w:rsidP="00E34436">
      <w:pPr>
        <w:pStyle w:val="a3"/>
        <w:numPr>
          <w:ilvl w:val="0"/>
          <w:numId w:val="34"/>
        </w:numPr>
        <w:ind w:hanging="294"/>
        <w:jc w:val="both"/>
        <w:rPr>
          <w:sz w:val="22"/>
        </w:rPr>
      </w:pPr>
      <w:r w:rsidRPr="004D3E7A">
        <w:rPr>
          <w:sz w:val="22"/>
        </w:rPr>
        <w:t>информационного рынка</w:t>
      </w:r>
    </w:p>
    <w:p w:rsidR="00E34436" w:rsidRPr="004D3E7A" w:rsidRDefault="00E34436" w:rsidP="00E34436">
      <w:pPr>
        <w:pStyle w:val="a3"/>
        <w:numPr>
          <w:ilvl w:val="0"/>
          <w:numId w:val="34"/>
        </w:numPr>
        <w:ind w:hanging="294"/>
        <w:jc w:val="both"/>
        <w:rPr>
          <w:sz w:val="22"/>
        </w:rPr>
      </w:pPr>
      <w:r w:rsidRPr="004D3E7A">
        <w:rPr>
          <w:sz w:val="22"/>
        </w:rPr>
        <w:t>рынка коммерческих услуг</w:t>
      </w:r>
    </w:p>
    <w:p w:rsidR="00E34436" w:rsidRPr="004D3E7A" w:rsidRDefault="00E34436" w:rsidP="00E34436">
      <w:pPr>
        <w:pStyle w:val="a3"/>
        <w:numPr>
          <w:ilvl w:val="0"/>
          <w:numId w:val="34"/>
        </w:numPr>
        <w:ind w:hanging="294"/>
        <w:jc w:val="both"/>
        <w:rPr>
          <w:sz w:val="22"/>
        </w:rPr>
      </w:pPr>
      <w:r w:rsidRPr="004D3E7A">
        <w:rPr>
          <w:sz w:val="22"/>
        </w:rPr>
        <w:t>рынка ссудных капиталов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Количественное влияние финансов на общественное производство характеризуется:</w:t>
      </w:r>
    </w:p>
    <w:p w:rsidR="00E34436" w:rsidRPr="004D3E7A" w:rsidRDefault="00E34436" w:rsidP="00E34436">
      <w:pPr>
        <w:pStyle w:val="a3"/>
        <w:numPr>
          <w:ilvl w:val="0"/>
          <w:numId w:val="35"/>
        </w:numPr>
        <w:ind w:hanging="294"/>
        <w:jc w:val="both"/>
        <w:rPr>
          <w:sz w:val="22"/>
        </w:rPr>
      </w:pPr>
      <w:r w:rsidRPr="004D3E7A">
        <w:rPr>
          <w:sz w:val="22"/>
        </w:rPr>
        <w:t>объемом изымаемых у экономических субъектов финансовых ресурсов</w:t>
      </w:r>
    </w:p>
    <w:p w:rsidR="00E34436" w:rsidRPr="004D3E7A" w:rsidRDefault="00E34436" w:rsidP="00E34436">
      <w:pPr>
        <w:pStyle w:val="a3"/>
        <w:numPr>
          <w:ilvl w:val="0"/>
          <w:numId w:val="35"/>
        </w:numPr>
        <w:ind w:hanging="294"/>
        <w:jc w:val="both"/>
        <w:rPr>
          <w:sz w:val="22"/>
        </w:rPr>
      </w:pPr>
      <w:r w:rsidRPr="004D3E7A">
        <w:rPr>
          <w:sz w:val="22"/>
        </w:rPr>
        <w:t>методами исчисления налогов</w:t>
      </w:r>
    </w:p>
    <w:p w:rsidR="00E34436" w:rsidRPr="004D3E7A" w:rsidRDefault="00E34436" w:rsidP="00E34436">
      <w:pPr>
        <w:pStyle w:val="a3"/>
        <w:numPr>
          <w:ilvl w:val="0"/>
          <w:numId w:val="35"/>
        </w:numPr>
        <w:ind w:hanging="294"/>
        <w:jc w:val="both"/>
        <w:rPr>
          <w:sz w:val="22"/>
        </w:rPr>
      </w:pPr>
      <w:r w:rsidRPr="004D3E7A">
        <w:rPr>
          <w:sz w:val="22"/>
        </w:rPr>
        <w:t>объемами финансовых ресурсов, направляемых на инвестиции в реальный сектор экономики</w:t>
      </w:r>
    </w:p>
    <w:p w:rsidR="00E34436" w:rsidRPr="004D3E7A" w:rsidRDefault="00E34436" w:rsidP="00E34436">
      <w:pPr>
        <w:pStyle w:val="a3"/>
        <w:numPr>
          <w:ilvl w:val="0"/>
          <w:numId w:val="35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финансовыми льготами экономическим субъектам</w:t>
      </w:r>
    </w:p>
    <w:p w:rsidR="00E34436" w:rsidRPr="004D3E7A" w:rsidRDefault="00E34436" w:rsidP="00E34436">
      <w:pPr>
        <w:pStyle w:val="a3"/>
        <w:numPr>
          <w:ilvl w:val="0"/>
          <w:numId w:val="35"/>
        </w:numPr>
        <w:ind w:hanging="294"/>
        <w:jc w:val="both"/>
        <w:rPr>
          <w:sz w:val="22"/>
        </w:rPr>
      </w:pPr>
      <w:r w:rsidRPr="004D3E7A">
        <w:rPr>
          <w:sz w:val="22"/>
        </w:rPr>
        <w:t>методами предоставления средств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Качественное воздействие финансов на общественное производство характеризуется:</w:t>
      </w:r>
    </w:p>
    <w:p w:rsidR="00E34436" w:rsidRPr="004D3E7A" w:rsidRDefault="00E34436" w:rsidP="00E34436">
      <w:pPr>
        <w:pStyle w:val="a3"/>
        <w:numPr>
          <w:ilvl w:val="0"/>
          <w:numId w:val="36"/>
        </w:numPr>
        <w:ind w:hanging="294"/>
        <w:jc w:val="both"/>
        <w:rPr>
          <w:sz w:val="22"/>
        </w:rPr>
      </w:pPr>
      <w:r w:rsidRPr="004D3E7A">
        <w:rPr>
          <w:sz w:val="22"/>
        </w:rPr>
        <w:t>использованием налоговых льгот</w:t>
      </w:r>
    </w:p>
    <w:p w:rsidR="00E34436" w:rsidRPr="004D3E7A" w:rsidRDefault="00E34436" w:rsidP="00E34436">
      <w:pPr>
        <w:pStyle w:val="a3"/>
        <w:numPr>
          <w:ilvl w:val="0"/>
          <w:numId w:val="36"/>
        </w:numPr>
        <w:ind w:hanging="294"/>
        <w:jc w:val="both"/>
        <w:rPr>
          <w:sz w:val="22"/>
        </w:rPr>
      </w:pPr>
      <w:r w:rsidRPr="004D3E7A">
        <w:rPr>
          <w:sz w:val="22"/>
        </w:rPr>
        <w:lastRenderedPageBreak/>
        <w:t>использованием поощрительных фондов</w:t>
      </w:r>
    </w:p>
    <w:p w:rsidR="00E34436" w:rsidRPr="004D3E7A" w:rsidRDefault="00E34436" w:rsidP="00E34436">
      <w:pPr>
        <w:pStyle w:val="a3"/>
        <w:numPr>
          <w:ilvl w:val="0"/>
          <w:numId w:val="36"/>
        </w:numPr>
        <w:ind w:hanging="294"/>
        <w:jc w:val="both"/>
        <w:rPr>
          <w:sz w:val="22"/>
        </w:rPr>
      </w:pPr>
      <w:r w:rsidRPr="004D3E7A">
        <w:rPr>
          <w:sz w:val="22"/>
        </w:rPr>
        <w:t>объемами мобилизуемых и распределяемых финансовых ресурсов</w:t>
      </w:r>
    </w:p>
    <w:p w:rsidR="00E34436" w:rsidRPr="004D3E7A" w:rsidRDefault="00E34436" w:rsidP="00E34436">
      <w:pPr>
        <w:pStyle w:val="a3"/>
        <w:numPr>
          <w:ilvl w:val="0"/>
          <w:numId w:val="36"/>
        </w:numPr>
        <w:ind w:hanging="294"/>
        <w:jc w:val="both"/>
        <w:rPr>
          <w:sz w:val="22"/>
        </w:rPr>
      </w:pPr>
      <w:r w:rsidRPr="004D3E7A">
        <w:rPr>
          <w:sz w:val="22"/>
        </w:rPr>
        <w:t>пропорциями средств, используемых на накопление и потребление</w:t>
      </w:r>
    </w:p>
    <w:p w:rsidR="00E34436" w:rsidRPr="004D3E7A" w:rsidRDefault="00E34436" w:rsidP="00E34436">
      <w:pPr>
        <w:pStyle w:val="a3"/>
        <w:numPr>
          <w:ilvl w:val="0"/>
          <w:numId w:val="36"/>
        </w:numPr>
        <w:ind w:hanging="294"/>
        <w:jc w:val="both"/>
        <w:rPr>
          <w:sz w:val="22"/>
        </w:rPr>
      </w:pPr>
      <w:r w:rsidRPr="004D3E7A">
        <w:rPr>
          <w:sz w:val="22"/>
        </w:rPr>
        <w:t>методами формирования бюджетов разного уровня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Основными инструментами реализации финансовой политики государства являются:</w:t>
      </w:r>
    </w:p>
    <w:p w:rsidR="00E34436" w:rsidRPr="004D3E7A" w:rsidRDefault="00E34436" w:rsidP="00E34436">
      <w:pPr>
        <w:pStyle w:val="a3"/>
        <w:numPr>
          <w:ilvl w:val="0"/>
          <w:numId w:val="42"/>
        </w:numPr>
        <w:ind w:hanging="294"/>
        <w:jc w:val="both"/>
        <w:rPr>
          <w:sz w:val="22"/>
        </w:rPr>
      </w:pPr>
      <w:r w:rsidRPr="004D3E7A">
        <w:rPr>
          <w:sz w:val="22"/>
        </w:rPr>
        <w:t>система денежных фондов предприятий</w:t>
      </w:r>
    </w:p>
    <w:p w:rsidR="00E34436" w:rsidRPr="004D3E7A" w:rsidRDefault="00E34436" w:rsidP="00E34436">
      <w:pPr>
        <w:pStyle w:val="a3"/>
        <w:numPr>
          <w:ilvl w:val="0"/>
          <w:numId w:val="42"/>
        </w:numPr>
        <w:ind w:hanging="294"/>
        <w:jc w:val="both"/>
        <w:rPr>
          <w:sz w:val="22"/>
        </w:rPr>
      </w:pPr>
      <w:r w:rsidRPr="004D3E7A">
        <w:rPr>
          <w:sz w:val="22"/>
        </w:rPr>
        <w:t>бюджетная система страны</w:t>
      </w:r>
    </w:p>
    <w:p w:rsidR="00E34436" w:rsidRPr="004D3E7A" w:rsidRDefault="00E34436" w:rsidP="00E34436">
      <w:pPr>
        <w:pStyle w:val="a3"/>
        <w:numPr>
          <w:ilvl w:val="0"/>
          <w:numId w:val="42"/>
        </w:numPr>
        <w:ind w:hanging="294"/>
        <w:jc w:val="both"/>
        <w:rPr>
          <w:sz w:val="22"/>
        </w:rPr>
      </w:pPr>
      <w:r w:rsidRPr="004D3E7A">
        <w:rPr>
          <w:sz w:val="22"/>
        </w:rPr>
        <w:t>система государственных финансовых резервов</w:t>
      </w:r>
    </w:p>
    <w:p w:rsidR="00E34436" w:rsidRPr="004D3E7A" w:rsidRDefault="00E34436" w:rsidP="00E34436">
      <w:pPr>
        <w:pStyle w:val="a3"/>
        <w:numPr>
          <w:ilvl w:val="0"/>
          <w:numId w:val="42"/>
        </w:numPr>
        <w:ind w:hanging="294"/>
        <w:jc w:val="both"/>
        <w:rPr>
          <w:sz w:val="22"/>
        </w:rPr>
      </w:pPr>
      <w:r w:rsidRPr="004D3E7A">
        <w:rPr>
          <w:sz w:val="22"/>
        </w:rPr>
        <w:t>система государственных внебюджетных фондов</w:t>
      </w:r>
    </w:p>
    <w:p w:rsidR="00E34436" w:rsidRPr="004D3E7A" w:rsidRDefault="00E34436" w:rsidP="00E34436">
      <w:pPr>
        <w:pStyle w:val="a3"/>
        <w:numPr>
          <w:ilvl w:val="0"/>
          <w:numId w:val="44"/>
        </w:numPr>
        <w:ind w:hanging="294"/>
        <w:jc w:val="both"/>
        <w:rPr>
          <w:sz w:val="22"/>
        </w:rPr>
      </w:pPr>
      <w:r w:rsidRPr="004D3E7A">
        <w:rPr>
          <w:sz w:val="22"/>
        </w:rPr>
        <w:t>способы мобилизации финансовых ресурсов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Долговременный курс финансовой политики, рассчитанный на перспективу, называется:</w:t>
      </w:r>
    </w:p>
    <w:p w:rsidR="00E34436" w:rsidRPr="004D3E7A" w:rsidRDefault="00E34436" w:rsidP="00E34436">
      <w:pPr>
        <w:pStyle w:val="a3"/>
        <w:numPr>
          <w:ilvl w:val="0"/>
          <w:numId w:val="47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финансовой тактикой</w:t>
      </w:r>
    </w:p>
    <w:p w:rsidR="00E34436" w:rsidRPr="004D3E7A" w:rsidRDefault="00E34436" w:rsidP="00E34436">
      <w:pPr>
        <w:pStyle w:val="a3"/>
        <w:numPr>
          <w:ilvl w:val="0"/>
          <w:numId w:val="47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финансовой стратегией</w:t>
      </w:r>
    </w:p>
    <w:p w:rsidR="00E34436" w:rsidRPr="004D3E7A" w:rsidRDefault="00E34436" w:rsidP="00E34436">
      <w:pPr>
        <w:pStyle w:val="a3"/>
        <w:numPr>
          <w:ilvl w:val="0"/>
          <w:numId w:val="47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финансовым планированием</w:t>
      </w:r>
    </w:p>
    <w:p w:rsidR="00E34436" w:rsidRPr="004D3E7A" w:rsidRDefault="00E34436" w:rsidP="00E34436">
      <w:pPr>
        <w:pStyle w:val="a3"/>
        <w:numPr>
          <w:ilvl w:val="0"/>
          <w:numId w:val="47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финансовым программированием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Функциональные элементы управления финансами:</w:t>
      </w:r>
    </w:p>
    <w:p w:rsidR="00E34436" w:rsidRPr="004D3E7A" w:rsidRDefault="00E34436" w:rsidP="00E34436">
      <w:pPr>
        <w:pStyle w:val="a3"/>
        <w:numPr>
          <w:ilvl w:val="0"/>
          <w:numId w:val="50"/>
        </w:numPr>
        <w:ind w:hanging="294"/>
        <w:jc w:val="both"/>
        <w:rPr>
          <w:sz w:val="22"/>
        </w:rPr>
      </w:pPr>
      <w:r w:rsidRPr="004D3E7A">
        <w:rPr>
          <w:sz w:val="22"/>
        </w:rPr>
        <w:t>органы управления финансами</w:t>
      </w:r>
    </w:p>
    <w:p w:rsidR="00E34436" w:rsidRPr="004D3E7A" w:rsidRDefault="00E34436" w:rsidP="00E34436">
      <w:pPr>
        <w:pStyle w:val="a3"/>
        <w:numPr>
          <w:ilvl w:val="0"/>
          <w:numId w:val="50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финансовые ресурсы</w:t>
      </w:r>
    </w:p>
    <w:p w:rsidR="00E34436" w:rsidRPr="004D3E7A" w:rsidRDefault="00E34436" w:rsidP="00E34436">
      <w:pPr>
        <w:pStyle w:val="a3"/>
        <w:numPr>
          <w:ilvl w:val="0"/>
          <w:numId w:val="50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финансовое планирование</w:t>
      </w:r>
    </w:p>
    <w:p w:rsidR="00E34436" w:rsidRPr="004D3E7A" w:rsidRDefault="00E34436" w:rsidP="00E34436">
      <w:pPr>
        <w:pStyle w:val="a3"/>
        <w:numPr>
          <w:ilvl w:val="0"/>
          <w:numId w:val="50"/>
        </w:numPr>
        <w:ind w:hanging="294"/>
        <w:jc w:val="both"/>
        <w:rPr>
          <w:sz w:val="22"/>
        </w:rPr>
      </w:pPr>
      <w:r w:rsidRPr="004D3E7A">
        <w:rPr>
          <w:sz w:val="22"/>
        </w:rPr>
        <w:t>оперативное управление</w:t>
      </w:r>
    </w:p>
    <w:p w:rsidR="00E34436" w:rsidRPr="004D3E7A" w:rsidRDefault="00E34436" w:rsidP="00E34436">
      <w:pPr>
        <w:pStyle w:val="a3"/>
        <w:numPr>
          <w:ilvl w:val="0"/>
          <w:numId w:val="50"/>
        </w:numPr>
        <w:ind w:hanging="294"/>
        <w:jc w:val="both"/>
        <w:rPr>
          <w:sz w:val="22"/>
        </w:rPr>
      </w:pPr>
      <w:r w:rsidRPr="004D3E7A">
        <w:rPr>
          <w:sz w:val="22"/>
        </w:rPr>
        <w:t>стратегическое управление</w:t>
      </w:r>
    </w:p>
    <w:p w:rsidR="00E34436" w:rsidRPr="004D3E7A" w:rsidRDefault="00E34436" w:rsidP="00E34436">
      <w:pPr>
        <w:pStyle w:val="a3"/>
        <w:numPr>
          <w:ilvl w:val="0"/>
          <w:numId w:val="50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финансовый контроль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Объектами в системе управления финансами являются ...</w:t>
      </w:r>
    </w:p>
    <w:p w:rsidR="00E34436" w:rsidRPr="004D3E7A" w:rsidRDefault="00E34436" w:rsidP="00E34436">
      <w:pPr>
        <w:pStyle w:val="a3"/>
        <w:numPr>
          <w:ilvl w:val="0"/>
          <w:numId w:val="51"/>
        </w:numPr>
        <w:ind w:hanging="294"/>
        <w:jc w:val="both"/>
        <w:rPr>
          <w:sz w:val="22"/>
        </w:rPr>
      </w:pPr>
      <w:r w:rsidRPr="004D3E7A">
        <w:rPr>
          <w:sz w:val="22"/>
        </w:rPr>
        <w:t>разнообразные виды финансовых отношений</w:t>
      </w:r>
    </w:p>
    <w:p w:rsidR="00E34436" w:rsidRPr="004D3E7A" w:rsidRDefault="00E34436" w:rsidP="00E34436">
      <w:pPr>
        <w:pStyle w:val="a3"/>
        <w:numPr>
          <w:ilvl w:val="0"/>
          <w:numId w:val="51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финансовый аппарат</w:t>
      </w:r>
    </w:p>
    <w:p w:rsidR="00E34436" w:rsidRPr="004D3E7A" w:rsidRDefault="00E34436" w:rsidP="00E34436">
      <w:pPr>
        <w:pStyle w:val="a3"/>
        <w:numPr>
          <w:ilvl w:val="0"/>
          <w:numId w:val="51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финансовое планирование</w:t>
      </w:r>
    </w:p>
    <w:p w:rsidR="00E34436" w:rsidRPr="004D3E7A" w:rsidRDefault="00E34436" w:rsidP="00E34436">
      <w:pPr>
        <w:pStyle w:val="a3"/>
        <w:numPr>
          <w:ilvl w:val="0"/>
          <w:numId w:val="51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финансовый контроль</w:t>
      </w:r>
    </w:p>
    <w:p w:rsidR="00E34436" w:rsidRPr="004D3E7A" w:rsidRDefault="00E34436" w:rsidP="00E34436">
      <w:pPr>
        <w:pStyle w:val="a3"/>
        <w:numPr>
          <w:ilvl w:val="0"/>
          <w:numId w:val="51"/>
        </w:numPr>
        <w:ind w:hanging="294"/>
        <w:jc w:val="both"/>
        <w:rPr>
          <w:sz w:val="22"/>
        </w:rPr>
      </w:pPr>
      <w:r w:rsidRPr="004D3E7A">
        <w:rPr>
          <w:sz w:val="22"/>
        </w:rPr>
        <w:t>стратегическое управление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Государственные органы управления финансами в Российской Федерации:</w:t>
      </w:r>
    </w:p>
    <w:p w:rsidR="00E34436" w:rsidRPr="004D3E7A" w:rsidRDefault="00E34436" w:rsidP="00E34436">
      <w:pPr>
        <w:pStyle w:val="a3"/>
        <w:numPr>
          <w:ilvl w:val="0"/>
          <w:numId w:val="52"/>
        </w:numPr>
        <w:ind w:hanging="294"/>
        <w:jc w:val="both"/>
        <w:rPr>
          <w:sz w:val="22"/>
        </w:rPr>
      </w:pPr>
      <w:r w:rsidRPr="004D3E7A">
        <w:rPr>
          <w:sz w:val="22"/>
        </w:rPr>
        <w:t>финансовые органы на уровне субъекта Российской Федерации</w:t>
      </w:r>
    </w:p>
    <w:p w:rsidR="00E34436" w:rsidRPr="004D3E7A" w:rsidRDefault="00E34436" w:rsidP="00E34436">
      <w:pPr>
        <w:pStyle w:val="a3"/>
        <w:numPr>
          <w:ilvl w:val="0"/>
          <w:numId w:val="52"/>
        </w:numPr>
        <w:ind w:hanging="294"/>
        <w:jc w:val="both"/>
        <w:rPr>
          <w:sz w:val="22"/>
        </w:rPr>
      </w:pPr>
      <w:r w:rsidRPr="004D3E7A">
        <w:rPr>
          <w:sz w:val="22"/>
        </w:rPr>
        <w:t>Министерство финансов Российской Федерации</w:t>
      </w:r>
    </w:p>
    <w:p w:rsidR="00E34436" w:rsidRPr="004D3E7A" w:rsidRDefault="00E34436" w:rsidP="00E34436">
      <w:pPr>
        <w:pStyle w:val="a3"/>
        <w:numPr>
          <w:ilvl w:val="0"/>
          <w:numId w:val="52"/>
        </w:numPr>
        <w:ind w:hanging="294"/>
        <w:jc w:val="both"/>
        <w:rPr>
          <w:sz w:val="22"/>
        </w:rPr>
      </w:pPr>
      <w:r w:rsidRPr="004D3E7A">
        <w:rPr>
          <w:sz w:val="22"/>
        </w:rPr>
        <w:t>территориальные органы Федерального казначейства Российской Федерации</w:t>
      </w:r>
    </w:p>
    <w:p w:rsidR="00E34436" w:rsidRPr="004D3E7A" w:rsidRDefault="00E34436" w:rsidP="00E34436">
      <w:pPr>
        <w:pStyle w:val="a3"/>
        <w:numPr>
          <w:ilvl w:val="0"/>
          <w:numId w:val="52"/>
        </w:numPr>
        <w:ind w:hanging="294"/>
        <w:jc w:val="both"/>
        <w:rPr>
          <w:sz w:val="22"/>
        </w:rPr>
      </w:pPr>
      <w:r w:rsidRPr="004D3E7A">
        <w:rPr>
          <w:sz w:val="22"/>
        </w:rPr>
        <w:t>кредитные организации</w:t>
      </w:r>
    </w:p>
    <w:p w:rsidR="00E34436" w:rsidRPr="004D3E7A" w:rsidRDefault="00E34436" w:rsidP="00E34436">
      <w:pPr>
        <w:pStyle w:val="a3"/>
        <w:numPr>
          <w:ilvl w:val="0"/>
          <w:numId w:val="52"/>
        </w:numPr>
        <w:ind w:hanging="294"/>
        <w:jc w:val="both"/>
        <w:rPr>
          <w:sz w:val="22"/>
        </w:rPr>
      </w:pPr>
      <w:r w:rsidRPr="004D3E7A">
        <w:rPr>
          <w:sz w:val="22"/>
        </w:rPr>
        <w:t>муниципальные финансовые органы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Полномочиям Министерства финансов РФ соответствуют функции:</w:t>
      </w:r>
    </w:p>
    <w:p w:rsidR="00E34436" w:rsidRPr="004D3E7A" w:rsidRDefault="00E34436" w:rsidP="00E34436">
      <w:pPr>
        <w:pStyle w:val="a3"/>
        <w:numPr>
          <w:ilvl w:val="0"/>
          <w:numId w:val="53"/>
        </w:numPr>
        <w:ind w:hanging="294"/>
        <w:jc w:val="both"/>
        <w:rPr>
          <w:sz w:val="22"/>
        </w:rPr>
      </w:pPr>
      <w:r w:rsidRPr="004D3E7A">
        <w:rPr>
          <w:sz w:val="22"/>
        </w:rPr>
        <w:t>составление проекта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3"/>
        </w:numPr>
        <w:ind w:hanging="294"/>
        <w:jc w:val="both"/>
        <w:rPr>
          <w:sz w:val="22"/>
        </w:rPr>
      </w:pPr>
      <w:r w:rsidRPr="004D3E7A">
        <w:rPr>
          <w:sz w:val="22"/>
        </w:rPr>
        <w:t>рассмотрение и утверждение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3"/>
        </w:numPr>
        <w:ind w:hanging="294"/>
        <w:jc w:val="both"/>
        <w:rPr>
          <w:sz w:val="22"/>
        </w:rPr>
      </w:pPr>
      <w:r w:rsidRPr="004D3E7A">
        <w:rPr>
          <w:sz w:val="22"/>
        </w:rPr>
        <w:t>разработка программ государственных заимствований</w:t>
      </w:r>
    </w:p>
    <w:p w:rsidR="00E34436" w:rsidRPr="004D3E7A" w:rsidRDefault="00E34436" w:rsidP="00E34436">
      <w:pPr>
        <w:pStyle w:val="a3"/>
        <w:numPr>
          <w:ilvl w:val="0"/>
          <w:numId w:val="53"/>
        </w:numPr>
        <w:ind w:hanging="294"/>
        <w:jc w:val="both"/>
        <w:rPr>
          <w:sz w:val="22"/>
        </w:rPr>
      </w:pPr>
      <w:r w:rsidRPr="004D3E7A">
        <w:rPr>
          <w:sz w:val="22"/>
        </w:rPr>
        <w:t>составление отчета об исполнении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3"/>
        </w:numPr>
        <w:ind w:hanging="294"/>
        <w:jc w:val="both"/>
        <w:rPr>
          <w:sz w:val="22"/>
        </w:rPr>
      </w:pPr>
      <w:r w:rsidRPr="004D3E7A">
        <w:rPr>
          <w:sz w:val="22"/>
        </w:rPr>
        <w:t>утверждение отчета об исполнении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Полномочиям Государственной Думы РФ соответствуют функции:</w:t>
      </w:r>
    </w:p>
    <w:p w:rsidR="00E34436" w:rsidRPr="004D3E7A" w:rsidRDefault="00E34436" w:rsidP="00E34436">
      <w:pPr>
        <w:pStyle w:val="a3"/>
        <w:numPr>
          <w:ilvl w:val="0"/>
          <w:numId w:val="54"/>
        </w:numPr>
        <w:ind w:hanging="294"/>
        <w:jc w:val="both"/>
        <w:rPr>
          <w:sz w:val="22"/>
        </w:rPr>
      </w:pPr>
      <w:r w:rsidRPr="004D3E7A">
        <w:rPr>
          <w:sz w:val="22"/>
        </w:rPr>
        <w:t>составление проекта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4"/>
        </w:numPr>
        <w:ind w:hanging="294"/>
        <w:jc w:val="both"/>
        <w:rPr>
          <w:sz w:val="22"/>
        </w:rPr>
      </w:pPr>
      <w:r w:rsidRPr="004D3E7A">
        <w:rPr>
          <w:sz w:val="22"/>
        </w:rPr>
        <w:t>рассмотрение и утверждение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4"/>
        </w:numPr>
        <w:ind w:hanging="294"/>
        <w:jc w:val="both"/>
        <w:rPr>
          <w:sz w:val="22"/>
        </w:rPr>
      </w:pPr>
      <w:r w:rsidRPr="004D3E7A">
        <w:rPr>
          <w:sz w:val="22"/>
        </w:rPr>
        <w:t>разработка программ государственных заимствований</w:t>
      </w:r>
    </w:p>
    <w:p w:rsidR="00E34436" w:rsidRPr="004D3E7A" w:rsidRDefault="00E34436" w:rsidP="00E34436">
      <w:pPr>
        <w:pStyle w:val="a3"/>
        <w:numPr>
          <w:ilvl w:val="0"/>
          <w:numId w:val="54"/>
        </w:numPr>
        <w:ind w:hanging="294"/>
        <w:jc w:val="both"/>
        <w:rPr>
          <w:sz w:val="22"/>
        </w:rPr>
      </w:pPr>
      <w:r w:rsidRPr="004D3E7A">
        <w:rPr>
          <w:sz w:val="22"/>
        </w:rPr>
        <w:t>принятие финансового законодательства</w:t>
      </w:r>
    </w:p>
    <w:p w:rsidR="00E34436" w:rsidRPr="004D3E7A" w:rsidRDefault="00E34436" w:rsidP="00E34436">
      <w:pPr>
        <w:pStyle w:val="a3"/>
        <w:numPr>
          <w:ilvl w:val="0"/>
          <w:numId w:val="54"/>
        </w:numPr>
        <w:ind w:hanging="294"/>
        <w:jc w:val="both"/>
        <w:rPr>
          <w:sz w:val="22"/>
        </w:rPr>
      </w:pPr>
      <w:r w:rsidRPr="004D3E7A">
        <w:rPr>
          <w:sz w:val="22"/>
        </w:rPr>
        <w:t>составление отчета об исполнении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4"/>
        </w:numPr>
        <w:ind w:hanging="294"/>
        <w:jc w:val="both"/>
        <w:rPr>
          <w:sz w:val="22"/>
        </w:rPr>
      </w:pPr>
      <w:r w:rsidRPr="004D3E7A">
        <w:rPr>
          <w:sz w:val="22"/>
        </w:rPr>
        <w:t>утверждение отчета об исполнении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Полномочиям Совета Федерации РФ соответствуют функции:</w:t>
      </w:r>
    </w:p>
    <w:p w:rsidR="00E34436" w:rsidRPr="004D3E7A" w:rsidRDefault="00E34436" w:rsidP="00E34436">
      <w:pPr>
        <w:pStyle w:val="a3"/>
        <w:numPr>
          <w:ilvl w:val="0"/>
          <w:numId w:val="55"/>
        </w:numPr>
        <w:ind w:hanging="294"/>
        <w:jc w:val="both"/>
        <w:rPr>
          <w:sz w:val="22"/>
        </w:rPr>
      </w:pPr>
      <w:r w:rsidRPr="004D3E7A">
        <w:rPr>
          <w:sz w:val="22"/>
        </w:rPr>
        <w:t>рассмотрение и утверждение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5"/>
        </w:numPr>
        <w:ind w:hanging="294"/>
        <w:jc w:val="both"/>
        <w:rPr>
          <w:sz w:val="22"/>
        </w:rPr>
      </w:pPr>
      <w:r w:rsidRPr="004D3E7A">
        <w:rPr>
          <w:sz w:val="22"/>
        </w:rPr>
        <w:t>разработка программ государственных заимствований</w:t>
      </w:r>
    </w:p>
    <w:p w:rsidR="00E34436" w:rsidRPr="004D3E7A" w:rsidRDefault="00E34436" w:rsidP="00E34436">
      <w:pPr>
        <w:pStyle w:val="a3"/>
        <w:numPr>
          <w:ilvl w:val="0"/>
          <w:numId w:val="55"/>
        </w:numPr>
        <w:ind w:hanging="294"/>
        <w:jc w:val="both"/>
        <w:rPr>
          <w:sz w:val="22"/>
        </w:rPr>
      </w:pPr>
      <w:r w:rsidRPr="004D3E7A">
        <w:rPr>
          <w:sz w:val="22"/>
        </w:rPr>
        <w:t>принятие финансового законодательства</w:t>
      </w:r>
    </w:p>
    <w:p w:rsidR="00E34436" w:rsidRPr="004D3E7A" w:rsidRDefault="00E34436" w:rsidP="00E34436">
      <w:pPr>
        <w:pStyle w:val="a3"/>
        <w:numPr>
          <w:ilvl w:val="0"/>
          <w:numId w:val="55"/>
        </w:numPr>
        <w:ind w:hanging="294"/>
        <w:jc w:val="both"/>
        <w:rPr>
          <w:sz w:val="22"/>
        </w:rPr>
      </w:pPr>
      <w:r w:rsidRPr="004D3E7A">
        <w:rPr>
          <w:sz w:val="22"/>
        </w:rPr>
        <w:t>отклонение и принятие законов о федеральном бюджете на очередной финансовый год</w:t>
      </w:r>
    </w:p>
    <w:p w:rsidR="00E34436" w:rsidRPr="004D3E7A" w:rsidRDefault="00E34436" w:rsidP="00E34436">
      <w:pPr>
        <w:pStyle w:val="a3"/>
        <w:numPr>
          <w:ilvl w:val="0"/>
          <w:numId w:val="55"/>
        </w:numPr>
        <w:ind w:hanging="294"/>
        <w:jc w:val="both"/>
        <w:rPr>
          <w:sz w:val="22"/>
        </w:rPr>
      </w:pPr>
      <w:r w:rsidRPr="004D3E7A">
        <w:rPr>
          <w:sz w:val="22"/>
        </w:rPr>
        <w:t>составление отчета об исполнении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5"/>
        </w:numPr>
        <w:ind w:hanging="294"/>
        <w:jc w:val="both"/>
        <w:rPr>
          <w:sz w:val="22"/>
        </w:rPr>
      </w:pPr>
      <w:r w:rsidRPr="004D3E7A">
        <w:rPr>
          <w:sz w:val="22"/>
        </w:rPr>
        <w:lastRenderedPageBreak/>
        <w:t>утверждение отчета об исполнении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Правительство РФ реализует  задачи в системе управления государственными финансами:</w:t>
      </w:r>
    </w:p>
    <w:p w:rsidR="00E34436" w:rsidRPr="004D3E7A" w:rsidRDefault="00E34436" w:rsidP="00E34436">
      <w:pPr>
        <w:pStyle w:val="a3"/>
        <w:numPr>
          <w:ilvl w:val="0"/>
          <w:numId w:val="56"/>
        </w:numPr>
        <w:ind w:hanging="294"/>
        <w:jc w:val="both"/>
        <w:rPr>
          <w:sz w:val="22"/>
        </w:rPr>
      </w:pPr>
      <w:r w:rsidRPr="004D3E7A">
        <w:rPr>
          <w:sz w:val="22"/>
        </w:rPr>
        <w:t>разрабатывает предложения по совершенствованию финансового механизма</w:t>
      </w:r>
    </w:p>
    <w:p w:rsidR="00E34436" w:rsidRPr="004D3E7A" w:rsidRDefault="00E34436" w:rsidP="00E34436">
      <w:pPr>
        <w:pStyle w:val="a3"/>
        <w:numPr>
          <w:ilvl w:val="0"/>
          <w:numId w:val="56"/>
        </w:numPr>
        <w:ind w:hanging="294"/>
        <w:jc w:val="both"/>
        <w:rPr>
          <w:sz w:val="22"/>
        </w:rPr>
      </w:pPr>
      <w:r w:rsidRPr="004D3E7A">
        <w:rPr>
          <w:sz w:val="22"/>
        </w:rPr>
        <w:t>обеспечивает проведение в Российской Федерации единой финансовой политики</w:t>
      </w:r>
    </w:p>
    <w:p w:rsidR="00E34436" w:rsidRPr="004D3E7A" w:rsidRDefault="00E34436" w:rsidP="00E34436">
      <w:pPr>
        <w:pStyle w:val="a3"/>
        <w:numPr>
          <w:ilvl w:val="0"/>
          <w:numId w:val="56"/>
        </w:numPr>
        <w:ind w:hanging="294"/>
        <w:jc w:val="both"/>
        <w:rPr>
          <w:sz w:val="22"/>
        </w:rPr>
      </w:pPr>
      <w:r w:rsidRPr="004D3E7A">
        <w:rPr>
          <w:sz w:val="22"/>
        </w:rPr>
        <w:t>осуществляет оперативный финансовый контроль</w:t>
      </w:r>
    </w:p>
    <w:p w:rsidR="00E34436" w:rsidRPr="004D3E7A" w:rsidRDefault="00E34436" w:rsidP="00E34436">
      <w:pPr>
        <w:pStyle w:val="a3"/>
        <w:numPr>
          <w:ilvl w:val="0"/>
          <w:numId w:val="56"/>
        </w:numPr>
        <w:ind w:hanging="294"/>
        <w:jc w:val="both"/>
        <w:rPr>
          <w:sz w:val="22"/>
        </w:rPr>
      </w:pPr>
      <w:r w:rsidRPr="004D3E7A">
        <w:rPr>
          <w:sz w:val="22"/>
        </w:rPr>
        <w:t>рассматривает и утверждает проект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56"/>
        </w:numPr>
        <w:ind w:hanging="294"/>
        <w:jc w:val="both"/>
        <w:rPr>
          <w:sz w:val="22"/>
        </w:rPr>
      </w:pPr>
      <w:r w:rsidRPr="004D3E7A">
        <w:rPr>
          <w:sz w:val="22"/>
        </w:rPr>
        <w:t>представляет в Государственную Думу РФ проект федерального бюджета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Налоговые инспекции выполняют  функции в системе управления общегосударственными финансами:</w:t>
      </w:r>
    </w:p>
    <w:p w:rsidR="00E34436" w:rsidRPr="004D3E7A" w:rsidRDefault="00E34436" w:rsidP="00E34436">
      <w:pPr>
        <w:pStyle w:val="a3"/>
        <w:numPr>
          <w:ilvl w:val="0"/>
          <w:numId w:val="57"/>
        </w:numPr>
        <w:ind w:hanging="294"/>
        <w:jc w:val="both"/>
        <w:rPr>
          <w:sz w:val="22"/>
        </w:rPr>
      </w:pPr>
      <w:r w:rsidRPr="004D3E7A">
        <w:rPr>
          <w:sz w:val="22"/>
        </w:rPr>
        <w:t xml:space="preserve">определяют суммы налогов, подлежащих внесению налогоплательщиками в бюджет </w:t>
      </w:r>
    </w:p>
    <w:p w:rsidR="00E34436" w:rsidRPr="004D3E7A" w:rsidRDefault="00E34436" w:rsidP="00E34436">
      <w:pPr>
        <w:pStyle w:val="a3"/>
        <w:numPr>
          <w:ilvl w:val="0"/>
          <w:numId w:val="57"/>
        </w:numPr>
        <w:ind w:hanging="294"/>
        <w:jc w:val="both"/>
        <w:rPr>
          <w:sz w:val="22"/>
        </w:rPr>
      </w:pPr>
      <w:r w:rsidRPr="004D3E7A">
        <w:rPr>
          <w:sz w:val="22"/>
        </w:rPr>
        <w:t>исполняют решения судебных органов о компенсации ущерба, нанесенного получателям бюджетных средств</w:t>
      </w:r>
    </w:p>
    <w:p w:rsidR="00E34436" w:rsidRPr="004D3E7A" w:rsidRDefault="00E34436" w:rsidP="00E34436">
      <w:pPr>
        <w:pStyle w:val="a3"/>
        <w:numPr>
          <w:ilvl w:val="0"/>
          <w:numId w:val="57"/>
        </w:numPr>
        <w:ind w:hanging="294"/>
        <w:jc w:val="both"/>
        <w:rPr>
          <w:sz w:val="22"/>
        </w:rPr>
      </w:pPr>
      <w:r w:rsidRPr="004D3E7A">
        <w:rPr>
          <w:sz w:val="22"/>
        </w:rPr>
        <w:t>применяют санкции к нарушителям налоговой дисциплины</w:t>
      </w:r>
    </w:p>
    <w:p w:rsidR="00E34436" w:rsidRPr="004D3E7A" w:rsidRDefault="00E34436" w:rsidP="00E34436">
      <w:pPr>
        <w:pStyle w:val="a3"/>
        <w:numPr>
          <w:ilvl w:val="0"/>
          <w:numId w:val="57"/>
        </w:numPr>
        <w:ind w:hanging="294"/>
        <w:jc w:val="both"/>
        <w:rPr>
          <w:sz w:val="22"/>
        </w:rPr>
      </w:pPr>
      <w:r w:rsidRPr="004D3E7A">
        <w:rPr>
          <w:sz w:val="22"/>
        </w:rPr>
        <w:t>проводят расследования налоговых преступлений в особо крупных размерах</w:t>
      </w:r>
    </w:p>
    <w:p w:rsidR="00E34436" w:rsidRPr="004D3E7A" w:rsidRDefault="00E34436" w:rsidP="00E34436">
      <w:pPr>
        <w:pStyle w:val="a3"/>
        <w:numPr>
          <w:ilvl w:val="0"/>
          <w:numId w:val="57"/>
        </w:numPr>
        <w:ind w:hanging="294"/>
        <w:jc w:val="both"/>
        <w:rPr>
          <w:sz w:val="22"/>
        </w:rPr>
      </w:pPr>
      <w:r w:rsidRPr="004D3E7A">
        <w:rPr>
          <w:sz w:val="22"/>
        </w:rPr>
        <w:t>осуществляют валютный контроль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Основной элемент финансовой политики государства</w:t>
      </w:r>
    </w:p>
    <w:p w:rsidR="00E34436" w:rsidRPr="004D3E7A" w:rsidRDefault="00E34436" w:rsidP="00E34436">
      <w:pPr>
        <w:pStyle w:val="a3"/>
        <w:numPr>
          <w:ilvl w:val="0"/>
          <w:numId w:val="59"/>
        </w:numPr>
        <w:ind w:hanging="294"/>
        <w:jc w:val="both"/>
        <w:rPr>
          <w:sz w:val="22"/>
        </w:rPr>
      </w:pPr>
      <w:r w:rsidRPr="004D3E7A">
        <w:rPr>
          <w:sz w:val="22"/>
        </w:rPr>
        <w:t>бюджет государства</w:t>
      </w:r>
    </w:p>
    <w:p w:rsidR="00E34436" w:rsidRPr="004D3E7A" w:rsidRDefault="00E34436" w:rsidP="00E34436">
      <w:pPr>
        <w:pStyle w:val="a3"/>
        <w:numPr>
          <w:ilvl w:val="0"/>
          <w:numId w:val="59"/>
        </w:numPr>
        <w:ind w:hanging="294"/>
        <w:jc w:val="both"/>
        <w:rPr>
          <w:sz w:val="22"/>
        </w:rPr>
      </w:pPr>
      <w:r w:rsidRPr="004D3E7A">
        <w:rPr>
          <w:sz w:val="22"/>
        </w:rPr>
        <w:t>государственные органы управления финансами</w:t>
      </w:r>
    </w:p>
    <w:p w:rsidR="00E34436" w:rsidRPr="004D3E7A" w:rsidRDefault="00E34436" w:rsidP="00E34436">
      <w:pPr>
        <w:pStyle w:val="a3"/>
        <w:numPr>
          <w:ilvl w:val="0"/>
          <w:numId w:val="59"/>
        </w:numPr>
        <w:ind w:hanging="294"/>
        <w:jc w:val="both"/>
        <w:rPr>
          <w:sz w:val="22"/>
        </w:rPr>
      </w:pPr>
      <w:r w:rsidRPr="004D3E7A">
        <w:rPr>
          <w:sz w:val="22"/>
        </w:rPr>
        <w:t>определение целей и задач использования финансовых отношений</w:t>
      </w:r>
    </w:p>
    <w:p w:rsidR="00E34436" w:rsidRPr="004D3E7A" w:rsidRDefault="00E34436" w:rsidP="00E34436">
      <w:pPr>
        <w:pStyle w:val="a3"/>
        <w:numPr>
          <w:ilvl w:val="0"/>
          <w:numId w:val="59"/>
        </w:numPr>
        <w:ind w:hanging="294"/>
        <w:jc w:val="both"/>
        <w:rPr>
          <w:sz w:val="22"/>
        </w:rPr>
      </w:pPr>
      <w:r w:rsidRPr="004D3E7A">
        <w:rPr>
          <w:sz w:val="22"/>
        </w:rPr>
        <w:t>установление системы налогов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Органы, отвечающие за реализацию налоговой политики в РФ:</w:t>
      </w:r>
    </w:p>
    <w:p w:rsidR="00E34436" w:rsidRPr="004D3E7A" w:rsidRDefault="00E34436" w:rsidP="00E34436">
      <w:pPr>
        <w:pStyle w:val="a3"/>
        <w:numPr>
          <w:ilvl w:val="0"/>
          <w:numId w:val="63"/>
        </w:numPr>
        <w:ind w:hanging="294"/>
        <w:jc w:val="both"/>
        <w:rPr>
          <w:sz w:val="22"/>
        </w:rPr>
      </w:pPr>
      <w:r w:rsidRPr="004D3E7A">
        <w:rPr>
          <w:sz w:val="22"/>
        </w:rPr>
        <w:t>Центральный банк</w:t>
      </w:r>
    </w:p>
    <w:p w:rsidR="00E34436" w:rsidRPr="004D3E7A" w:rsidRDefault="00E34436" w:rsidP="00E34436">
      <w:pPr>
        <w:pStyle w:val="a3"/>
        <w:numPr>
          <w:ilvl w:val="0"/>
          <w:numId w:val="63"/>
        </w:numPr>
        <w:ind w:hanging="294"/>
        <w:jc w:val="both"/>
        <w:rPr>
          <w:sz w:val="22"/>
        </w:rPr>
      </w:pPr>
      <w:r w:rsidRPr="004D3E7A">
        <w:rPr>
          <w:sz w:val="22"/>
        </w:rPr>
        <w:t>Налоговые органы</w:t>
      </w:r>
    </w:p>
    <w:p w:rsidR="00E34436" w:rsidRPr="004D3E7A" w:rsidRDefault="00E34436" w:rsidP="00E34436">
      <w:pPr>
        <w:pStyle w:val="a3"/>
        <w:numPr>
          <w:ilvl w:val="0"/>
          <w:numId w:val="63"/>
        </w:numPr>
        <w:ind w:hanging="294"/>
        <w:jc w:val="both"/>
        <w:rPr>
          <w:sz w:val="22"/>
        </w:rPr>
      </w:pPr>
      <w:r w:rsidRPr="004D3E7A">
        <w:rPr>
          <w:sz w:val="22"/>
        </w:rPr>
        <w:t>Органы страхового надзора</w:t>
      </w:r>
    </w:p>
    <w:p w:rsidR="00E34436" w:rsidRPr="004D3E7A" w:rsidRDefault="00E34436" w:rsidP="00E34436">
      <w:pPr>
        <w:pStyle w:val="a3"/>
        <w:numPr>
          <w:ilvl w:val="0"/>
          <w:numId w:val="63"/>
        </w:numPr>
        <w:ind w:hanging="294"/>
        <w:jc w:val="both"/>
        <w:rPr>
          <w:sz w:val="22"/>
        </w:rPr>
      </w:pPr>
      <w:r w:rsidRPr="004D3E7A">
        <w:rPr>
          <w:sz w:val="22"/>
        </w:rPr>
        <w:t>Федеральная служба по финансовому мониторингу</w:t>
      </w:r>
    </w:p>
    <w:p w:rsidR="00E34436" w:rsidRPr="004D3E7A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</w:rPr>
      </w:pPr>
      <w:r w:rsidRPr="004D3E7A">
        <w:rPr>
          <w:sz w:val="22"/>
        </w:rPr>
        <w:t>Органы, отвечающие за реализацию денежно-кредитной политики в РФ</w:t>
      </w:r>
    </w:p>
    <w:p w:rsidR="00E34436" w:rsidRPr="004D3E7A" w:rsidRDefault="00E34436" w:rsidP="00E34436">
      <w:pPr>
        <w:pStyle w:val="a3"/>
        <w:numPr>
          <w:ilvl w:val="0"/>
          <w:numId w:val="64"/>
        </w:numPr>
        <w:ind w:hanging="294"/>
        <w:jc w:val="both"/>
        <w:rPr>
          <w:sz w:val="22"/>
        </w:rPr>
      </w:pPr>
      <w:r w:rsidRPr="004D3E7A">
        <w:rPr>
          <w:sz w:val="22"/>
        </w:rPr>
        <w:t>Центральный банк</w:t>
      </w:r>
    </w:p>
    <w:p w:rsidR="00E34436" w:rsidRPr="004D3E7A" w:rsidRDefault="00E34436" w:rsidP="00E34436">
      <w:pPr>
        <w:pStyle w:val="a3"/>
        <w:numPr>
          <w:ilvl w:val="0"/>
          <w:numId w:val="64"/>
        </w:numPr>
        <w:ind w:hanging="294"/>
        <w:jc w:val="both"/>
        <w:rPr>
          <w:sz w:val="22"/>
        </w:rPr>
      </w:pPr>
      <w:r w:rsidRPr="004D3E7A">
        <w:rPr>
          <w:sz w:val="22"/>
        </w:rPr>
        <w:t>Налоговые органы</w:t>
      </w:r>
    </w:p>
    <w:p w:rsidR="00E34436" w:rsidRPr="004D3E7A" w:rsidRDefault="00E34436" w:rsidP="00E34436">
      <w:pPr>
        <w:pStyle w:val="a3"/>
        <w:numPr>
          <w:ilvl w:val="0"/>
          <w:numId w:val="64"/>
        </w:numPr>
        <w:ind w:hanging="294"/>
        <w:jc w:val="both"/>
        <w:rPr>
          <w:sz w:val="22"/>
        </w:rPr>
      </w:pPr>
      <w:r w:rsidRPr="004D3E7A">
        <w:rPr>
          <w:sz w:val="22"/>
        </w:rPr>
        <w:t>Органы страхового надзора</w:t>
      </w:r>
    </w:p>
    <w:p w:rsidR="00E34436" w:rsidRPr="004D3E7A" w:rsidRDefault="00E34436" w:rsidP="00E34436">
      <w:pPr>
        <w:pStyle w:val="a3"/>
        <w:numPr>
          <w:ilvl w:val="0"/>
          <w:numId w:val="64"/>
        </w:numPr>
        <w:ind w:hanging="294"/>
        <w:jc w:val="both"/>
        <w:rPr>
          <w:sz w:val="22"/>
        </w:rPr>
      </w:pPr>
      <w:r w:rsidRPr="004D3E7A">
        <w:rPr>
          <w:sz w:val="22"/>
        </w:rPr>
        <w:t>Федеральная служба по финансовому мониторингу</w:t>
      </w:r>
    </w:p>
    <w:p w:rsidR="00E34436" w:rsidRPr="00650F0C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rPr>
          <w:sz w:val="22"/>
          <w:szCs w:val="22"/>
        </w:rPr>
      </w:pPr>
      <w:r w:rsidRPr="00650F0C">
        <w:rPr>
          <w:sz w:val="22"/>
          <w:szCs w:val="22"/>
        </w:rPr>
        <w:t>Источниками финансовых ресурсов коммерческой организации являются:</w:t>
      </w:r>
    </w:p>
    <w:p w:rsidR="00E34436" w:rsidRPr="004C1FC4" w:rsidRDefault="00E34436" w:rsidP="00E34436">
      <w:pPr>
        <w:pStyle w:val="a3"/>
        <w:numPr>
          <w:ilvl w:val="0"/>
          <w:numId w:val="69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выручка от реализации товаров и услуг</w:t>
      </w:r>
    </w:p>
    <w:p w:rsidR="00E34436" w:rsidRPr="004C1FC4" w:rsidRDefault="00E34436" w:rsidP="00E34436">
      <w:pPr>
        <w:pStyle w:val="a3"/>
        <w:numPr>
          <w:ilvl w:val="0"/>
          <w:numId w:val="69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средства, мобилизуемые на финансовом рынке</w:t>
      </w:r>
    </w:p>
    <w:p w:rsidR="00E34436" w:rsidRPr="004C1FC4" w:rsidRDefault="00E34436" w:rsidP="00E34436">
      <w:pPr>
        <w:pStyle w:val="a3"/>
        <w:numPr>
          <w:ilvl w:val="0"/>
          <w:numId w:val="69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временно-свободные средства населения</w:t>
      </w:r>
    </w:p>
    <w:p w:rsidR="00E34436" w:rsidRPr="004C1FC4" w:rsidRDefault="00E34436" w:rsidP="00E34436">
      <w:pPr>
        <w:pStyle w:val="a3"/>
        <w:numPr>
          <w:ilvl w:val="0"/>
          <w:numId w:val="69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внереализационные доходы</w:t>
      </w:r>
    </w:p>
    <w:p w:rsidR="00E34436" w:rsidRPr="00650F0C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rPr>
          <w:sz w:val="22"/>
          <w:szCs w:val="22"/>
        </w:rPr>
      </w:pPr>
      <w:r w:rsidRPr="00650F0C">
        <w:rPr>
          <w:sz w:val="22"/>
          <w:szCs w:val="22"/>
        </w:rPr>
        <w:t>Финансовыми ресурсами коммерческой организации выступают:</w:t>
      </w:r>
    </w:p>
    <w:p w:rsidR="00E34436" w:rsidRPr="004C1FC4" w:rsidRDefault="00E34436" w:rsidP="00E34436">
      <w:pPr>
        <w:pStyle w:val="a3"/>
        <w:numPr>
          <w:ilvl w:val="0"/>
          <w:numId w:val="70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прибыль</w:t>
      </w:r>
    </w:p>
    <w:p w:rsidR="00E34436" w:rsidRPr="004C1FC4" w:rsidRDefault="00E34436" w:rsidP="00E34436">
      <w:pPr>
        <w:pStyle w:val="a3"/>
        <w:numPr>
          <w:ilvl w:val="0"/>
          <w:numId w:val="70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налог на прибыль</w:t>
      </w:r>
    </w:p>
    <w:p w:rsidR="00E34436" w:rsidRPr="004C1FC4" w:rsidRDefault="00E34436" w:rsidP="00E34436">
      <w:pPr>
        <w:pStyle w:val="a3"/>
        <w:numPr>
          <w:ilvl w:val="0"/>
          <w:numId w:val="70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амортизационные отчисления</w:t>
      </w:r>
    </w:p>
    <w:p w:rsidR="00E34436" w:rsidRPr="004C1FC4" w:rsidRDefault="00E34436" w:rsidP="00E34436">
      <w:pPr>
        <w:pStyle w:val="a3"/>
        <w:numPr>
          <w:ilvl w:val="0"/>
          <w:numId w:val="70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устойчивые пассивы</w:t>
      </w:r>
    </w:p>
    <w:p w:rsidR="00E34436" w:rsidRPr="00650F0C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rPr>
          <w:sz w:val="22"/>
          <w:szCs w:val="22"/>
        </w:rPr>
      </w:pPr>
      <w:r w:rsidRPr="00650F0C">
        <w:rPr>
          <w:sz w:val="22"/>
          <w:szCs w:val="22"/>
        </w:rPr>
        <w:t>Направления использования финансовых ресурсов коммерческой организации:</w:t>
      </w:r>
    </w:p>
    <w:p w:rsidR="00E34436" w:rsidRPr="004C1FC4" w:rsidRDefault="00E34436" w:rsidP="00E34436">
      <w:pPr>
        <w:pStyle w:val="a3"/>
        <w:numPr>
          <w:ilvl w:val="0"/>
          <w:numId w:val="7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выплата заработной платы работникам</w:t>
      </w:r>
    </w:p>
    <w:p w:rsidR="00E34436" w:rsidRPr="004C1FC4" w:rsidRDefault="00E34436" w:rsidP="00E34436">
      <w:pPr>
        <w:pStyle w:val="a3"/>
        <w:numPr>
          <w:ilvl w:val="0"/>
          <w:numId w:val="7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уплата налогов</w:t>
      </w:r>
    </w:p>
    <w:p w:rsidR="00E34436" w:rsidRPr="004C1FC4" w:rsidRDefault="00E34436" w:rsidP="00E34436">
      <w:pPr>
        <w:pStyle w:val="a3"/>
        <w:numPr>
          <w:ilvl w:val="0"/>
          <w:numId w:val="7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распределение прибыли среди учредителей</w:t>
      </w:r>
    </w:p>
    <w:p w:rsidR="00E34436" w:rsidRPr="004C1FC4" w:rsidRDefault="00E34436" w:rsidP="00E34436">
      <w:pPr>
        <w:pStyle w:val="a3"/>
        <w:numPr>
          <w:ilvl w:val="0"/>
          <w:numId w:val="7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капитальные вложения</w:t>
      </w:r>
    </w:p>
    <w:p w:rsidR="00E34436" w:rsidRPr="004C1FC4" w:rsidRDefault="00E34436" w:rsidP="00E34436">
      <w:pPr>
        <w:pStyle w:val="a3"/>
        <w:numPr>
          <w:ilvl w:val="0"/>
          <w:numId w:val="7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расходы на НИОКР</w:t>
      </w:r>
    </w:p>
    <w:p w:rsidR="00E34436" w:rsidRPr="00650F0C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rPr>
          <w:sz w:val="22"/>
          <w:szCs w:val="22"/>
        </w:rPr>
      </w:pPr>
      <w:r w:rsidRPr="00650F0C">
        <w:rPr>
          <w:sz w:val="22"/>
          <w:szCs w:val="22"/>
        </w:rPr>
        <w:t>Внутренние источники финансирования капитальных вложений у коммерческой организации:</w:t>
      </w:r>
    </w:p>
    <w:p w:rsidR="00E34436" w:rsidRPr="009939CC" w:rsidRDefault="00E34436" w:rsidP="00E34436">
      <w:pPr>
        <w:pStyle w:val="a3"/>
        <w:numPr>
          <w:ilvl w:val="0"/>
          <w:numId w:val="101"/>
        </w:numPr>
        <w:ind w:hanging="294"/>
        <w:rPr>
          <w:sz w:val="22"/>
          <w:szCs w:val="22"/>
        </w:rPr>
      </w:pPr>
      <w:r w:rsidRPr="009939CC">
        <w:rPr>
          <w:sz w:val="22"/>
          <w:szCs w:val="22"/>
        </w:rPr>
        <w:t>выпуск ценных бумаг и их реализация на внутреннем финансовом рынке</w:t>
      </w:r>
    </w:p>
    <w:p w:rsidR="00E34436" w:rsidRPr="004C1FC4" w:rsidRDefault="00E34436" w:rsidP="00E34436">
      <w:pPr>
        <w:pStyle w:val="a3"/>
        <w:numPr>
          <w:ilvl w:val="0"/>
          <w:numId w:val="10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иностранные инвестиции</w:t>
      </w:r>
    </w:p>
    <w:p w:rsidR="00E34436" w:rsidRPr="004C1FC4" w:rsidRDefault="00E34436" w:rsidP="00E34436">
      <w:pPr>
        <w:pStyle w:val="a3"/>
        <w:numPr>
          <w:ilvl w:val="0"/>
          <w:numId w:val="10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реинвестируемая прибыль</w:t>
      </w:r>
    </w:p>
    <w:p w:rsidR="00E34436" w:rsidRPr="004C1FC4" w:rsidRDefault="00E34436" w:rsidP="00E34436">
      <w:pPr>
        <w:pStyle w:val="a3"/>
        <w:numPr>
          <w:ilvl w:val="0"/>
          <w:numId w:val="10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амортизационные отчисления</w:t>
      </w:r>
    </w:p>
    <w:p w:rsidR="00E34436" w:rsidRPr="004C1FC4" w:rsidRDefault="00E34436" w:rsidP="00E34436">
      <w:pPr>
        <w:pStyle w:val="a3"/>
        <w:numPr>
          <w:ilvl w:val="0"/>
          <w:numId w:val="101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бюджетные ссуды</w:t>
      </w:r>
    </w:p>
    <w:p w:rsidR="00E34436" w:rsidRPr="00650F0C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rPr>
          <w:sz w:val="22"/>
          <w:szCs w:val="22"/>
        </w:rPr>
      </w:pPr>
      <w:r w:rsidRPr="00650F0C">
        <w:rPr>
          <w:sz w:val="22"/>
          <w:szCs w:val="22"/>
        </w:rPr>
        <w:lastRenderedPageBreak/>
        <w:t>Внешние источники финансирования капитальных вложений коммерческой организации:</w:t>
      </w:r>
    </w:p>
    <w:p w:rsidR="00E34436" w:rsidRPr="004C1FC4" w:rsidRDefault="00E34436" w:rsidP="00E34436">
      <w:pPr>
        <w:pStyle w:val="a3"/>
        <w:numPr>
          <w:ilvl w:val="0"/>
          <w:numId w:val="72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выпуск ценных бумаг и их реализация на внутреннем финансовом рынке</w:t>
      </w:r>
    </w:p>
    <w:p w:rsidR="00E34436" w:rsidRPr="004C1FC4" w:rsidRDefault="00E34436" w:rsidP="00E34436">
      <w:pPr>
        <w:pStyle w:val="a3"/>
        <w:numPr>
          <w:ilvl w:val="0"/>
          <w:numId w:val="72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иностранные инвестиции</w:t>
      </w:r>
    </w:p>
    <w:p w:rsidR="00E34436" w:rsidRPr="004C1FC4" w:rsidRDefault="00E34436" w:rsidP="00E34436">
      <w:pPr>
        <w:pStyle w:val="a3"/>
        <w:numPr>
          <w:ilvl w:val="0"/>
          <w:numId w:val="72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реинвестируемая прибыль</w:t>
      </w:r>
    </w:p>
    <w:p w:rsidR="00E34436" w:rsidRPr="004C1FC4" w:rsidRDefault="00E34436" w:rsidP="00E34436">
      <w:pPr>
        <w:pStyle w:val="a3"/>
        <w:numPr>
          <w:ilvl w:val="0"/>
          <w:numId w:val="72"/>
        </w:numPr>
        <w:ind w:hanging="294"/>
        <w:rPr>
          <w:sz w:val="22"/>
          <w:szCs w:val="22"/>
        </w:rPr>
      </w:pPr>
      <w:r w:rsidRPr="004C1FC4">
        <w:rPr>
          <w:sz w:val="22"/>
          <w:szCs w:val="22"/>
        </w:rPr>
        <w:t>амортизационные отчисления</w:t>
      </w:r>
    </w:p>
    <w:p w:rsidR="00E34436" w:rsidRPr="00650F0C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rPr>
          <w:sz w:val="22"/>
          <w:szCs w:val="22"/>
        </w:rPr>
      </w:pPr>
      <w:r w:rsidRPr="00650F0C">
        <w:rPr>
          <w:sz w:val="22"/>
          <w:szCs w:val="22"/>
        </w:rPr>
        <w:t>К функции финансов относят</w:t>
      </w:r>
    </w:p>
    <w:p w:rsidR="00E34436" w:rsidRPr="004C1FC4" w:rsidRDefault="00E34436" w:rsidP="00E34436">
      <w:pPr>
        <w:pStyle w:val="a3"/>
        <w:numPr>
          <w:ilvl w:val="0"/>
          <w:numId w:val="79"/>
        </w:numPr>
        <w:ind w:hanging="294"/>
        <w:jc w:val="both"/>
        <w:rPr>
          <w:sz w:val="22"/>
          <w:szCs w:val="22"/>
        </w:rPr>
      </w:pPr>
      <w:r w:rsidRPr="004C1FC4">
        <w:rPr>
          <w:sz w:val="22"/>
          <w:szCs w:val="22"/>
        </w:rPr>
        <w:t>распределительная</w:t>
      </w:r>
    </w:p>
    <w:p w:rsidR="00E34436" w:rsidRPr="004C1FC4" w:rsidRDefault="00E34436" w:rsidP="00E34436">
      <w:pPr>
        <w:pStyle w:val="a3"/>
        <w:numPr>
          <w:ilvl w:val="0"/>
          <w:numId w:val="79"/>
        </w:numPr>
        <w:ind w:hanging="294"/>
        <w:jc w:val="both"/>
        <w:rPr>
          <w:sz w:val="22"/>
          <w:szCs w:val="22"/>
        </w:rPr>
      </w:pPr>
      <w:r w:rsidRPr="004C1FC4">
        <w:rPr>
          <w:sz w:val="22"/>
          <w:szCs w:val="22"/>
        </w:rPr>
        <w:t>управленческая</w:t>
      </w:r>
    </w:p>
    <w:p w:rsidR="00E34436" w:rsidRPr="004C1FC4" w:rsidRDefault="00E34436" w:rsidP="00E34436">
      <w:pPr>
        <w:pStyle w:val="a3"/>
        <w:numPr>
          <w:ilvl w:val="0"/>
          <w:numId w:val="79"/>
        </w:numPr>
        <w:ind w:hanging="294"/>
        <w:jc w:val="both"/>
        <w:rPr>
          <w:sz w:val="22"/>
          <w:szCs w:val="22"/>
        </w:rPr>
      </w:pPr>
      <w:r w:rsidRPr="004C1FC4">
        <w:rPr>
          <w:sz w:val="22"/>
          <w:szCs w:val="22"/>
        </w:rPr>
        <w:t>оценочная</w:t>
      </w:r>
    </w:p>
    <w:p w:rsidR="00E34436" w:rsidRPr="004C1FC4" w:rsidRDefault="00E34436" w:rsidP="00E34436">
      <w:pPr>
        <w:pStyle w:val="a3"/>
        <w:numPr>
          <w:ilvl w:val="0"/>
          <w:numId w:val="79"/>
        </w:numPr>
        <w:ind w:hanging="294"/>
        <w:jc w:val="both"/>
        <w:rPr>
          <w:sz w:val="22"/>
          <w:szCs w:val="22"/>
        </w:rPr>
      </w:pPr>
      <w:r w:rsidRPr="004C1FC4">
        <w:rPr>
          <w:sz w:val="22"/>
          <w:szCs w:val="22"/>
        </w:rPr>
        <w:t>накопительная</w:t>
      </w:r>
    </w:p>
    <w:p w:rsidR="00E34436" w:rsidRPr="00AA1D73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Финансы домашних хозяй</w:t>
      </w:r>
      <w:proofErr w:type="gramStart"/>
      <w:r w:rsidRPr="00AA1D73">
        <w:rPr>
          <w:sz w:val="22"/>
          <w:szCs w:val="22"/>
        </w:rPr>
        <w:t>ств пр</w:t>
      </w:r>
      <w:proofErr w:type="gramEnd"/>
      <w:r w:rsidRPr="00AA1D73">
        <w:rPr>
          <w:sz w:val="22"/>
          <w:szCs w:val="22"/>
        </w:rPr>
        <w:t>едставляют собой</w:t>
      </w:r>
    </w:p>
    <w:p w:rsidR="00E34436" w:rsidRPr="00AA1D73" w:rsidRDefault="00E34436" w:rsidP="00E34436">
      <w:pPr>
        <w:pStyle w:val="a3"/>
        <w:numPr>
          <w:ilvl w:val="0"/>
          <w:numId w:val="89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совокупность денежных расходов и доходов домашних хозяйств</w:t>
      </w:r>
    </w:p>
    <w:p w:rsidR="00E34436" w:rsidRPr="00AA1D73" w:rsidRDefault="00E34436" w:rsidP="00E34436">
      <w:pPr>
        <w:pStyle w:val="a3"/>
        <w:numPr>
          <w:ilvl w:val="0"/>
          <w:numId w:val="89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денежные средства домашних хозяйств</w:t>
      </w:r>
    </w:p>
    <w:p w:rsidR="00E34436" w:rsidRPr="00AA1D73" w:rsidRDefault="00E34436" w:rsidP="00E34436">
      <w:pPr>
        <w:pStyle w:val="a3"/>
        <w:numPr>
          <w:ilvl w:val="0"/>
          <w:numId w:val="89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домашнее имущество</w:t>
      </w:r>
    </w:p>
    <w:p w:rsidR="00E34436" w:rsidRPr="00AA1D73" w:rsidRDefault="00E34436" w:rsidP="00E34436">
      <w:pPr>
        <w:pStyle w:val="a3"/>
        <w:numPr>
          <w:ilvl w:val="0"/>
          <w:numId w:val="89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экономические отношения по формированию и использованию фондов денежных средств домашних хозяйств</w:t>
      </w:r>
    </w:p>
    <w:p w:rsidR="00E34436" w:rsidRPr="00AA1D73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  <w:szCs w:val="22"/>
        </w:rPr>
      </w:pPr>
      <w:r w:rsidRPr="00AA1D73">
        <w:rPr>
          <w:sz w:val="22"/>
          <w:szCs w:val="22"/>
        </w:rPr>
        <w:t xml:space="preserve">Денежные </w:t>
      </w:r>
      <w:proofErr w:type="gramStart"/>
      <w:r w:rsidRPr="00AA1D73">
        <w:rPr>
          <w:sz w:val="22"/>
          <w:szCs w:val="22"/>
        </w:rPr>
        <w:t>фонды</w:t>
      </w:r>
      <w:proofErr w:type="gramEnd"/>
      <w:r w:rsidRPr="00AA1D73">
        <w:rPr>
          <w:sz w:val="22"/>
          <w:szCs w:val="22"/>
        </w:rPr>
        <w:t xml:space="preserve"> создаваемые в рамках финансовых ресурсов домашних хозяйств</w:t>
      </w:r>
    </w:p>
    <w:p w:rsidR="00E34436" w:rsidRPr="00AA1D73" w:rsidRDefault="00E34436" w:rsidP="00E34436">
      <w:pPr>
        <w:pStyle w:val="a3"/>
        <w:numPr>
          <w:ilvl w:val="0"/>
          <w:numId w:val="90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фонд потребления и фонд сбережения</w:t>
      </w:r>
    </w:p>
    <w:p w:rsidR="00E34436" w:rsidRPr="00AA1D73" w:rsidRDefault="00E34436" w:rsidP="00E34436">
      <w:pPr>
        <w:pStyle w:val="a3"/>
        <w:numPr>
          <w:ilvl w:val="0"/>
          <w:numId w:val="90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пенсионный фонд РФ</w:t>
      </w:r>
    </w:p>
    <w:p w:rsidR="00E34436" w:rsidRPr="00AA1D73" w:rsidRDefault="00E34436" w:rsidP="00E34436">
      <w:pPr>
        <w:pStyle w:val="a3"/>
        <w:numPr>
          <w:ilvl w:val="0"/>
          <w:numId w:val="90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фонд развития производства</w:t>
      </w:r>
    </w:p>
    <w:p w:rsidR="00E34436" w:rsidRPr="00AA1D73" w:rsidRDefault="00E34436" w:rsidP="00E34436">
      <w:pPr>
        <w:pStyle w:val="a3"/>
        <w:numPr>
          <w:ilvl w:val="0"/>
          <w:numId w:val="90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фонд финансовой поддержки субъектов РФ</w:t>
      </w:r>
    </w:p>
    <w:p w:rsidR="00E34436" w:rsidRPr="00AA1D73" w:rsidRDefault="00E34436" w:rsidP="00E34436">
      <w:pPr>
        <w:pStyle w:val="a3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Источники денежных доходов домашних хозяйств</w:t>
      </w:r>
    </w:p>
    <w:p w:rsidR="00E34436" w:rsidRPr="00AA1D73" w:rsidRDefault="00E34436" w:rsidP="00E34436">
      <w:pPr>
        <w:pStyle w:val="a3"/>
        <w:numPr>
          <w:ilvl w:val="0"/>
          <w:numId w:val="91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оплата труда</w:t>
      </w:r>
    </w:p>
    <w:p w:rsidR="00E34436" w:rsidRPr="00AA1D73" w:rsidRDefault="00E34436" w:rsidP="00E34436">
      <w:pPr>
        <w:pStyle w:val="a3"/>
        <w:numPr>
          <w:ilvl w:val="0"/>
          <w:numId w:val="91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доходы от предпринимательской деятельности</w:t>
      </w:r>
    </w:p>
    <w:p w:rsidR="00E34436" w:rsidRPr="00AA1D73" w:rsidRDefault="00E34436" w:rsidP="00E34436">
      <w:pPr>
        <w:pStyle w:val="a3"/>
        <w:numPr>
          <w:ilvl w:val="0"/>
          <w:numId w:val="91"/>
        </w:numPr>
        <w:ind w:hanging="294"/>
        <w:jc w:val="both"/>
        <w:rPr>
          <w:sz w:val="22"/>
          <w:szCs w:val="22"/>
        </w:rPr>
      </w:pPr>
      <w:r w:rsidRPr="00AA1D73">
        <w:rPr>
          <w:sz w:val="22"/>
          <w:szCs w:val="22"/>
        </w:rPr>
        <w:t>государственные социальные выплаты</w:t>
      </w:r>
    </w:p>
    <w:sectPr w:rsidR="00E34436" w:rsidRPr="00AA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5E"/>
    <w:multiLevelType w:val="hybridMultilevel"/>
    <w:tmpl w:val="3DB22E4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44C8E"/>
    <w:multiLevelType w:val="hybridMultilevel"/>
    <w:tmpl w:val="3D82FA9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76B21"/>
    <w:multiLevelType w:val="hybridMultilevel"/>
    <w:tmpl w:val="3D2E6EB0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B1FDA"/>
    <w:multiLevelType w:val="hybridMultilevel"/>
    <w:tmpl w:val="6A7A3E3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A2C23"/>
    <w:multiLevelType w:val="hybridMultilevel"/>
    <w:tmpl w:val="00925F2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0093"/>
    <w:multiLevelType w:val="hybridMultilevel"/>
    <w:tmpl w:val="5E4A9DF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2177A"/>
    <w:multiLevelType w:val="hybridMultilevel"/>
    <w:tmpl w:val="C4D6C9A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24166"/>
    <w:multiLevelType w:val="hybridMultilevel"/>
    <w:tmpl w:val="53A8B510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A23FB"/>
    <w:multiLevelType w:val="hybridMultilevel"/>
    <w:tmpl w:val="213679F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595E20"/>
    <w:multiLevelType w:val="hybridMultilevel"/>
    <w:tmpl w:val="957AE8A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666380"/>
    <w:multiLevelType w:val="hybridMultilevel"/>
    <w:tmpl w:val="DBBA012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E5513F"/>
    <w:multiLevelType w:val="hybridMultilevel"/>
    <w:tmpl w:val="25906DB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66B36"/>
    <w:multiLevelType w:val="hybridMultilevel"/>
    <w:tmpl w:val="AE58DBF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71390A"/>
    <w:multiLevelType w:val="hybridMultilevel"/>
    <w:tmpl w:val="F262255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5718C5"/>
    <w:multiLevelType w:val="hybridMultilevel"/>
    <w:tmpl w:val="29423D18"/>
    <w:lvl w:ilvl="0" w:tplc="3E54AE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E252D6"/>
    <w:multiLevelType w:val="hybridMultilevel"/>
    <w:tmpl w:val="5108F36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3F5FE8"/>
    <w:multiLevelType w:val="hybridMultilevel"/>
    <w:tmpl w:val="13DEA16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B711B"/>
    <w:multiLevelType w:val="hybridMultilevel"/>
    <w:tmpl w:val="B5900B9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582424"/>
    <w:multiLevelType w:val="hybridMultilevel"/>
    <w:tmpl w:val="67AC9E6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CE5062"/>
    <w:multiLevelType w:val="hybridMultilevel"/>
    <w:tmpl w:val="0BDC61C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976663"/>
    <w:multiLevelType w:val="hybridMultilevel"/>
    <w:tmpl w:val="49D2656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C047EB"/>
    <w:multiLevelType w:val="hybridMultilevel"/>
    <w:tmpl w:val="6E04EE8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A6711B"/>
    <w:multiLevelType w:val="hybridMultilevel"/>
    <w:tmpl w:val="B69E6A6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7C6A2A"/>
    <w:multiLevelType w:val="hybridMultilevel"/>
    <w:tmpl w:val="4B705C8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A02E7C"/>
    <w:multiLevelType w:val="hybridMultilevel"/>
    <w:tmpl w:val="120CBC1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0B2F55"/>
    <w:multiLevelType w:val="hybridMultilevel"/>
    <w:tmpl w:val="5326693C"/>
    <w:lvl w:ilvl="0" w:tplc="56C88D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5C58C8"/>
    <w:multiLevelType w:val="hybridMultilevel"/>
    <w:tmpl w:val="5DDC18F0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BB0DDD"/>
    <w:multiLevelType w:val="hybridMultilevel"/>
    <w:tmpl w:val="068EC71E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CF6046"/>
    <w:multiLevelType w:val="hybridMultilevel"/>
    <w:tmpl w:val="4F6C562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8460A5"/>
    <w:multiLevelType w:val="hybridMultilevel"/>
    <w:tmpl w:val="E508FB2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884EB5"/>
    <w:multiLevelType w:val="hybridMultilevel"/>
    <w:tmpl w:val="553C664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E21CBF"/>
    <w:multiLevelType w:val="hybridMultilevel"/>
    <w:tmpl w:val="26F0104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235FD4"/>
    <w:multiLevelType w:val="hybridMultilevel"/>
    <w:tmpl w:val="0D96A6D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821F5C"/>
    <w:multiLevelType w:val="hybridMultilevel"/>
    <w:tmpl w:val="E370DA5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8C166D"/>
    <w:multiLevelType w:val="hybridMultilevel"/>
    <w:tmpl w:val="F1CCC9B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F9103F"/>
    <w:multiLevelType w:val="hybridMultilevel"/>
    <w:tmpl w:val="D772E26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7B7D03"/>
    <w:multiLevelType w:val="hybridMultilevel"/>
    <w:tmpl w:val="46E4E91E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EF4A71"/>
    <w:multiLevelType w:val="hybridMultilevel"/>
    <w:tmpl w:val="361668F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F03B0A"/>
    <w:multiLevelType w:val="hybridMultilevel"/>
    <w:tmpl w:val="41AA88FE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F87A70"/>
    <w:multiLevelType w:val="hybridMultilevel"/>
    <w:tmpl w:val="EB28F13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34412A"/>
    <w:multiLevelType w:val="hybridMultilevel"/>
    <w:tmpl w:val="30E4E85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40624F"/>
    <w:multiLevelType w:val="hybridMultilevel"/>
    <w:tmpl w:val="95DC968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4D5002"/>
    <w:multiLevelType w:val="hybridMultilevel"/>
    <w:tmpl w:val="2F32DEA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072B73"/>
    <w:multiLevelType w:val="hybridMultilevel"/>
    <w:tmpl w:val="491C0AE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802174"/>
    <w:multiLevelType w:val="hybridMultilevel"/>
    <w:tmpl w:val="513A8E2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AB1E7D"/>
    <w:multiLevelType w:val="hybridMultilevel"/>
    <w:tmpl w:val="BF86190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E3709D"/>
    <w:multiLevelType w:val="hybridMultilevel"/>
    <w:tmpl w:val="2376CEF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300EF7"/>
    <w:multiLevelType w:val="hybridMultilevel"/>
    <w:tmpl w:val="8996C56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B7421F"/>
    <w:multiLevelType w:val="hybridMultilevel"/>
    <w:tmpl w:val="D1149C6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4C0128"/>
    <w:multiLevelType w:val="hybridMultilevel"/>
    <w:tmpl w:val="EEC0F58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A8354A"/>
    <w:multiLevelType w:val="hybridMultilevel"/>
    <w:tmpl w:val="1276BF6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C05315"/>
    <w:multiLevelType w:val="multilevel"/>
    <w:tmpl w:val="983808F0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2">
    <w:nsid w:val="3CCF05C6"/>
    <w:multiLevelType w:val="hybridMultilevel"/>
    <w:tmpl w:val="55D6876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B04109"/>
    <w:multiLevelType w:val="hybridMultilevel"/>
    <w:tmpl w:val="6E7CE9D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590D9E"/>
    <w:multiLevelType w:val="hybridMultilevel"/>
    <w:tmpl w:val="2CF8734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B27C78"/>
    <w:multiLevelType w:val="hybridMultilevel"/>
    <w:tmpl w:val="B398431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C3529D"/>
    <w:multiLevelType w:val="hybridMultilevel"/>
    <w:tmpl w:val="4726EAB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DF1ECF"/>
    <w:multiLevelType w:val="hybridMultilevel"/>
    <w:tmpl w:val="2F22801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3E9769E"/>
    <w:multiLevelType w:val="hybridMultilevel"/>
    <w:tmpl w:val="BE3E0B9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4E07695"/>
    <w:multiLevelType w:val="hybridMultilevel"/>
    <w:tmpl w:val="F14A51C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463EB6"/>
    <w:multiLevelType w:val="hybridMultilevel"/>
    <w:tmpl w:val="1FA41C8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CC6E7C"/>
    <w:multiLevelType w:val="hybridMultilevel"/>
    <w:tmpl w:val="A4BADF6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AFD1933"/>
    <w:multiLevelType w:val="hybridMultilevel"/>
    <w:tmpl w:val="ECB0BA9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D678B9"/>
    <w:multiLevelType w:val="hybridMultilevel"/>
    <w:tmpl w:val="43801B0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060625"/>
    <w:multiLevelType w:val="hybridMultilevel"/>
    <w:tmpl w:val="D432002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304EB3"/>
    <w:multiLevelType w:val="hybridMultilevel"/>
    <w:tmpl w:val="C324C640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FF3079"/>
    <w:multiLevelType w:val="hybridMultilevel"/>
    <w:tmpl w:val="A3BE349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2262D1"/>
    <w:multiLevelType w:val="hybridMultilevel"/>
    <w:tmpl w:val="75A4B9F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1FC03B3"/>
    <w:multiLevelType w:val="hybridMultilevel"/>
    <w:tmpl w:val="1A103510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422A77"/>
    <w:multiLevelType w:val="hybridMultilevel"/>
    <w:tmpl w:val="C696258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F0372F"/>
    <w:multiLevelType w:val="hybridMultilevel"/>
    <w:tmpl w:val="8F2AC7D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F6041F"/>
    <w:multiLevelType w:val="hybridMultilevel"/>
    <w:tmpl w:val="80E2FCA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631110"/>
    <w:multiLevelType w:val="hybridMultilevel"/>
    <w:tmpl w:val="8D8CC70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B11A71"/>
    <w:multiLevelType w:val="hybridMultilevel"/>
    <w:tmpl w:val="31D8AC0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887143"/>
    <w:multiLevelType w:val="hybridMultilevel"/>
    <w:tmpl w:val="C712B738"/>
    <w:lvl w:ilvl="0" w:tplc="00D67F1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E1646F4"/>
    <w:multiLevelType w:val="hybridMultilevel"/>
    <w:tmpl w:val="9536AAA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2577E9"/>
    <w:multiLevelType w:val="hybridMultilevel"/>
    <w:tmpl w:val="09568DA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896691"/>
    <w:multiLevelType w:val="hybridMultilevel"/>
    <w:tmpl w:val="32E84A1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33430A"/>
    <w:multiLevelType w:val="hybridMultilevel"/>
    <w:tmpl w:val="332A5D4E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275174"/>
    <w:multiLevelType w:val="hybridMultilevel"/>
    <w:tmpl w:val="067AE37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6A66BF"/>
    <w:multiLevelType w:val="hybridMultilevel"/>
    <w:tmpl w:val="F040710E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7E53EB"/>
    <w:multiLevelType w:val="hybridMultilevel"/>
    <w:tmpl w:val="3DE00BF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31272C9"/>
    <w:multiLevelType w:val="hybridMultilevel"/>
    <w:tmpl w:val="CAFCD276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D82628"/>
    <w:multiLevelType w:val="hybridMultilevel"/>
    <w:tmpl w:val="C9A446E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5DB4546"/>
    <w:multiLevelType w:val="hybridMultilevel"/>
    <w:tmpl w:val="8694473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857219E"/>
    <w:multiLevelType w:val="hybridMultilevel"/>
    <w:tmpl w:val="0088C9C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3F41CD"/>
    <w:multiLevelType w:val="hybridMultilevel"/>
    <w:tmpl w:val="1F0A498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6D19D2"/>
    <w:multiLevelType w:val="hybridMultilevel"/>
    <w:tmpl w:val="7FC649E0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EA0D20"/>
    <w:multiLevelType w:val="hybridMultilevel"/>
    <w:tmpl w:val="5E509834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A33BB5"/>
    <w:multiLevelType w:val="hybridMultilevel"/>
    <w:tmpl w:val="A46078F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0463B8"/>
    <w:multiLevelType w:val="hybridMultilevel"/>
    <w:tmpl w:val="85AEDF2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1E068FC"/>
    <w:multiLevelType w:val="hybridMultilevel"/>
    <w:tmpl w:val="9C06FFA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2992BA2"/>
    <w:multiLevelType w:val="hybridMultilevel"/>
    <w:tmpl w:val="4A2A9DC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2D47E2F"/>
    <w:multiLevelType w:val="hybridMultilevel"/>
    <w:tmpl w:val="5A88AF58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D944E7"/>
    <w:multiLevelType w:val="hybridMultilevel"/>
    <w:tmpl w:val="4FF6F75A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C9105B"/>
    <w:multiLevelType w:val="hybridMultilevel"/>
    <w:tmpl w:val="5986D872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9EC2E75"/>
    <w:multiLevelType w:val="hybridMultilevel"/>
    <w:tmpl w:val="10A017AE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B682626"/>
    <w:multiLevelType w:val="hybridMultilevel"/>
    <w:tmpl w:val="8D022F7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1B3BF0"/>
    <w:multiLevelType w:val="hybridMultilevel"/>
    <w:tmpl w:val="5278433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CE2BAF"/>
    <w:multiLevelType w:val="hybridMultilevel"/>
    <w:tmpl w:val="07B622C0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C40619"/>
    <w:multiLevelType w:val="hybridMultilevel"/>
    <w:tmpl w:val="2FA4284E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716537"/>
    <w:multiLevelType w:val="hybridMultilevel"/>
    <w:tmpl w:val="73ACF68C"/>
    <w:lvl w:ilvl="0" w:tplc="00D67F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25"/>
  </w:num>
  <w:num w:numId="3">
    <w:abstractNumId w:val="41"/>
  </w:num>
  <w:num w:numId="4">
    <w:abstractNumId w:val="15"/>
  </w:num>
  <w:num w:numId="5">
    <w:abstractNumId w:val="56"/>
  </w:num>
  <w:num w:numId="6">
    <w:abstractNumId w:val="2"/>
  </w:num>
  <w:num w:numId="7">
    <w:abstractNumId w:val="65"/>
  </w:num>
  <w:num w:numId="8">
    <w:abstractNumId w:val="39"/>
  </w:num>
  <w:num w:numId="9">
    <w:abstractNumId w:val="10"/>
  </w:num>
  <w:num w:numId="10">
    <w:abstractNumId w:val="27"/>
  </w:num>
  <w:num w:numId="11">
    <w:abstractNumId w:val="32"/>
  </w:num>
  <w:num w:numId="12">
    <w:abstractNumId w:val="95"/>
  </w:num>
  <w:num w:numId="13">
    <w:abstractNumId w:val="69"/>
  </w:num>
  <w:num w:numId="14">
    <w:abstractNumId w:val="7"/>
  </w:num>
  <w:num w:numId="15">
    <w:abstractNumId w:val="0"/>
  </w:num>
  <w:num w:numId="16">
    <w:abstractNumId w:val="97"/>
  </w:num>
  <w:num w:numId="17">
    <w:abstractNumId w:val="91"/>
  </w:num>
  <w:num w:numId="18">
    <w:abstractNumId w:val="57"/>
  </w:num>
  <w:num w:numId="19">
    <w:abstractNumId w:val="73"/>
  </w:num>
  <w:num w:numId="20">
    <w:abstractNumId w:val="46"/>
  </w:num>
  <w:num w:numId="21">
    <w:abstractNumId w:val="52"/>
  </w:num>
  <w:num w:numId="22">
    <w:abstractNumId w:val="76"/>
  </w:num>
  <w:num w:numId="23">
    <w:abstractNumId w:val="71"/>
  </w:num>
  <w:num w:numId="24">
    <w:abstractNumId w:val="87"/>
  </w:num>
  <w:num w:numId="25">
    <w:abstractNumId w:val="28"/>
  </w:num>
  <w:num w:numId="26">
    <w:abstractNumId w:val="92"/>
  </w:num>
  <w:num w:numId="27">
    <w:abstractNumId w:val="70"/>
  </w:num>
  <w:num w:numId="28">
    <w:abstractNumId w:val="100"/>
  </w:num>
  <w:num w:numId="29">
    <w:abstractNumId w:val="21"/>
  </w:num>
  <w:num w:numId="30">
    <w:abstractNumId w:val="14"/>
  </w:num>
  <w:num w:numId="31">
    <w:abstractNumId w:val="83"/>
  </w:num>
  <w:num w:numId="32">
    <w:abstractNumId w:val="3"/>
  </w:num>
  <w:num w:numId="33">
    <w:abstractNumId w:val="35"/>
  </w:num>
  <w:num w:numId="34">
    <w:abstractNumId w:val="88"/>
  </w:num>
  <w:num w:numId="35">
    <w:abstractNumId w:val="11"/>
  </w:num>
  <w:num w:numId="36">
    <w:abstractNumId w:val="78"/>
  </w:num>
  <w:num w:numId="37">
    <w:abstractNumId w:val="29"/>
  </w:num>
  <w:num w:numId="38">
    <w:abstractNumId w:val="61"/>
  </w:num>
  <w:num w:numId="39">
    <w:abstractNumId w:val="75"/>
  </w:num>
  <w:num w:numId="40">
    <w:abstractNumId w:val="55"/>
  </w:num>
  <w:num w:numId="41">
    <w:abstractNumId w:val="30"/>
  </w:num>
  <w:num w:numId="42">
    <w:abstractNumId w:val="9"/>
  </w:num>
  <w:num w:numId="43">
    <w:abstractNumId w:val="66"/>
  </w:num>
  <w:num w:numId="44">
    <w:abstractNumId w:val="22"/>
  </w:num>
  <w:num w:numId="45">
    <w:abstractNumId w:val="79"/>
  </w:num>
  <w:num w:numId="46">
    <w:abstractNumId w:val="19"/>
  </w:num>
  <w:num w:numId="47">
    <w:abstractNumId w:val="47"/>
  </w:num>
  <w:num w:numId="48">
    <w:abstractNumId w:val="84"/>
  </w:num>
  <w:num w:numId="49">
    <w:abstractNumId w:val="44"/>
  </w:num>
  <w:num w:numId="50">
    <w:abstractNumId w:val="37"/>
  </w:num>
  <w:num w:numId="51">
    <w:abstractNumId w:val="90"/>
  </w:num>
  <w:num w:numId="52">
    <w:abstractNumId w:val="64"/>
  </w:num>
  <w:num w:numId="53">
    <w:abstractNumId w:val="49"/>
  </w:num>
  <w:num w:numId="54">
    <w:abstractNumId w:val="16"/>
  </w:num>
  <w:num w:numId="55">
    <w:abstractNumId w:val="93"/>
  </w:num>
  <w:num w:numId="56">
    <w:abstractNumId w:val="12"/>
  </w:num>
  <w:num w:numId="57">
    <w:abstractNumId w:val="67"/>
  </w:num>
  <w:num w:numId="58">
    <w:abstractNumId w:val="99"/>
  </w:num>
  <w:num w:numId="59">
    <w:abstractNumId w:val="60"/>
  </w:num>
  <w:num w:numId="60">
    <w:abstractNumId w:val="40"/>
  </w:num>
  <w:num w:numId="61">
    <w:abstractNumId w:val="82"/>
  </w:num>
  <w:num w:numId="62">
    <w:abstractNumId w:val="81"/>
  </w:num>
  <w:num w:numId="63">
    <w:abstractNumId w:val="43"/>
  </w:num>
  <w:num w:numId="64">
    <w:abstractNumId w:val="68"/>
  </w:num>
  <w:num w:numId="65">
    <w:abstractNumId w:val="42"/>
  </w:num>
  <w:num w:numId="66">
    <w:abstractNumId w:val="38"/>
  </w:num>
  <w:num w:numId="67">
    <w:abstractNumId w:val="80"/>
  </w:num>
  <w:num w:numId="68">
    <w:abstractNumId w:val="59"/>
  </w:num>
  <w:num w:numId="69">
    <w:abstractNumId w:val="34"/>
  </w:num>
  <w:num w:numId="70">
    <w:abstractNumId w:val="62"/>
  </w:num>
  <w:num w:numId="71">
    <w:abstractNumId w:val="17"/>
  </w:num>
  <w:num w:numId="72">
    <w:abstractNumId w:val="94"/>
  </w:num>
  <w:num w:numId="73">
    <w:abstractNumId w:val="4"/>
  </w:num>
  <w:num w:numId="74">
    <w:abstractNumId w:val="26"/>
  </w:num>
  <w:num w:numId="75">
    <w:abstractNumId w:val="77"/>
  </w:num>
  <w:num w:numId="76">
    <w:abstractNumId w:val="23"/>
  </w:num>
  <w:num w:numId="77">
    <w:abstractNumId w:val="54"/>
  </w:num>
  <w:num w:numId="78">
    <w:abstractNumId w:val="18"/>
  </w:num>
  <w:num w:numId="79">
    <w:abstractNumId w:val="5"/>
  </w:num>
  <w:num w:numId="80">
    <w:abstractNumId w:val="48"/>
  </w:num>
  <w:num w:numId="81">
    <w:abstractNumId w:val="72"/>
  </w:num>
  <w:num w:numId="82">
    <w:abstractNumId w:val="101"/>
  </w:num>
  <w:num w:numId="83">
    <w:abstractNumId w:val="63"/>
  </w:num>
  <w:num w:numId="84">
    <w:abstractNumId w:val="50"/>
  </w:num>
  <w:num w:numId="85">
    <w:abstractNumId w:val="53"/>
  </w:num>
  <w:num w:numId="86">
    <w:abstractNumId w:val="20"/>
  </w:num>
  <w:num w:numId="87">
    <w:abstractNumId w:val="98"/>
  </w:num>
  <w:num w:numId="88">
    <w:abstractNumId w:val="1"/>
  </w:num>
  <w:num w:numId="89">
    <w:abstractNumId w:val="45"/>
  </w:num>
  <w:num w:numId="90">
    <w:abstractNumId w:val="89"/>
  </w:num>
  <w:num w:numId="91">
    <w:abstractNumId w:val="6"/>
  </w:num>
  <w:num w:numId="92">
    <w:abstractNumId w:val="13"/>
  </w:num>
  <w:num w:numId="93">
    <w:abstractNumId w:val="86"/>
  </w:num>
  <w:num w:numId="94">
    <w:abstractNumId w:val="24"/>
  </w:num>
  <w:num w:numId="95">
    <w:abstractNumId w:val="36"/>
  </w:num>
  <w:num w:numId="96">
    <w:abstractNumId w:val="8"/>
  </w:num>
  <w:num w:numId="97">
    <w:abstractNumId w:val="31"/>
  </w:num>
  <w:num w:numId="98">
    <w:abstractNumId w:val="58"/>
  </w:num>
  <w:num w:numId="99">
    <w:abstractNumId w:val="96"/>
  </w:num>
  <w:num w:numId="100">
    <w:abstractNumId w:val="33"/>
  </w:num>
  <w:num w:numId="101">
    <w:abstractNumId w:val="85"/>
  </w:num>
  <w:num w:numId="102">
    <w:abstractNumId w:val="7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8"/>
    <w:rsid w:val="004350E8"/>
    <w:rsid w:val="0082477B"/>
    <w:rsid w:val="00A4128B"/>
    <w:rsid w:val="00CC30AB"/>
    <w:rsid w:val="00E34436"/>
    <w:rsid w:val="00E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34436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3443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3443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3443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3443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3443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3443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3443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44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4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44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44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344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44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344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344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344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 Заголовок 1_УМК"/>
    <w:basedOn w:val="1"/>
    <w:next w:val="a"/>
    <w:qFormat/>
    <w:rsid w:val="00E34436"/>
    <w:pPr>
      <w:pageBreakBefore/>
      <w:numPr>
        <w:numId w:val="1"/>
      </w:numPr>
      <w:suppressAutoHyphens/>
      <w:spacing w:before="120" w:after="120" w:line="240" w:lineRule="auto"/>
      <w:ind w:left="284" w:hanging="284"/>
      <w:jc w:val="center"/>
    </w:pPr>
    <w:rPr>
      <w:rFonts w:ascii="Times New Roman" w:hAnsi="Times New Roman" w:cs="Times New Roman"/>
      <w:caps/>
      <w:lang w:eastAsia="ru-RU"/>
    </w:rPr>
  </w:style>
  <w:style w:type="paragraph" w:customStyle="1" w:styleId="112">
    <w:name w:val="1.1 Заголовок 2_УМК"/>
    <w:basedOn w:val="2"/>
    <w:next w:val="a"/>
    <w:link w:val="1120"/>
    <w:qFormat/>
    <w:rsid w:val="00E34436"/>
    <w:pPr>
      <w:suppressAutoHyphens/>
      <w:spacing w:before="240" w:after="120"/>
      <w:ind w:left="454" w:hanging="454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120">
    <w:name w:val="1.1 Заголовок 2_УМК Знак"/>
    <w:basedOn w:val="20"/>
    <w:link w:val="112"/>
    <w:rsid w:val="00E34436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4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34436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3443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3443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3443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3443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3443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3443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3443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44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4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44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44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344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44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344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344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344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 Заголовок 1_УМК"/>
    <w:basedOn w:val="1"/>
    <w:next w:val="a"/>
    <w:qFormat/>
    <w:rsid w:val="00E34436"/>
    <w:pPr>
      <w:pageBreakBefore/>
      <w:numPr>
        <w:numId w:val="1"/>
      </w:numPr>
      <w:suppressAutoHyphens/>
      <w:spacing w:before="120" w:after="120" w:line="240" w:lineRule="auto"/>
      <w:ind w:left="284" w:hanging="284"/>
      <w:jc w:val="center"/>
    </w:pPr>
    <w:rPr>
      <w:rFonts w:ascii="Times New Roman" w:hAnsi="Times New Roman" w:cs="Times New Roman"/>
      <w:caps/>
      <w:lang w:eastAsia="ru-RU"/>
    </w:rPr>
  </w:style>
  <w:style w:type="paragraph" w:customStyle="1" w:styleId="112">
    <w:name w:val="1.1 Заголовок 2_УМК"/>
    <w:basedOn w:val="2"/>
    <w:next w:val="a"/>
    <w:link w:val="1120"/>
    <w:qFormat/>
    <w:rsid w:val="00E34436"/>
    <w:pPr>
      <w:suppressAutoHyphens/>
      <w:spacing w:before="240" w:after="120"/>
      <w:ind w:left="454" w:hanging="454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120">
    <w:name w:val="1.1 Заголовок 2_УМК Знак"/>
    <w:basedOn w:val="20"/>
    <w:link w:val="112"/>
    <w:rsid w:val="00E34436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4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Татьяна Александровна</dc:creator>
  <cp:lastModifiedBy>Гребенщикова Татьяна Александровна</cp:lastModifiedBy>
  <cp:revision>3</cp:revision>
  <dcterms:created xsi:type="dcterms:W3CDTF">2019-01-11T02:23:00Z</dcterms:created>
  <dcterms:modified xsi:type="dcterms:W3CDTF">2019-01-11T04:20:00Z</dcterms:modified>
</cp:coreProperties>
</file>